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7D08" w14:textId="105B5152" w:rsidR="00EF2CCB" w:rsidRDefault="00303E0B" w:rsidP="00EF2CCB">
      <w:pPr>
        <w:spacing w:line="360" w:lineRule="auto"/>
        <w:jc w:val="center"/>
        <w:rPr>
          <w:rFonts w:eastAsia="Times New Roman"/>
          <w:sz w:val="24"/>
          <w:szCs w:val="24"/>
        </w:rPr>
      </w:pPr>
      <w:r>
        <w:rPr>
          <w:rFonts w:eastAsia="Times New Roman"/>
          <w:noProof/>
          <w:sz w:val="24"/>
          <w:szCs w:val="24"/>
        </w:rPr>
        <w:drawing>
          <wp:anchor distT="0" distB="0" distL="114300" distR="114300" simplePos="0" relativeHeight="251660800" behindDoc="0" locked="0" layoutInCell="1" allowOverlap="1" wp14:anchorId="6CE32B76" wp14:editId="3862EE30">
            <wp:simplePos x="0" y="0"/>
            <wp:positionH relativeFrom="column">
              <wp:posOffset>-835228</wp:posOffset>
            </wp:positionH>
            <wp:positionV relativeFrom="paragraph">
              <wp:posOffset>-914400</wp:posOffset>
            </wp:positionV>
            <wp:extent cx="7715718" cy="10612877"/>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сканы 23-24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9769" cy="10618449"/>
                    </a:xfrm>
                    <a:prstGeom prst="rect">
                      <a:avLst/>
                    </a:prstGeom>
                  </pic:spPr>
                </pic:pic>
              </a:graphicData>
            </a:graphic>
            <wp14:sizeRelH relativeFrom="margin">
              <wp14:pctWidth>0</wp14:pctWidth>
            </wp14:sizeRelH>
            <wp14:sizeRelV relativeFrom="margin">
              <wp14:pctHeight>0</wp14:pctHeight>
            </wp14:sizeRelV>
          </wp:anchor>
        </w:drawing>
      </w:r>
      <w:r w:rsidR="000D6432">
        <w:rPr>
          <w:rFonts w:eastAsia="Times New Roman"/>
          <w:sz w:val="24"/>
          <w:szCs w:val="24"/>
        </w:rPr>
        <w:t xml:space="preserve"> </w:t>
      </w:r>
      <w:r w:rsidR="00EF2CCB">
        <w:rPr>
          <w:rFonts w:eastAsia="Times New Roman"/>
          <w:sz w:val="24"/>
          <w:szCs w:val="24"/>
        </w:rPr>
        <w:t>МУНИЦИПАЛЬНОЕ БЮДЖЕТНОЕ ДОШКОЛЬНОЕ ОБРАЗОВАТЕЛЬНОЕ УЧРЕЖДЕНИЕ</w:t>
      </w:r>
    </w:p>
    <w:p w14:paraId="7D8A98F5" w14:textId="045A1EC6" w:rsidR="00EF2CCB" w:rsidRDefault="00EF2CCB" w:rsidP="00EF2CCB">
      <w:pPr>
        <w:spacing w:line="360" w:lineRule="auto"/>
        <w:jc w:val="center"/>
        <w:rPr>
          <w:sz w:val="24"/>
          <w:szCs w:val="24"/>
        </w:rPr>
      </w:pPr>
      <w:r>
        <w:rPr>
          <w:rFonts w:eastAsia="Times New Roman"/>
          <w:sz w:val="24"/>
          <w:szCs w:val="24"/>
        </w:rPr>
        <w:t>ДЕТСКИЙ САД «СКАЗКА»</w:t>
      </w:r>
    </w:p>
    <w:p w14:paraId="491AF55A" w14:textId="41F5804F" w:rsidR="00EF2CCB" w:rsidRDefault="00EF2CCB" w:rsidP="00EF2CCB">
      <w:pPr>
        <w:spacing w:line="360" w:lineRule="auto"/>
        <w:rPr>
          <w:sz w:val="24"/>
          <w:szCs w:val="24"/>
        </w:rPr>
      </w:pPr>
    </w:p>
    <w:p w14:paraId="3AAAFE95" w14:textId="77777777" w:rsidR="00634358" w:rsidRPr="0018496F" w:rsidRDefault="00634358" w:rsidP="00634358">
      <w:pPr>
        <w:rPr>
          <w:sz w:val="24"/>
          <w:szCs w:val="24"/>
        </w:rPr>
      </w:pPr>
      <w:r w:rsidRPr="0018496F">
        <w:rPr>
          <w:sz w:val="24"/>
          <w:szCs w:val="24"/>
        </w:rPr>
        <w:t>ПРИНЯТ0                                                                                          УТВЕРЖДАЮ</w:t>
      </w:r>
    </w:p>
    <w:p w14:paraId="4CF55E3D" w14:textId="77777777" w:rsidR="00634358" w:rsidRPr="0018496F" w:rsidRDefault="00634358" w:rsidP="00634358">
      <w:pPr>
        <w:rPr>
          <w:sz w:val="24"/>
          <w:szCs w:val="24"/>
        </w:rPr>
      </w:pPr>
      <w:r w:rsidRPr="0018496F">
        <w:rPr>
          <w:sz w:val="24"/>
          <w:szCs w:val="24"/>
        </w:rPr>
        <w:t>на заседании педагогического совета                                    Заведующая д/с «Сказка»</w:t>
      </w:r>
    </w:p>
    <w:p w14:paraId="7C2D2844" w14:textId="77777777" w:rsidR="00634358" w:rsidRPr="0018496F" w:rsidRDefault="00634358" w:rsidP="00634358">
      <w:pPr>
        <w:rPr>
          <w:sz w:val="24"/>
          <w:szCs w:val="24"/>
        </w:rPr>
      </w:pPr>
      <w:r w:rsidRPr="0018496F">
        <w:rPr>
          <w:sz w:val="24"/>
          <w:szCs w:val="24"/>
        </w:rPr>
        <w:t>Протокол № _______                                                                 ___________________</w:t>
      </w:r>
    </w:p>
    <w:p w14:paraId="6B6EBE4C" w14:textId="0EB14C31" w:rsidR="00634358" w:rsidRPr="0018496F" w:rsidRDefault="00634358" w:rsidP="00634358">
      <w:pPr>
        <w:rPr>
          <w:sz w:val="24"/>
          <w:szCs w:val="24"/>
        </w:rPr>
      </w:pPr>
      <w:r>
        <w:rPr>
          <w:sz w:val="24"/>
          <w:szCs w:val="24"/>
        </w:rPr>
        <w:t>от</w:t>
      </w:r>
      <w:proofErr w:type="gramStart"/>
      <w:r>
        <w:rPr>
          <w:sz w:val="24"/>
          <w:szCs w:val="24"/>
        </w:rPr>
        <w:t xml:space="preserve">   «</w:t>
      </w:r>
      <w:proofErr w:type="gramEnd"/>
      <w:r>
        <w:rPr>
          <w:sz w:val="24"/>
          <w:szCs w:val="24"/>
        </w:rPr>
        <w:t xml:space="preserve">      »  ____________20__</w:t>
      </w:r>
      <w:r w:rsidRPr="0018496F">
        <w:rPr>
          <w:sz w:val="24"/>
          <w:szCs w:val="24"/>
        </w:rPr>
        <w:t>г.                                               Л.В. Заика</w:t>
      </w:r>
    </w:p>
    <w:p w14:paraId="128764B8" w14:textId="77777777" w:rsidR="00634358" w:rsidRPr="0018496F" w:rsidRDefault="00634358" w:rsidP="00634358">
      <w:pPr>
        <w:rPr>
          <w:sz w:val="24"/>
          <w:szCs w:val="24"/>
        </w:rPr>
      </w:pPr>
      <w:r w:rsidRPr="0018496F">
        <w:rPr>
          <w:sz w:val="24"/>
          <w:szCs w:val="24"/>
        </w:rPr>
        <w:t xml:space="preserve">                                        </w:t>
      </w:r>
      <w:r>
        <w:rPr>
          <w:sz w:val="24"/>
          <w:szCs w:val="24"/>
        </w:rPr>
        <w:t xml:space="preserve">                                           Приказ № </w:t>
      </w:r>
      <w:r w:rsidRPr="0018496F">
        <w:rPr>
          <w:sz w:val="24"/>
          <w:szCs w:val="24"/>
        </w:rPr>
        <w:t>__</w:t>
      </w:r>
      <w:r>
        <w:rPr>
          <w:sz w:val="24"/>
          <w:szCs w:val="24"/>
        </w:rPr>
        <w:t xml:space="preserve">___ </w:t>
      </w:r>
      <w:proofErr w:type="gramStart"/>
      <w:r>
        <w:rPr>
          <w:sz w:val="24"/>
          <w:szCs w:val="24"/>
        </w:rPr>
        <w:t>от  «</w:t>
      </w:r>
      <w:proofErr w:type="gramEnd"/>
      <w:r>
        <w:rPr>
          <w:sz w:val="24"/>
          <w:szCs w:val="24"/>
        </w:rPr>
        <w:t xml:space="preserve">       «________20__</w:t>
      </w:r>
      <w:r w:rsidRPr="0018496F">
        <w:rPr>
          <w:sz w:val="24"/>
          <w:szCs w:val="24"/>
        </w:rPr>
        <w:t xml:space="preserve">г.  </w:t>
      </w:r>
    </w:p>
    <w:p w14:paraId="6F2FAB1A" w14:textId="2E2836DD" w:rsidR="00634358" w:rsidRPr="00FE20F7" w:rsidRDefault="00654D12" w:rsidP="00654D12">
      <w:pPr>
        <w:tabs>
          <w:tab w:val="left" w:pos="5982"/>
        </w:tabs>
        <w:rPr>
          <w:bCs/>
          <w:sz w:val="24"/>
          <w:szCs w:val="24"/>
        </w:rPr>
      </w:pPr>
      <w:r>
        <w:rPr>
          <w:bCs/>
          <w:sz w:val="24"/>
          <w:szCs w:val="24"/>
        </w:rPr>
        <w:tab/>
      </w:r>
    </w:p>
    <w:tbl>
      <w:tblPr>
        <w:tblW w:w="0" w:type="auto"/>
        <w:tblLook w:val="04A0" w:firstRow="1" w:lastRow="0" w:firstColumn="1" w:lastColumn="0" w:noHBand="0" w:noVBand="1"/>
      </w:tblPr>
      <w:tblGrid>
        <w:gridCol w:w="6633"/>
        <w:gridCol w:w="3323"/>
      </w:tblGrid>
      <w:tr w:rsidR="00634358" w:rsidRPr="00856A83" w14:paraId="1F0D3C5D" w14:textId="77777777" w:rsidTr="00634358">
        <w:tc>
          <w:tcPr>
            <w:tcW w:w="9889" w:type="dxa"/>
          </w:tcPr>
          <w:p w14:paraId="12C3F07F" w14:textId="30CEC5D0" w:rsidR="00634358" w:rsidRPr="00856A83" w:rsidRDefault="00634358" w:rsidP="00634358">
            <w:pPr>
              <w:rPr>
                <w:b/>
                <w:bCs/>
                <w:sz w:val="36"/>
                <w:szCs w:val="36"/>
              </w:rPr>
            </w:pPr>
          </w:p>
        </w:tc>
        <w:tc>
          <w:tcPr>
            <w:tcW w:w="4897" w:type="dxa"/>
          </w:tcPr>
          <w:p w14:paraId="01EDE8EB" w14:textId="77777777" w:rsidR="00634358" w:rsidRPr="00856A83" w:rsidRDefault="00634358" w:rsidP="00634358">
            <w:pPr>
              <w:jc w:val="center"/>
              <w:rPr>
                <w:b/>
                <w:bCs/>
                <w:sz w:val="36"/>
                <w:szCs w:val="36"/>
              </w:rPr>
            </w:pPr>
          </w:p>
        </w:tc>
      </w:tr>
    </w:tbl>
    <w:p w14:paraId="7E57571B" w14:textId="77777777" w:rsidR="00EF2CCB" w:rsidRDefault="00EF2CCB" w:rsidP="00EF2CCB">
      <w:pPr>
        <w:spacing w:line="200" w:lineRule="exact"/>
        <w:rPr>
          <w:sz w:val="24"/>
          <w:szCs w:val="24"/>
        </w:rPr>
      </w:pPr>
    </w:p>
    <w:p w14:paraId="77B5B279" w14:textId="77777777" w:rsidR="00EF2CCB" w:rsidRDefault="00EF2CCB" w:rsidP="00EF2CCB">
      <w:pPr>
        <w:spacing w:line="200" w:lineRule="exact"/>
        <w:rPr>
          <w:sz w:val="24"/>
          <w:szCs w:val="24"/>
        </w:rPr>
      </w:pPr>
    </w:p>
    <w:p w14:paraId="0CAB2E63" w14:textId="77777777" w:rsidR="00654D12" w:rsidRDefault="00654D12" w:rsidP="00EF2CCB">
      <w:pPr>
        <w:spacing w:line="200" w:lineRule="exact"/>
        <w:rPr>
          <w:sz w:val="24"/>
          <w:szCs w:val="24"/>
        </w:rPr>
      </w:pPr>
    </w:p>
    <w:p w14:paraId="1E1F345B" w14:textId="77777777" w:rsidR="00654D12" w:rsidRDefault="00654D12" w:rsidP="00EF2CCB">
      <w:pPr>
        <w:spacing w:line="200" w:lineRule="exact"/>
        <w:rPr>
          <w:sz w:val="24"/>
          <w:szCs w:val="24"/>
        </w:rPr>
      </w:pPr>
    </w:p>
    <w:p w14:paraId="108CBBFA" w14:textId="77777777" w:rsidR="00EF2CCB" w:rsidRDefault="00EF2CCB" w:rsidP="00EF2CCB">
      <w:pPr>
        <w:spacing w:line="353" w:lineRule="exact"/>
        <w:rPr>
          <w:sz w:val="24"/>
          <w:szCs w:val="24"/>
        </w:rPr>
      </w:pPr>
    </w:p>
    <w:p w14:paraId="02142E94" w14:textId="77777777" w:rsidR="00EF2CCB" w:rsidRPr="00634358" w:rsidRDefault="00EF2CCB" w:rsidP="00EF2CCB">
      <w:pPr>
        <w:jc w:val="center"/>
        <w:rPr>
          <w:sz w:val="20"/>
          <w:szCs w:val="20"/>
        </w:rPr>
      </w:pPr>
      <w:r w:rsidRPr="00634358">
        <w:rPr>
          <w:rFonts w:eastAsia="Times New Roman"/>
          <w:bCs/>
          <w:sz w:val="48"/>
          <w:szCs w:val="48"/>
        </w:rPr>
        <w:t>Рабочая программа</w:t>
      </w:r>
    </w:p>
    <w:p w14:paraId="5B4BA58D" w14:textId="77777777" w:rsidR="00EF2CCB" w:rsidRPr="00634358" w:rsidRDefault="00EF2CCB" w:rsidP="00EF2CCB">
      <w:pPr>
        <w:spacing w:line="12" w:lineRule="exact"/>
        <w:rPr>
          <w:sz w:val="24"/>
          <w:szCs w:val="24"/>
        </w:rPr>
      </w:pPr>
    </w:p>
    <w:p w14:paraId="001AFE80" w14:textId="77777777" w:rsidR="00EF2CCB" w:rsidRPr="00634358" w:rsidRDefault="00EF2CCB" w:rsidP="00EF2CCB">
      <w:pPr>
        <w:jc w:val="center"/>
        <w:rPr>
          <w:sz w:val="20"/>
          <w:szCs w:val="20"/>
        </w:rPr>
      </w:pPr>
      <w:r w:rsidRPr="00634358">
        <w:rPr>
          <w:rFonts w:eastAsia="Times New Roman"/>
          <w:bCs/>
          <w:sz w:val="47"/>
          <w:szCs w:val="47"/>
        </w:rPr>
        <w:t>по обучению правилам дорожного движения</w:t>
      </w:r>
    </w:p>
    <w:p w14:paraId="26A22AAD" w14:textId="77777777" w:rsidR="00EF2CCB" w:rsidRPr="00634358" w:rsidRDefault="00EF2CCB" w:rsidP="00EF2CCB">
      <w:pPr>
        <w:spacing w:line="1" w:lineRule="exact"/>
        <w:rPr>
          <w:sz w:val="24"/>
          <w:szCs w:val="24"/>
        </w:rPr>
      </w:pPr>
    </w:p>
    <w:p w14:paraId="364BEED7" w14:textId="77777777" w:rsidR="00EF2CCB" w:rsidRPr="00634358" w:rsidRDefault="00EF2CCB" w:rsidP="00EF2CCB">
      <w:pPr>
        <w:jc w:val="center"/>
        <w:rPr>
          <w:sz w:val="20"/>
          <w:szCs w:val="20"/>
        </w:rPr>
      </w:pPr>
      <w:r w:rsidRPr="00634358">
        <w:rPr>
          <w:rFonts w:eastAsia="Times New Roman"/>
          <w:bCs/>
          <w:sz w:val="28"/>
          <w:szCs w:val="28"/>
        </w:rPr>
        <w:t>(в соответствии с ФГОС ДО)</w:t>
      </w:r>
    </w:p>
    <w:p w14:paraId="787A3C16" w14:textId="7C5203E2" w:rsidR="00EF2CCB" w:rsidRPr="00634358" w:rsidRDefault="00634358" w:rsidP="00634358">
      <w:pPr>
        <w:spacing w:line="238" w:lineRule="auto"/>
        <w:ind w:left="-284"/>
        <w:jc w:val="center"/>
        <w:rPr>
          <w:sz w:val="20"/>
          <w:szCs w:val="20"/>
        </w:rPr>
      </w:pPr>
      <w:r>
        <w:rPr>
          <w:bCs/>
          <w:sz w:val="48"/>
          <w:szCs w:val="48"/>
        </w:rPr>
        <w:t xml:space="preserve">«ЮИД- юные инспектора дорожного </w:t>
      </w:r>
      <w:r w:rsidR="002C4EAD" w:rsidRPr="00634358">
        <w:rPr>
          <w:bCs/>
          <w:sz w:val="48"/>
          <w:szCs w:val="48"/>
        </w:rPr>
        <w:t>движения»</w:t>
      </w:r>
      <w:r w:rsidR="002C4EAD" w:rsidRPr="00634358">
        <w:rPr>
          <w:sz w:val="28"/>
          <w:szCs w:val="28"/>
        </w:rPr>
        <w:t xml:space="preserve"> </w:t>
      </w:r>
      <w:r w:rsidR="00EF2CCB" w:rsidRPr="00634358">
        <w:rPr>
          <w:rFonts w:eastAsia="Times New Roman"/>
          <w:bCs/>
          <w:sz w:val="36"/>
          <w:szCs w:val="36"/>
        </w:rPr>
        <w:t>(</w:t>
      </w:r>
      <w:r>
        <w:rPr>
          <w:rFonts w:eastAsia="Times New Roman"/>
          <w:bCs/>
          <w:sz w:val="36"/>
          <w:szCs w:val="36"/>
        </w:rPr>
        <w:t xml:space="preserve">для детей </w:t>
      </w:r>
      <w:r w:rsidR="00EF2CCB" w:rsidRPr="00634358">
        <w:rPr>
          <w:rFonts w:eastAsia="Times New Roman"/>
          <w:bCs/>
          <w:sz w:val="36"/>
          <w:szCs w:val="36"/>
        </w:rPr>
        <w:t xml:space="preserve">от </w:t>
      </w:r>
      <w:r w:rsidR="002376F6" w:rsidRPr="00634358">
        <w:rPr>
          <w:rFonts w:eastAsia="Times New Roman"/>
          <w:bCs/>
          <w:sz w:val="36"/>
          <w:szCs w:val="36"/>
        </w:rPr>
        <w:t>5</w:t>
      </w:r>
      <w:r w:rsidR="00EF2CCB" w:rsidRPr="00634358">
        <w:rPr>
          <w:rFonts w:eastAsia="Times New Roman"/>
          <w:bCs/>
          <w:sz w:val="36"/>
          <w:szCs w:val="36"/>
        </w:rPr>
        <w:t xml:space="preserve"> до </w:t>
      </w:r>
      <w:r w:rsidR="002376F6" w:rsidRPr="00634358">
        <w:rPr>
          <w:rFonts w:eastAsia="Times New Roman"/>
          <w:bCs/>
          <w:sz w:val="36"/>
          <w:szCs w:val="36"/>
        </w:rPr>
        <w:t>6</w:t>
      </w:r>
      <w:r w:rsidR="00EF2CCB" w:rsidRPr="00634358">
        <w:rPr>
          <w:rFonts w:eastAsia="Times New Roman"/>
          <w:bCs/>
          <w:sz w:val="36"/>
          <w:szCs w:val="36"/>
        </w:rPr>
        <w:t xml:space="preserve"> лет)</w:t>
      </w:r>
    </w:p>
    <w:p w14:paraId="04601F04" w14:textId="77777777" w:rsidR="00EF2CCB" w:rsidRDefault="00EF2CCB" w:rsidP="00EF2CCB">
      <w:pPr>
        <w:spacing w:line="200" w:lineRule="exact"/>
        <w:rPr>
          <w:sz w:val="24"/>
          <w:szCs w:val="24"/>
        </w:rPr>
      </w:pPr>
    </w:p>
    <w:p w14:paraId="76929C37" w14:textId="77777777" w:rsidR="00EF2CCB" w:rsidRDefault="00EF2CCB" w:rsidP="00EF2CCB">
      <w:pPr>
        <w:spacing w:line="200" w:lineRule="exact"/>
        <w:rPr>
          <w:sz w:val="24"/>
          <w:szCs w:val="24"/>
        </w:rPr>
      </w:pPr>
    </w:p>
    <w:p w14:paraId="717FD9EC" w14:textId="2FCD6213" w:rsidR="00EF2CCB" w:rsidRDefault="00EF2CCB" w:rsidP="00EF2CCB">
      <w:pPr>
        <w:spacing w:line="200" w:lineRule="exact"/>
        <w:rPr>
          <w:sz w:val="24"/>
          <w:szCs w:val="24"/>
        </w:rPr>
      </w:pPr>
    </w:p>
    <w:p w14:paraId="50D81AF5" w14:textId="77777777" w:rsidR="00EF2CCB" w:rsidRDefault="00EF2CCB" w:rsidP="00EF2CCB">
      <w:pPr>
        <w:spacing w:line="200" w:lineRule="exact"/>
        <w:rPr>
          <w:sz w:val="24"/>
          <w:szCs w:val="24"/>
        </w:rPr>
      </w:pPr>
    </w:p>
    <w:p w14:paraId="0D8F1C52" w14:textId="77777777" w:rsidR="00EF2CCB" w:rsidRDefault="00EF2CCB" w:rsidP="00EF2CCB">
      <w:pPr>
        <w:spacing w:line="200" w:lineRule="exact"/>
        <w:rPr>
          <w:sz w:val="24"/>
          <w:szCs w:val="24"/>
        </w:rPr>
      </w:pPr>
    </w:p>
    <w:p w14:paraId="463E3E2B" w14:textId="77777777" w:rsidR="00EF2CCB" w:rsidRDefault="00EF2CCB" w:rsidP="00EF2CCB">
      <w:pPr>
        <w:spacing w:line="200" w:lineRule="exact"/>
        <w:rPr>
          <w:sz w:val="24"/>
          <w:szCs w:val="24"/>
        </w:rPr>
      </w:pPr>
    </w:p>
    <w:p w14:paraId="5CE3E34B" w14:textId="77777777" w:rsidR="00EF2CCB" w:rsidRDefault="00EF2CCB" w:rsidP="00EF2CCB">
      <w:pPr>
        <w:spacing w:line="200" w:lineRule="exact"/>
        <w:rPr>
          <w:sz w:val="24"/>
          <w:szCs w:val="24"/>
        </w:rPr>
      </w:pPr>
    </w:p>
    <w:p w14:paraId="2D938EC3" w14:textId="77777777" w:rsidR="00EF2CCB" w:rsidRDefault="00EF2CCB" w:rsidP="00EF2CCB">
      <w:pPr>
        <w:spacing w:line="200" w:lineRule="exact"/>
        <w:rPr>
          <w:sz w:val="24"/>
          <w:szCs w:val="24"/>
        </w:rPr>
      </w:pPr>
    </w:p>
    <w:p w14:paraId="10D89281" w14:textId="37C0444A" w:rsidR="00EF2CCB" w:rsidRDefault="00EF2CCB" w:rsidP="00634358">
      <w:pPr>
        <w:tabs>
          <w:tab w:val="left" w:pos="7291"/>
          <w:tab w:val="left" w:pos="8687"/>
        </w:tabs>
        <w:spacing w:line="200" w:lineRule="exact"/>
        <w:rPr>
          <w:sz w:val="24"/>
          <w:szCs w:val="24"/>
        </w:rPr>
      </w:pPr>
      <w:r>
        <w:rPr>
          <w:sz w:val="24"/>
          <w:szCs w:val="24"/>
        </w:rPr>
        <w:tab/>
      </w:r>
      <w:r w:rsidR="00634358">
        <w:rPr>
          <w:sz w:val="24"/>
          <w:szCs w:val="24"/>
        </w:rPr>
        <w:tab/>
      </w:r>
    </w:p>
    <w:p w14:paraId="5F791329" w14:textId="77777777" w:rsidR="00EF2CCB" w:rsidRDefault="00EF2CCB" w:rsidP="00EF2CCB">
      <w:pPr>
        <w:spacing w:line="200" w:lineRule="exact"/>
        <w:rPr>
          <w:sz w:val="24"/>
          <w:szCs w:val="24"/>
        </w:rPr>
      </w:pPr>
    </w:p>
    <w:p w14:paraId="42E103DB" w14:textId="77777777" w:rsidR="00EF2CCB" w:rsidRDefault="00EF2CCB" w:rsidP="00EF2CCB">
      <w:pPr>
        <w:spacing w:line="200" w:lineRule="exact"/>
        <w:rPr>
          <w:sz w:val="24"/>
          <w:szCs w:val="24"/>
        </w:rPr>
      </w:pPr>
    </w:p>
    <w:p w14:paraId="4D5DBAFB" w14:textId="77777777" w:rsidR="00EF2CCB" w:rsidRDefault="00EF2CCB" w:rsidP="00EF2CCB">
      <w:pPr>
        <w:spacing w:line="200" w:lineRule="exact"/>
        <w:rPr>
          <w:sz w:val="24"/>
          <w:szCs w:val="24"/>
        </w:rPr>
      </w:pPr>
    </w:p>
    <w:p w14:paraId="1FDB0188" w14:textId="77777777" w:rsidR="00EF2CCB" w:rsidRDefault="00EF2CCB" w:rsidP="00EF2CCB">
      <w:pPr>
        <w:spacing w:line="200" w:lineRule="exact"/>
        <w:rPr>
          <w:sz w:val="24"/>
          <w:szCs w:val="24"/>
        </w:rPr>
      </w:pPr>
    </w:p>
    <w:p w14:paraId="2FD689C9" w14:textId="77777777" w:rsidR="00EF2CCB" w:rsidRDefault="00EF2CCB" w:rsidP="00EF2CCB">
      <w:pPr>
        <w:spacing w:line="218" w:lineRule="exact"/>
        <w:rPr>
          <w:sz w:val="24"/>
          <w:szCs w:val="24"/>
        </w:rPr>
      </w:pPr>
    </w:p>
    <w:p w14:paraId="5470B384" w14:textId="77777777" w:rsidR="00EF2CCB" w:rsidRDefault="00EF2CCB" w:rsidP="00EF2CCB">
      <w:pPr>
        <w:spacing w:line="200" w:lineRule="exact"/>
        <w:rPr>
          <w:sz w:val="24"/>
          <w:szCs w:val="24"/>
        </w:rPr>
      </w:pPr>
    </w:p>
    <w:p w14:paraId="02A3C472" w14:textId="77777777" w:rsidR="00EF2CCB" w:rsidRDefault="00EF2CCB" w:rsidP="00EF2CCB">
      <w:pPr>
        <w:spacing w:line="200" w:lineRule="exact"/>
        <w:rPr>
          <w:sz w:val="24"/>
          <w:szCs w:val="24"/>
        </w:rPr>
      </w:pPr>
    </w:p>
    <w:p w14:paraId="5FB3F5B2" w14:textId="77777777" w:rsidR="00EF2CCB" w:rsidRDefault="00EF2CCB" w:rsidP="00EF2CCB">
      <w:pPr>
        <w:spacing w:line="200" w:lineRule="exact"/>
        <w:rPr>
          <w:sz w:val="24"/>
          <w:szCs w:val="24"/>
        </w:rPr>
      </w:pPr>
    </w:p>
    <w:p w14:paraId="15E594EC" w14:textId="77777777" w:rsidR="00EF2CCB" w:rsidRDefault="00EF2CCB" w:rsidP="00EF2CCB">
      <w:pPr>
        <w:spacing w:line="200" w:lineRule="exact"/>
        <w:rPr>
          <w:sz w:val="24"/>
          <w:szCs w:val="24"/>
        </w:rPr>
      </w:pPr>
    </w:p>
    <w:p w14:paraId="238ED164" w14:textId="77777777" w:rsidR="00EF2CCB" w:rsidRDefault="00EF2CCB" w:rsidP="00EF2CCB">
      <w:pPr>
        <w:spacing w:line="200" w:lineRule="exact"/>
        <w:rPr>
          <w:sz w:val="24"/>
          <w:szCs w:val="24"/>
        </w:rPr>
      </w:pPr>
    </w:p>
    <w:p w14:paraId="3903B0E3" w14:textId="77777777" w:rsidR="00EF2CCB" w:rsidRDefault="00EF2CCB" w:rsidP="00EF2CCB">
      <w:pPr>
        <w:spacing w:line="200" w:lineRule="exact"/>
        <w:rPr>
          <w:sz w:val="24"/>
          <w:szCs w:val="24"/>
        </w:rPr>
      </w:pPr>
    </w:p>
    <w:p w14:paraId="5DA5B9D9" w14:textId="77777777" w:rsidR="00EF2CCB" w:rsidRDefault="00EF2CCB" w:rsidP="00EF2CCB">
      <w:pPr>
        <w:spacing w:line="200" w:lineRule="exact"/>
        <w:rPr>
          <w:sz w:val="24"/>
          <w:szCs w:val="24"/>
        </w:rPr>
      </w:pPr>
    </w:p>
    <w:p w14:paraId="39D79B50" w14:textId="77777777" w:rsidR="00EF2CCB" w:rsidRDefault="00EF2CCB" w:rsidP="00EF2CCB">
      <w:pPr>
        <w:spacing w:line="292" w:lineRule="exact"/>
        <w:rPr>
          <w:sz w:val="24"/>
          <w:szCs w:val="24"/>
        </w:rPr>
      </w:pPr>
    </w:p>
    <w:p w14:paraId="1F6E31F8" w14:textId="77777777" w:rsidR="00EF2CCB" w:rsidRDefault="00EF2CCB" w:rsidP="00EF2CCB">
      <w:pPr>
        <w:jc w:val="center"/>
        <w:rPr>
          <w:rFonts w:eastAsia="Times New Roman"/>
          <w:sz w:val="24"/>
          <w:szCs w:val="24"/>
        </w:rPr>
      </w:pPr>
    </w:p>
    <w:p w14:paraId="617FABC4" w14:textId="77777777" w:rsidR="00EF2CCB" w:rsidRDefault="00EF2CCB" w:rsidP="00EF2CCB">
      <w:pPr>
        <w:jc w:val="center"/>
        <w:rPr>
          <w:rFonts w:eastAsia="Times New Roman"/>
          <w:sz w:val="24"/>
          <w:szCs w:val="24"/>
        </w:rPr>
      </w:pPr>
    </w:p>
    <w:p w14:paraId="79ED72A3" w14:textId="77777777" w:rsidR="00EF2CCB" w:rsidRDefault="00EF2CCB" w:rsidP="00EF2CCB">
      <w:pPr>
        <w:jc w:val="center"/>
        <w:rPr>
          <w:rFonts w:eastAsia="Times New Roman"/>
          <w:sz w:val="24"/>
          <w:szCs w:val="24"/>
        </w:rPr>
      </w:pPr>
    </w:p>
    <w:p w14:paraId="2553E1C2" w14:textId="77777777" w:rsidR="00237B03" w:rsidRDefault="00237B03" w:rsidP="00EF2CCB">
      <w:pPr>
        <w:jc w:val="center"/>
        <w:rPr>
          <w:rFonts w:eastAsia="Times New Roman"/>
          <w:sz w:val="24"/>
          <w:szCs w:val="24"/>
        </w:rPr>
      </w:pPr>
    </w:p>
    <w:p w14:paraId="1E08A3C6" w14:textId="77777777" w:rsidR="00237B03" w:rsidRDefault="00237B03" w:rsidP="00EF2CCB">
      <w:pPr>
        <w:jc w:val="center"/>
        <w:rPr>
          <w:rFonts w:eastAsia="Times New Roman"/>
          <w:sz w:val="24"/>
          <w:szCs w:val="24"/>
        </w:rPr>
      </w:pPr>
    </w:p>
    <w:p w14:paraId="4C7FA3AB" w14:textId="77777777" w:rsidR="00237B03" w:rsidRDefault="00237B03" w:rsidP="00EF2CCB">
      <w:pPr>
        <w:jc w:val="center"/>
        <w:rPr>
          <w:rFonts w:eastAsia="Times New Roman"/>
          <w:sz w:val="24"/>
          <w:szCs w:val="24"/>
        </w:rPr>
      </w:pPr>
    </w:p>
    <w:p w14:paraId="57B6AE90" w14:textId="77777777" w:rsidR="00237B03" w:rsidRDefault="00237B03" w:rsidP="00EF2CCB">
      <w:pPr>
        <w:jc w:val="center"/>
        <w:rPr>
          <w:rFonts w:eastAsia="Times New Roman"/>
          <w:sz w:val="24"/>
          <w:szCs w:val="24"/>
        </w:rPr>
      </w:pPr>
    </w:p>
    <w:p w14:paraId="1653A32E" w14:textId="77777777" w:rsidR="00237B03" w:rsidRDefault="00237B03" w:rsidP="00EF2CCB">
      <w:pPr>
        <w:jc w:val="center"/>
        <w:rPr>
          <w:rFonts w:eastAsia="Times New Roman"/>
          <w:sz w:val="24"/>
          <w:szCs w:val="24"/>
        </w:rPr>
      </w:pPr>
    </w:p>
    <w:p w14:paraId="21A7DF86" w14:textId="77777777" w:rsidR="00EF2CCB" w:rsidRDefault="00EF2CCB" w:rsidP="00EF2CCB">
      <w:pPr>
        <w:jc w:val="center"/>
        <w:rPr>
          <w:rFonts w:eastAsia="Times New Roman"/>
          <w:sz w:val="24"/>
          <w:szCs w:val="24"/>
        </w:rPr>
      </w:pPr>
    </w:p>
    <w:p w14:paraId="4036D9EB" w14:textId="5B3D5771" w:rsidR="00EF2CCB" w:rsidRPr="000071CE" w:rsidRDefault="005E5914" w:rsidP="00EF2CCB">
      <w:pPr>
        <w:jc w:val="center"/>
        <w:rPr>
          <w:sz w:val="20"/>
          <w:szCs w:val="20"/>
        </w:rPr>
        <w:sectPr w:rsidR="00EF2CCB" w:rsidRPr="000071CE" w:rsidSect="00BB5D24">
          <w:footerReference w:type="default" r:id="rId9"/>
          <w:pgSz w:w="11900" w:h="16838"/>
          <w:pgMar w:top="1440" w:right="866" w:bottom="1061" w:left="1300" w:header="0" w:footer="0" w:gutter="0"/>
          <w:cols w:space="720" w:equalWidth="0">
            <w:col w:w="9740"/>
          </w:cols>
          <w:titlePg/>
          <w:docGrid w:linePitch="299"/>
        </w:sectPr>
      </w:pPr>
      <w:proofErr w:type="spellStart"/>
      <w:r>
        <w:rPr>
          <w:rFonts w:eastAsia="Times New Roman"/>
          <w:sz w:val="24"/>
          <w:szCs w:val="24"/>
        </w:rPr>
        <w:t>п</w:t>
      </w:r>
      <w:r w:rsidR="00EF2CCB">
        <w:rPr>
          <w:rFonts w:eastAsia="Times New Roman"/>
          <w:sz w:val="24"/>
          <w:szCs w:val="24"/>
        </w:rPr>
        <w:t>.Клетня</w:t>
      </w:r>
      <w:proofErr w:type="spellEnd"/>
    </w:p>
    <w:p w14:paraId="1352D5BB" w14:textId="77777777" w:rsidR="00EF2CCB" w:rsidRDefault="00EF2CCB" w:rsidP="00EF2CCB">
      <w:pPr>
        <w:ind w:right="-2"/>
        <w:jc w:val="center"/>
        <w:rPr>
          <w:rFonts w:eastAsia="Times New Roman"/>
          <w:b/>
          <w:bCs/>
          <w:sz w:val="28"/>
          <w:szCs w:val="28"/>
        </w:rPr>
      </w:pPr>
      <w:r>
        <w:rPr>
          <w:rFonts w:eastAsia="Times New Roman"/>
          <w:b/>
          <w:bCs/>
          <w:sz w:val="28"/>
          <w:szCs w:val="28"/>
        </w:rPr>
        <w:lastRenderedPageBreak/>
        <w:t>Содержание</w:t>
      </w:r>
    </w:p>
    <w:p w14:paraId="5165C9B6" w14:textId="77777777" w:rsidR="006F6A07" w:rsidRDefault="006F6A07" w:rsidP="00EF2CCB">
      <w:pPr>
        <w:ind w:right="-2"/>
        <w:jc w:val="center"/>
        <w:rPr>
          <w:rFonts w:eastAsia="Times New Roman"/>
          <w:b/>
          <w:bCs/>
          <w:sz w:val="28"/>
          <w:szCs w:val="28"/>
        </w:rPr>
      </w:pPr>
    </w:p>
    <w:tbl>
      <w:tblPr>
        <w:tblStyle w:val="ab"/>
        <w:tblW w:w="0" w:type="auto"/>
        <w:tblLook w:val="04A0" w:firstRow="1" w:lastRow="0" w:firstColumn="1" w:lastColumn="0" w:noHBand="0" w:noVBand="1"/>
      </w:tblPr>
      <w:tblGrid>
        <w:gridCol w:w="817"/>
        <w:gridCol w:w="8505"/>
        <w:gridCol w:w="668"/>
      </w:tblGrid>
      <w:tr w:rsidR="00581A58" w14:paraId="52A7F80C" w14:textId="77777777" w:rsidTr="00581A58">
        <w:tc>
          <w:tcPr>
            <w:tcW w:w="817" w:type="dxa"/>
          </w:tcPr>
          <w:p w14:paraId="5BE65A6B" w14:textId="2F279084" w:rsidR="00581A58" w:rsidRDefault="00581A58" w:rsidP="00EF2CCB">
            <w:pPr>
              <w:ind w:right="-2"/>
              <w:jc w:val="center"/>
              <w:rPr>
                <w:sz w:val="20"/>
                <w:szCs w:val="20"/>
              </w:rPr>
            </w:pPr>
            <w:r>
              <w:rPr>
                <w:sz w:val="20"/>
                <w:szCs w:val="20"/>
              </w:rPr>
              <w:t>№</w:t>
            </w:r>
          </w:p>
          <w:p w14:paraId="1C897E4F" w14:textId="1BDFE309" w:rsidR="00581A58" w:rsidRDefault="00581A58" w:rsidP="00EF2CCB">
            <w:pPr>
              <w:ind w:right="-2"/>
              <w:jc w:val="center"/>
              <w:rPr>
                <w:sz w:val="20"/>
                <w:szCs w:val="20"/>
              </w:rPr>
            </w:pPr>
            <w:r>
              <w:rPr>
                <w:sz w:val="20"/>
                <w:szCs w:val="20"/>
              </w:rPr>
              <w:t>п/п</w:t>
            </w:r>
          </w:p>
        </w:tc>
        <w:tc>
          <w:tcPr>
            <w:tcW w:w="8505" w:type="dxa"/>
          </w:tcPr>
          <w:p w14:paraId="61BF4E3A" w14:textId="771583E4" w:rsidR="00581A58" w:rsidRPr="00581A58" w:rsidRDefault="00581A58" w:rsidP="00581A58">
            <w:pPr>
              <w:ind w:right="-2"/>
              <w:rPr>
                <w:sz w:val="24"/>
                <w:szCs w:val="24"/>
              </w:rPr>
            </w:pPr>
            <w:r w:rsidRPr="00581A58">
              <w:rPr>
                <w:sz w:val="24"/>
                <w:szCs w:val="24"/>
              </w:rPr>
              <w:t>Название</w:t>
            </w:r>
          </w:p>
        </w:tc>
        <w:tc>
          <w:tcPr>
            <w:tcW w:w="668" w:type="dxa"/>
          </w:tcPr>
          <w:p w14:paraId="0328E363" w14:textId="4EFB46EB" w:rsidR="00581A58" w:rsidRDefault="00581A58" w:rsidP="00EF2CCB">
            <w:pPr>
              <w:ind w:right="-2"/>
              <w:jc w:val="center"/>
              <w:rPr>
                <w:sz w:val="20"/>
                <w:szCs w:val="20"/>
              </w:rPr>
            </w:pPr>
            <w:r>
              <w:rPr>
                <w:sz w:val="20"/>
                <w:szCs w:val="20"/>
              </w:rPr>
              <w:t>Стр.</w:t>
            </w:r>
          </w:p>
        </w:tc>
      </w:tr>
      <w:tr w:rsidR="00581A58" w14:paraId="19EAB31F" w14:textId="77777777" w:rsidTr="00581A58">
        <w:tc>
          <w:tcPr>
            <w:tcW w:w="817" w:type="dxa"/>
          </w:tcPr>
          <w:p w14:paraId="2492CC2D" w14:textId="77777777" w:rsidR="00581A58" w:rsidRDefault="00581A58" w:rsidP="00EF2CCB">
            <w:pPr>
              <w:ind w:right="-2"/>
              <w:jc w:val="center"/>
              <w:rPr>
                <w:sz w:val="20"/>
                <w:szCs w:val="20"/>
              </w:rPr>
            </w:pPr>
          </w:p>
        </w:tc>
        <w:tc>
          <w:tcPr>
            <w:tcW w:w="8505" w:type="dxa"/>
          </w:tcPr>
          <w:p w14:paraId="2EAFA61A" w14:textId="229BD68D" w:rsidR="00581A58" w:rsidRDefault="00581A58" w:rsidP="00581A58">
            <w:pPr>
              <w:ind w:right="-2"/>
              <w:rPr>
                <w:sz w:val="20"/>
                <w:szCs w:val="20"/>
              </w:rPr>
            </w:pPr>
            <w:r>
              <w:rPr>
                <w:rFonts w:eastAsia="Times New Roman"/>
                <w:sz w:val="28"/>
                <w:szCs w:val="28"/>
              </w:rPr>
              <w:t>Пояснительная записка</w:t>
            </w:r>
          </w:p>
        </w:tc>
        <w:tc>
          <w:tcPr>
            <w:tcW w:w="668" w:type="dxa"/>
          </w:tcPr>
          <w:p w14:paraId="2383FF6D" w14:textId="4F82A521" w:rsidR="00581A58" w:rsidRDefault="00581A58" w:rsidP="00EF2CCB">
            <w:pPr>
              <w:ind w:right="-2"/>
              <w:jc w:val="center"/>
              <w:rPr>
                <w:sz w:val="20"/>
                <w:szCs w:val="20"/>
              </w:rPr>
            </w:pPr>
            <w:r>
              <w:rPr>
                <w:sz w:val="20"/>
                <w:szCs w:val="20"/>
              </w:rPr>
              <w:t>3</w:t>
            </w:r>
          </w:p>
        </w:tc>
      </w:tr>
      <w:tr w:rsidR="00581A58" w14:paraId="507B9E2C" w14:textId="77777777" w:rsidTr="00581A58">
        <w:tc>
          <w:tcPr>
            <w:tcW w:w="817" w:type="dxa"/>
          </w:tcPr>
          <w:p w14:paraId="69630C9B" w14:textId="33535D90" w:rsidR="00581A58" w:rsidRDefault="00581A58" w:rsidP="00EF2CCB">
            <w:pPr>
              <w:ind w:right="-2"/>
              <w:jc w:val="center"/>
              <w:rPr>
                <w:sz w:val="20"/>
                <w:szCs w:val="20"/>
              </w:rPr>
            </w:pPr>
            <w:r>
              <w:rPr>
                <w:sz w:val="20"/>
                <w:szCs w:val="20"/>
              </w:rPr>
              <w:t>1.</w:t>
            </w:r>
          </w:p>
        </w:tc>
        <w:tc>
          <w:tcPr>
            <w:tcW w:w="8505" w:type="dxa"/>
          </w:tcPr>
          <w:p w14:paraId="17E783B5" w14:textId="167031DA" w:rsidR="00581A58" w:rsidRDefault="00581A58" w:rsidP="00581A58">
            <w:pPr>
              <w:ind w:right="-2"/>
              <w:rPr>
                <w:rFonts w:eastAsia="Times New Roman"/>
                <w:sz w:val="28"/>
                <w:szCs w:val="28"/>
              </w:rPr>
            </w:pPr>
            <w:r>
              <w:rPr>
                <w:rFonts w:eastAsia="Times New Roman"/>
                <w:sz w:val="28"/>
                <w:szCs w:val="28"/>
              </w:rPr>
              <w:t>Принципы программы</w:t>
            </w:r>
          </w:p>
        </w:tc>
        <w:tc>
          <w:tcPr>
            <w:tcW w:w="668" w:type="dxa"/>
          </w:tcPr>
          <w:p w14:paraId="27B471B9" w14:textId="51B5B44E" w:rsidR="00581A58" w:rsidRDefault="006F6A07" w:rsidP="00EF2CCB">
            <w:pPr>
              <w:ind w:right="-2"/>
              <w:jc w:val="center"/>
              <w:rPr>
                <w:sz w:val="20"/>
                <w:szCs w:val="20"/>
              </w:rPr>
            </w:pPr>
            <w:r>
              <w:rPr>
                <w:sz w:val="20"/>
                <w:szCs w:val="20"/>
              </w:rPr>
              <w:t>7</w:t>
            </w:r>
          </w:p>
        </w:tc>
      </w:tr>
      <w:tr w:rsidR="00581A58" w14:paraId="37F01F50" w14:textId="77777777" w:rsidTr="00581A58">
        <w:tc>
          <w:tcPr>
            <w:tcW w:w="817" w:type="dxa"/>
          </w:tcPr>
          <w:p w14:paraId="1471C446" w14:textId="20393ECC" w:rsidR="00581A58" w:rsidRDefault="00581A58" w:rsidP="00EF2CCB">
            <w:pPr>
              <w:ind w:right="-2"/>
              <w:jc w:val="center"/>
              <w:rPr>
                <w:sz w:val="20"/>
                <w:szCs w:val="20"/>
              </w:rPr>
            </w:pPr>
            <w:r>
              <w:rPr>
                <w:sz w:val="20"/>
                <w:szCs w:val="20"/>
              </w:rPr>
              <w:t>2.</w:t>
            </w:r>
          </w:p>
        </w:tc>
        <w:tc>
          <w:tcPr>
            <w:tcW w:w="8505" w:type="dxa"/>
          </w:tcPr>
          <w:p w14:paraId="6B836773" w14:textId="14EECBCD" w:rsidR="00581A58" w:rsidRDefault="00581A58" w:rsidP="00581A58">
            <w:pPr>
              <w:ind w:right="-2"/>
              <w:rPr>
                <w:rFonts w:eastAsia="Times New Roman"/>
                <w:sz w:val="28"/>
                <w:szCs w:val="28"/>
              </w:rPr>
            </w:pPr>
            <w:r>
              <w:rPr>
                <w:rFonts w:eastAsia="Times New Roman"/>
                <w:sz w:val="28"/>
                <w:szCs w:val="28"/>
              </w:rPr>
              <w:t xml:space="preserve">Содержание программы  </w:t>
            </w:r>
          </w:p>
        </w:tc>
        <w:tc>
          <w:tcPr>
            <w:tcW w:w="668" w:type="dxa"/>
          </w:tcPr>
          <w:p w14:paraId="2B24A58F" w14:textId="42D2E615" w:rsidR="00581A58" w:rsidRDefault="006F6A07" w:rsidP="00EF2CCB">
            <w:pPr>
              <w:ind w:right="-2"/>
              <w:jc w:val="center"/>
              <w:rPr>
                <w:sz w:val="20"/>
                <w:szCs w:val="20"/>
              </w:rPr>
            </w:pPr>
            <w:r>
              <w:rPr>
                <w:sz w:val="20"/>
                <w:szCs w:val="20"/>
              </w:rPr>
              <w:t>9</w:t>
            </w:r>
          </w:p>
        </w:tc>
      </w:tr>
      <w:tr w:rsidR="00581A58" w14:paraId="6DA81D68" w14:textId="77777777" w:rsidTr="00581A58">
        <w:tc>
          <w:tcPr>
            <w:tcW w:w="817" w:type="dxa"/>
          </w:tcPr>
          <w:p w14:paraId="032126D5" w14:textId="4C2E5BBB" w:rsidR="00581A58" w:rsidRDefault="006F6A07" w:rsidP="00EF2CCB">
            <w:pPr>
              <w:ind w:right="-2"/>
              <w:jc w:val="center"/>
              <w:rPr>
                <w:sz w:val="20"/>
                <w:szCs w:val="20"/>
              </w:rPr>
            </w:pPr>
            <w:r>
              <w:rPr>
                <w:sz w:val="20"/>
                <w:szCs w:val="20"/>
              </w:rPr>
              <w:t>2.1.</w:t>
            </w:r>
          </w:p>
        </w:tc>
        <w:tc>
          <w:tcPr>
            <w:tcW w:w="8505" w:type="dxa"/>
          </w:tcPr>
          <w:p w14:paraId="29DB776C" w14:textId="4D9A1619" w:rsidR="00581A58" w:rsidRDefault="00581A58" w:rsidP="00581A58">
            <w:pPr>
              <w:ind w:right="-2"/>
              <w:rPr>
                <w:rFonts w:eastAsia="Times New Roman"/>
                <w:sz w:val="28"/>
                <w:szCs w:val="28"/>
              </w:rPr>
            </w:pPr>
            <w:r>
              <w:rPr>
                <w:rFonts w:eastAsia="Times New Roman"/>
                <w:sz w:val="28"/>
                <w:szCs w:val="28"/>
              </w:rPr>
              <w:t>Перспективно-тематическое планирование</w:t>
            </w:r>
          </w:p>
        </w:tc>
        <w:tc>
          <w:tcPr>
            <w:tcW w:w="668" w:type="dxa"/>
          </w:tcPr>
          <w:p w14:paraId="63812CFF" w14:textId="2FD193FD" w:rsidR="00581A58" w:rsidRDefault="006F6A07" w:rsidP="00EF2CCB">
            <w:pPr>
              <w:ind w:right="-2"/>
              <w:jc w:val="center"/>
              <w:rPr>
                <w:sz w:val="20"/>
                <w:szCs w:val="20"/>
              </w:rPr>
            </w:pPr>
            <w:r>
              <w:rPr>
                <w:sz w:val="20"/>
                <w:szCs w:val="20"/>
              </w:rPr>
              <w:t>9</w:t>
            </w:r>
          </w:p>
        </w:tc>
      </w:tr>
      <w:tr w:rsidR="00581A58" w14:paraId="6645EC94" w14:textId="77777777" w:rsidTr="00581A58">
        <w:tc>
          <w:tcPr>
            <w:tcW w:w="817" w:type="dxa"/>
          </w:tcPr>
          <w:p w14:paraId="155858B0" w14:textId="2981E82E" w:rsidR="00581A58" w:rsidRDefault="006F6A07" w:rsidP="00EF2CCB">
            <w:pPr>
              <w:ind w:right="-2"/>
              <w:jc w:val="center"/>
              <w:rPr>
                <w:sz w:val="20"/>
                <w:szCs w:val="20"/>
              </w:rPr>
            </w:pPr>
            <w:r>
              <w:rPr>
                <w:sz w:val="20"/>
                <w:szCs w:val="20"/>
              </w:rPr>
              <w:t>2.2.</w:t>
            </w:r>
          </w:p>
        </w:tc>
        <w:tc>
          <w:tcPr>
            <w:tcW w:w="8505" w:type="dxa"/>
          </w:tcPr>
          <w:p w14:paraId="794F2470" w14:textId="561E5397" w:rsidR="00581A58" w:rsidRDefault="00581A58" w:rsidP="00581A58">
            <w:pPr>
              <w:ind w:right="-2"/>
              <w:rPr>
                <w:rFonts w:eastAsia="Times New Roman"/>
                <w:sz w:val="28"/>
                <w:szCs w:val="28"/>
              </w:rPr>
            </w:pPr>
            <w:r>
              <w:rPr>
                <w:rFonts w:eastAsia="Times New Roman"/>
                <w:sz w:val="28"/>
                <w:szCs w:val="28"/>
              </w:rPr>
              <w:t>Календарный учебный график</w:t>
            </w:r>
          </w:p>
        </w:tc>
        <w:tc>
          <w:tcPr>
            <w:tcW w:w="668" w:type="dxa"/>
          </w:tcPr>
          <w:p w14:paraId="6C35C7FC" w14:textId="16271B04" w:rsidR="00581A58" w:rsidRDefault="006F6A07" w:rsidP="00EF2CCB">
            <w:pPr>
              <w:ind w:right="-2"/>
              <w:jc w:val="center"/>
              <w:rPr>
                <w:sz w:val="20"/>
                <w:szCs w:val="20"/>
              </w:rPr>
            </w:pPr>
            <w:r>
              <w:rPr>
                <w:sz w:val="20"/>
                <w:szCs w:val="20"/>
              </w:rPr>
              <w:t>14</w:t>
            </w:r>
          </w:p>
        </w:tc>
      </w:tr>
      <w:tr w:rsidR="00581A58" w14:paraId="3F698209" w14:textId="77777777" w:rsidTr="00581A58">
        <w:tc>
          <w:tcPr>
            <w:tcW w:w="817" w:type="dxa"/>
          </w:tcPr>
          <w:p w14:paraId="59C9B5B1" w14:textId="77B4FEFB" w:rsidR="00581A58" w:rsidRDefault="006F6A07" w:rsidP="00EF2CCB">
            <w:pPr>
              <w:ind w:right="-2"/>
              <w:jc w:val="center"/>
              <w:rPr>
                <w:sz w:val="20"/>
                <w:szCs w:val="20"/>
              </w:rPr>
            </w:pPr>
            <w:r>
              <w:rPr>
                <w:sz w:val="20"/>
                <w:szCs w:val="20"/>
              </w:rPr>
              <w:t>3.</w:t>
            </w:r>
          </w:p>
        </w:tc>
        <w:tc>
          <w:tcPr>
            <w:tcW w:w="8505" w:type="dxa"/>
          </w:tcPr>
          <w:p w14:paraId="2A4C2ACF" w14:textId="0B758C81" w:rsidR="00581A58" w:rsidRDefault="00581A58" w:rsidP="00581A58">
            <w:pPr>
              <w:ind w:right="-2"/>
              <w:rPr>
                <w:rFonts w:eastAsia="Times New Roman"/>
                <w:sz w:val="28"/>
                <w:szCs w:val="28"/>
              </w:rPr>
            </w:pPr>
            <w:r>
              <w:rPr>
                <w:rFonts w:eastAsia="Times New Roman"/>
                <w:sz w:val="28"/>
                <w:szCs w:val="28"/>
              </w:rPr>
              <w:t>Условия реализации программы</w:t>
            </w:r>
          </w:p>
        </w:tc>
        <w:tc>
          <w:tcPr>
            <w:tcW w:w="668" w:type="dxa"/>
          </w:tcPr>
          <w:p w14:paraId="47130311" w14:textId="75443494" w:rsidR="00581A58" w:rsidRDefault="006F6A07" w:rsidP="00EF2CCB">
            <w:pPr>
              <w:ind w:right="-2"/>
              <w:jc w:val="center"/>
              <w:rPr>
                <w:sz w:val="20"/>
                <w:szCs w:val="20"/>
              </w:rPr>
            </w:pPr>
            <w:r>
              <w:rPr>
                <w:sz w:val="20"/>
                <w:szCs w:val="20"/>
              </w:rPr>
              <w:t>21</w:t>
            </w:r>
          </w:p>
        </w:tc>
      </w:tr>
      <w:tr w:rsidR="00581A58" w14:paraId="0E9FEC04" w14:textId="77777777" w:rsidTr="00581A58">
        <w:tc>
          <w:tcPr>
            <w:tcW w:w="817" w:type="dxa"/>
          </w:tcPr>
          <w:p w14:paraId="12EDE828" w14:textId="75A6CDF4" w:rsidR="00581A58" w:rsidRDefault="006F6A07" w:rsidP="00EF2CCB">
            <w:pPr>
              <w:ind w:right="-2"/>
              <w:jc w:val="center"/>
              <w:rPr>
                <w:sz w:val="20"/>
                <w:szCs w:val="20"/>
              </w:rPr>
            </w:pPr>
            <w:r>
              <w:rPr>
                <w:sz w:val="20"/>
                <w:szCs w:val="20"/>
              </w:rPr>
              <w:t>3.1.</w:t>
            </w:r>
          </w:p>
        </w:tc>
        <w:tc>
          <w:tcPr>
            <w:tcW w:w="8505" w:type="dxa"/>
          </w:tcPr>
          <w:p w14:paraId="4BF003E6" w14:textId="7551E2FB" w:rsidR="00581A58" w:rsidRDefault="00581A58" w:rsidP="00581A58">
            <w:pPr>
              <w:ind w:right="-2"/>
              <w:rPr>
                <w:rFonts w:eastAsia="Times New Roman"/>
                <w:sz w:val="28"/>
                <w:szCs w:val="28"/>
              </w:rPr>
            </w:pPr>
            <w:r>
              <w:rPr>
                <w:rFonts w:eastAsia="Times New Roman"/>
                <w:sz w:val="28"/>
                <w:szCs w:val="28"/>
              </w:rPr>
              <w:t>Методическое обеспечение</w:t>
            </w:r>
          </w:p>
        </w:tc>
        <w:tc>
          <w:tcPr>
            <w:tcW w:w="668" w:type="dxa"/>
          </w:tcPr>
          <w:p w14:paraId="51D25F54" w14:textId="54A20095" w:rsidR="00581A58" w:rsidRDefault="006F6A07" w:rsidP="00EF2CCB">
            <w:pPr>
              <w:ind w:right="-2"/>
              <w:jc w:val="center"/>
              <w:rPr>
                <w:sz w:val="20"/>
                <w:szCs w:val="20"/>
              </w:rPr>
            </w:pPr>
            <w:r>
              <w:rPr>
                <w:sz w:val="20"/>
                <w:szCs w:val="20"/>
              </w:rPr>
              <w:t>21</w:t>
            </w:r>
          </w:p>
        </w:tc>
      </w:tr>
      <w:tr w:rsidR="00581A58" w14:paraId="7B039CD1" w14:textId="77777777" w:rsidTr="00581A58">
        <w:tc>
          <w:tcPr>
            <w:tcW w:w="817" w:type="dxa"/>
          </w:tcPr>
          <w:p w14:paraId="2099BC56" w14:textId="1B3803B4" w:rsidR="00581A58" w:rsidRDefault="006F6A07" w:rsidP="00EF2CCB">
            <w:pPr>
              <w:ind w:right="-2"/>
              <w:jc w:val="center"/>
              <w:rPr>
                <w:sz w:val="20"/>
                <w:szCs w:val="20"/>
              </w:rPr>
            </w:pPr>
            <w:r>
              <w:rPr>
                <w:sz w:val="20"/>
                <w:szCs w:val="20"/>
              </w:rPr>
              <w:t>3.2.</w:t>
            </w:r>
          </w:p>
        </w:tc>
        <w:tc>
          <w:tcPr>
            <w:tcW w:w="8505" w:type="dxa"/>
          </w:tcPr>
          <w:p w14:paraId="44DAF227" w14:textId="0927E0EE" w:rsidR="00581A58" w:rsidRDefault="00581A58" w:rsidP="00581A58">
            <w:pPr>
              <w:ind w:right="-2"/>
              <w:rPr>
                <w:rFonts w:eastAsia="Times New Roman"/>
                <w:sz w:val="28"/>
                <w:szCs w:val="28"/>
              </w:rPr>
            </w:pPr>
            <w:r>
              <w:rPr>
                <w:rFonts w:eastAsia="Times New Roman"/>
                <w:sz w:val="28"/>
                <w:szCs w:val="28"/>
              </w:rPr>
              <w:t>Взаимодействие с родителями воспитанников</w:t>
            </w:r>
          </w:p>
        </w:tc>
        <w:tc>
          <w:tcPr>
            <w:tcW w:w="668" w:type="dxa"/>
          </w:tcPr>
          <w:p w14:paraId="1E88A3E0" w14:textId="65FD46D8" w:rsidR="00581A58" w:rsidRDefault="006F6A07" w:rsidP="00EF2CCB">
            <w:pPr>
              <w:ind w:right="-2"/>
              <w:jc w:val="center"/>
              <w:rPr>
                <w:sz w:val="20"/>
                <w:szCs w:val="20"/>
              </w:rPr>
            </w:pPr>
            <w:r>
              <w:rPr>
                <w:sz w:val="20"/>
                <w:szCs w:val="20"/>
              </w:rPr>
              <w:t>23</w:t>
            </w:r>
          </w:p>
        </w:tc>
      </w:tr>
      <w:tr w:rsidR="006F6A07" w14:paraId="6538BD38" w14:textId="77777777" w:rsidTr="00581A58">
        <w:tc>
          <w:tcPr>
            <w:tcW w:w="817" w:type="dxa"/>
          </w:tcPr>
          <w:p w14:paraId="551CECAC" w14:textId="4CBFF246" w:rsidR="006F6A07" w:rsidRDefault="006F6A07" w:rsidP="00EF2CCB">
            <w:pPr>
              <w:ind w:right="-2"/>
              <w:jc w:val="center"/>
              <w:rPr>
                <w:sz w:val="20"/>
                <w:szCs w:val="20"/>
              </w:rPr>
            </w:pPr>
            <w:r>
              <w:rPr>
                <w:sz w:val="20"/>
                <w:szCs w:val="20"/>
              </w:rPr>
              <w:t>3.3.</w:t>
            </w:r>
          </w:p>
        </w:tc>
        <w:tc>
          <w:tcPr>
            <w:tcW w:w="8505" w:type="dxa"/>
          </w:tcPr>
          <w:p w14:paraId="51B06889" w14:textId="7ABE349A" w:rsidR="006F6A07" w:rsidRDefault="006F6A07" w:rsidP="00581A58">
            <w:pPr>
              <w:ind w:right="-2"/>
              <w:rPr>
                <w:rFonts w:eastAsia="Times New Roman"/>
                <w:sz w:val="28"/>
                <w:szCs w:val="28"/>
              </w:rPr>
            </w:pPr>
            <w:r>
              <w:rPr>
                <w:rFonts w:eastAsia="Times New Roman"/>
                <w:sz w:val="28"/>
                <w:szCs w:val="28"/>
              </w:rPr>
              <w:t>Взаимодействие с педагогами</w:t>
            </w:r>
          </w:p>
        </w:tc>
        <w:tc>
          <w:tcPr>
            <w:tcW w:w="668" w:type="dxa"/>
          </w:tcPr>
          <w:p w14:paraId="77A738BE" w14:textId="6DF4FB98" w:rsidR="006F6A07" w:rsidRDefault="006F6A07" w:rsidP="00EF2CCB">
            <w:pPr>
              <w:ind w:right="-2"/>
              <w:jc w:val="center"/>
              <w:rPr>
                <w:sz w:val="20"/>
                <w:szCs w:val="20"/>
              </w:rPr>
            </w:pPr>
            <w:r>
              <w:rPr>
                <w:sz w:val="20"/>
                <w:szCs w:val="20"/>
              </w:rPr>
              <w:t>24</w:t>
            </w:r>
          </w:p>
        </w:tc>
      </w:tr>
      <w:tr w:rsidR="00581A58" w14:paraId="76C48ACB" w14:textId="77777777" w:rsidTr="00581A58">
        <w:tc>
          <w:tcPr>
            <w:tcW w:w="817" w:type="dxa"/>
          </w:tcPr>
          <w:p w14:paraId="05EC6451" w14:textId="4EF2BFD2" w:rsidR="00581A58" w:rsidRDefault="006F6A07" w:rsidP="00EF2CCB">
            <w:pPr>
              <w:ind w:right="-2"/>
              <w:jc w:val="center"/>
              <w:rPr>
                <w:sz w:val="20"/>
                <w:szCs w:val="20"/>
              </w:rPr>
            </w:pPr>
            <w:r>
              <w:rPr>
                <w:sz w:val="20"/>
                <w:szCs w:val="20"/>
              </w:rPr>
              <w:t>4.</w:t>
            </w:r>
          </w:p>
        </w:tc>
        <w:tc>
          <w:tcPr>
            <w:tcW w:w="8505" w:type="dxa"/>
          </w:tcPr>
          <w:p w14:paraId="58D11805" w14:textId="37447359" w:rsidR="00581A58" w:rsidRDefault="00581A58" w:rsidP="00581A58">
            <w:pPr>
              <w:ind w:right="-2"/>
              <w:rPr>
                <w:rFonts w:eastAsia="Times New Roman"/>
                <w:sz w:val="28"/>
                <w:szCs w:val="28"/>
              </w:rPr>
            </w:pPr>
            <w:r>
              <w:rPr>
                <w:rFonts w:eastAsia="Times New Roman"/>
                <w:sz w:val="28"/>
                <w:szCs w:val="28"/>
              </w:rPr>
              <w:t>Создание предметно-развивающей среды</w:t>
            </w:r>
          </w:p>
        </w:tc>
        <w:tc>
          <w:tcPr>
            <w:tcW w:w="668" w:type="dxa"/>
          </w:tcPr>
          <w:p w14:paraId="6893522E" w14:textId="6A64D59A" w:rsidR="00581A58" w:rsidRDefault="006F6A07" w:rsidP="006F6A07">
            <w:pPr>
              <w:ind w:right="-2"/>
              <w:jc w:val="center"/>
              <w:rPr>
                <w:sz w:val="20"/>
                <w:szCs w:val="20"/>
              </w:rPr>
            </w:pPr>
            <w:r>
              <w:rPr>
                <w:sz w:val="20"/>
                <w:szCs w:val="20"/>
              </w:rPr>
              <w:t>29</w:t>
            </w:r>
          </w:p>
        </w:tc>
      </w:tr>
      <w:tr w:rsidR="00581A58" w14:paraId="6C2A0A89" w14:textId="77777777" w:rsidTr="00581A58">
        <w:tc>
          <w:tcPr>
            <w:tcW w:w="817" w:type="dxa"/>
          </w:tcPr>
          <w:p w14:paraId="00B4A1C1" w14:textId="77777777" w:rsidR="00581A58" w:rsidRDefault="00581A58" w:rsidP="00EF2CCB">
            <w:pPr>
              <w:ind w:right="-2"/>
              <w:jc w:val="center"/>
              <w:rPr>
                <w:sz w:val="20"/>
                <w:szCs w:val="20"/>
              </w:rPr>
            </w:pPr>
          </w:p>
        </w:tc>
        <w:tc>
          <w:tcPr>
            <w:tcW w:w="8505" w:type="dxa"/>
          </w:tcPr>
          <w:p w14:paraId="2CAE2CA0" w14:textId="575D5A05" w:rsidR="00581A58" w:rsidRDefault="00581A58" w:rsidP="00581A58">
            <w:pPr>
              <w:ind w:right="-2"/>
              <w:rPr>
                <w:rFonts w:eastAsia="Times New Roman"/>
                <w:sz w:val="28"/>
                <w:szCs w:val="28"/>
              </w:rPr>
            </w:pPr>
            <w:r>
              <w:rPr>
                <w:rFonts w:eastAsia="Times New Roman"/>
                <w:sz w:val="28"/>
                <w:szCs w:val="28"/>
              </w:rPr>
              <w:t xml:space="preserve">Библиографический список  </w:t>
            </w:r>
          </w:p>
        </w:tc>
        <w:tc>
          <w:tcPr>
            <w:tcW w:w="668" w:type="dxa"/>
          </w:tcPr>
          <w:p w14:paraId="30F2C2DB" w14:textId="77777777" w:rsidR="00581A58" w:rsidRDefault="00581A58" w:rsidP="00EF2CCB">
            <w:pPr>
              <w:ind w:right="-2"/>
              <w:jc w:val="center"/>
              <w:rPr>
                <w:sz w:val="20"/>
                <w:szCs w:val="20"/>
              </w:rPr>
            </w:pPr>
          </w:p>
        </w:tc>
      </w:tr>
    </w:tbl>
    <w:p w14:paraId="4E09EBEB" w14:textId="77777777" w:rsidR="00581A58" w:rsidRDefault="00581A58" w:rsidP="00EF2CCB">
      <w:pPr>
        <w:ind w:right="-2"/>
        <w:jc w:val="center"/>
        <w:rPr>
          <w:sz w:val="20"/>
          <w:szCs w:val="20"/>
        </w:rPr>
      </w:pPr>
    </w:p>
    <w:p w14:paraId="6BDE13BD" w14:textId="77777777" w:rsidR="00EF2CCB" w:rsidRDefault="00EF2CCB" w:rsidP="00EF2CCB">
      <w:pPr>
        <w:spacing w:line="200" w:lineRule="exact"/>
        <w:rPr>
          <w:sz w:val="20"/>
          <w:szCs w:val="20"/>
        </w:rPr>
      </w:pPr>
    </w:p>
    <w:p w14:paraId="41A82B54" w14:textId="77777777" w:rsidR="00EF2CCB" w:rsidRDefault="00EF2CCB" w:rsidP="00EF2CCB">
      <w:pPr>
        <w:spacing w:line="280" w:lineRule="exact"/>
        <w:rPr>
          <w:sz w:val="20"/>
          <w:szCs w:val="20"/>
        </w:rPr>
      </w:pPr>
    </w:p>
    <w:p w14:paraId="34A71621" w14:textId="77777777" w:rsidR="00EF2CCB" w:rsidRDefault="00EF2CCB" w:rsidP="00EF2CCB">
      <w:pPr>
        <w:rPr>
          <w:rFonts w:eastAsia="Times New Roman"/>
          <w:sz w:val="28"/>
          <w:szCs w:val="28"/>
        </w:rPr>
      </w:pPr>
    </w:p>
    <w:p w14:paraId="396357A0" w14:textId="77777777" w:rsidR="006F6A07" w:rsidRDefault="006F6A07" w:rsidP="00EF2CCB">
      <w:pPr>
        <w:rPr>
          <w:rFonts w:eastAsia="Times New Roman"/>
          <w:sz w:val="28"/>
          <w:szCs w:val="28"/>
        </w:rPr>
      </w:pPr>
    </w:p>
    <w:p w14:paraId="3325776F" w14:textId="77777777" w:rsidR="006F6A07" w:rsidRDefault="006F6A07" w:rsidP="00EF2CCB">
      <w:pPr>
        <w:rPr>
          <w:rFonts w:eastAsia="Times New Roman"/>
          <w:sz w:val="28"/>
          <w:szCs w:val="28"/>
        </w:rPr>
      </w:pPr>
    </w:p>
    <w:p w14:paraId="3F639CCA" w14:textId="77777777" w:rsidR="006F6A07" w:rsidRDefault="006F6A07" w:rsidP="00EF2CCB">
      <w:pPr>
        <w:rPr>
          <w:rFonts w:eastAsia="Times New Roman"/>
          <w:sz w:val="28"/>
          <w:szCs w:val="28"/>
        </w:rPr>
      </w:pPr>
    </w:p>
    <w:p w14:paraId="6B82C573" w14:textId="77777777" w:rsidR="006F6A07" w:rsidRDefault="006F6A07" w:rsidP="00EF2CCB">
      <w:pPr>
        <w:rPr>
          <w:rFonts w:eastAsia="Times New Roman"/>
          <w:sz w:val="28"/>
          <w:szCs w:val="28"/>
        </w:rPr>
      </w:pPr>
    </w:p>
    <w:p w14:paraId="12DDC557" w14:textId="77777777" w:rsidR="006F6A07" w:rsidRDefault="006F6A07" w:rsidP="00EF2CCB">
      <w:pPr>
        <w:rPr>
          <w:rFonts w:eastAsia="Times New Roman"/>
          <w:sz w:val="28"/>
          <w:szCs w:val="28"/>
        </w:rPr>
      </w:pPr>
    </w:p>
    <w:p w14:paraId="60E8581F" w14:textId="77777777" w:rsidR="006F6A07" w:rsidRDefault="006F6A07" w:rsidP="00EF2CCB">
      <w:pPr>
        <w:rPr>
          <w:rFonts w:eastAsia="Times New Roman"/>
          <w:sz w:val="28"/>
          <w:szCs w:val="28"/>
        </w:rPr>
      </w:pPr>
    </w:p>
    <w:p w14:paraId="4C897BF8" w14:textId="77777777" w:rsidR="006F6A07" w:rsidRDefault="006F6A07" w:rsidP="00EF2CCB">
      <w:pPr>
        <w:rPr>
          <w:rFonts w:eastAsia="Times New Roman"/>
          <w:sz w:val="28"/>
          <w:szCs w:val="28"/>
        </w:rPr>
      </w:pPr>
    </w:p>
    <w:p w14:paraId="0908BE84" w14:textId="77777777" w:rsidR="00EF2CCB" w:rsidRDefault="00EF2CCB" w:rsidP="00EF2CCB">
      <w:pPr>
        <w:rPr>
          <w:rFonts w:eastAsia="Times New Roman"/>
          <w:sz w:val="28"/>
          <w:szCs w:val="28"/>
        </w:rPr>
      </w:pPr>
    </w:p>
    <w:p w14:paraId="2F818F38" w14:textId="77777777" w:rsidR="00EF2CCB" w:rsidRDefault="00EF2CCB" w:rsidP="00EF2CCB">
      <w:pPr>
        <w:rPr>
          <w:rFonts w:eastAsia="Times New Roman"/>
          <w:sz w:val="28"/>
          <w:szCs w:val="28"/>
        </w:rPr>
      </w:pPr>
    </w:p>
    <w:p w14:paraId="186012D7" w14:textId="77777777" w:rsidR="00EF2CCB" w:rsidRDefault="00EF2CCB" w:rsidP="00EF2CCB">
      <w:pPr>
        <w:rPr>
          <w:rFonts w:eastAsia="Times New Roman"/>
          <w:sz w:val="28"/>
          <w:szCs w:val="28"/>
        </w:rPr>
      </w:pPr>
    </w:p>
    <w:p w14:paraId="38BF7E20" w14:textId="77777777" w:rsidR="00EF2CCB" w:rsidRDefault="00EF2CCB" w:rsidP="00EF2CCB">
      <w:pPr>
        <w:rPr>
          <w:rFonts w:eastAsia="Times New Roman"/>
          <w:sz w:val="28"/>
          <w:szCs w:val="28"/>
        </w:rPr>
      </w:pPr>
    </w:p>
    <w:p w14:paraId="2556580F" w14:textId="77777777" w:rsidR="00EF2CCB" w:rsidRDefault="00EF2CCB" w:rsidP="00EF2CCB">
      <w:pPr>
        <w:rPr>
          <w:rFonts w:eastAsia="Times New Roman"/>
          <w:sz w:val="28"/>
          <w:szCs w:val="28"/>
        </w:rPr>
      </w:pPr>
    </w:p>
    <w:p w14:paraId="7C7D0765" w14:textId="77777777" w:rsidR="00EF2CCB" w:rsidRDefault="00EF2CCB" w:rsidP="00EF2CCB">
      <w:pPr>
        <w:rPr>
          <w:rFonts w:eastAsia="Times New Roman"/>
          <w:sz w:val="28"/>
          <w:szCs w:val="28"/>
        </w:rPr>
      </w:pPr>
    </w:p>
    <w:p w14:paraId="6391A6A0" w14:textId="77777777" w:rsidR="00EF2CCB" w:rsidRDefault="00EF2CCB" w:rsidP="00EF2CCB">
      <w:pPr>
        <w:rPr>
          <w:rFonts w:eastAsia="Times New Roman"/>
          <w:sz w:val="28"/>
          <w:szCs w:val="28"/>
        </w:rPr>
      </w:pPr>
    </w:p>
    <w:p w14:paraId="65B2288E" w14:textId="77777777" w:rsidR="00EF2CCB" w:rsidRDefault="00EF2CCB" w:rsidP="00EF2CCB">
      <w:pPr>
        <w:rPr>
          <w:rFonts w:eastAsia="Times New Roman"/>
          <w:sz w:val="28"/>
          <w:szCs w:val="28"/>
        </w:rPr>
      </w:pPr>
    </w:p>
    <w:p w14:paraId="7ECAC705" w14:textId="77777777" w:rsidR="00EF2CCB" w:rsidRDefault="00EF2CCB" w:rsidP="00EF2CCB">
      <w:pPr>
        <w:rPr>
          <w:rFonts w:eastAsia="Times New Roman"/>
          <w:sz w:val="28"/>
          <w:szCs w:val="28"/>
        </w:rPr>
      </w:pPr>
    </w:p>
    <w:p w14:paraId="4441F930" w14:textId="77777777" w:rsidR="00EF2CCB" w:rsidRDefault="00EF2CCB" w:rsidP="00EF2CCB">
      <w:pPr>
        <w:rPr>
          <w:rFonts w:eastAsia="Times New Roman"/>
          <w:sz w:val="28"/>
          <w:szCs w:val="28"/>
        </w:rPr>
      </w:pPr>
    </w:p>
    <w:p w14:paraId="32016F58" w14:textId="77777777" w:rsidR="00EF2CCB" w:rsidRDefault="00EF2CCB" w:rsidP="00EF2CCB">
      <w:pPr>
        <w:rPr>
          <w:rFonts w:eastAsia="Times New Roman"/>
          <w:sz w:val="28"/>
          <w:szCs w:val="28"/>
        </w:rPr>
      </w:pPr>
    </w:p>
    <w:p w14:paraId="7C1952B0" w14:textId="77777777" w:rsidR="00EF2CCB" w:rsidRDefault="00EF2CCB" w:rsidP="00EF2CCB">
      <w:pPr>
        <w:rPr>
          <w:rFonts w:eastAsia="Times New Roman"/>
          <w:sz w:val="28"/>
          <w:szCs w:val="28"/>
        </w:rPr>
      </w:pPr>
    </w:p>
    <w:p w14:paraId="72863454" w14:textId="77777777" w:rsidR="00EF2CCB" w:rsidRDefault="00EF2CCB" w:rsidP="00EF2CCB">
      <w:pPr>
        <w:rPr>
          <w:rFonts w:eastAsia="Times New Roman"/>
          <w:sz w:val="28"/>
          <w:szCs w:val="28"/>
        </w:rPr>
      </w:pPr>
    </w:p>
    <w:p w14:paraId="2192673D" w14:textId="77777777" w:rsidR="00EF2CCB" w:rsidRDefault="00EF2CCB" w:rsidP="00EF2CCB">
      <w:pPr>
        <w:rPr>
          <w:rFonts w:eastAsia="Times New Roman"/>
          <w:sz w:val="28"/>
          <w:szCs w:val="28"/>
        </w:rPr>
      </w:pPr>
    </w:p>
    <w:p w14:paraId="4856565D" w14:textId="77777777" w:rsidR="00EF2CCB" w:rsidRDefault="00EF2CCB" w:rsidP="00EF2CCB">
      <w:pPr>
        <w:rPr>
          <w:rFonts w:eastAsia="Times New Roman"/>
          <w:sz w:val="28"/>
          <w:szCs w:val="28"/>
        </w:rPr>
      </w:pPr>
    </w:p>
    <w:p w14:paraId="48F8252E" w14:textId="77777777" w:rsidR="006F6A07" w:rsidRDefault="006F6A07" w:rsidP="00EF2CCB">
      <w:pPr>
        <w:rPr>
          <w:rFonts w:eastAsia="Times New Roman"/>
          <w:sz w:val="28"/>
          <w:szCs w:val="28"/>
        </w:rPr>
      </w:pPr>
    </w:p>
    <w:p w14:paraId="333C1B42" w14:textId="77777777" w:rsidR="00EF2CCB" w:rsidRDefault="00EF2CCB" w:rsidP="00EF2CCB">
      <w:pPr>
        <w:rPr>
          <w:rFonts w:eastAsia="Times New Roman"/>
          <w:sz w:val="28"/>
          <w:szCs w:val="28"/>
        </w:rPr>
      </w:pPr>
    </w:p>
    <w:p w14:paraId="23EE74EA" w14:textId="77777777" w:rsidR="00EF2CCB" w:rsidRDefault="00EF2CCB" w:rsidP="00EF2CCB">
      <w:pPr>
        <w:rPr>
          <w:rFonts w:eastAsia="Times New Roman"/>
          <w:sz w:val="28"/>
          <w:szCs w:val="28"/>
        </w:rPr>
      </w:pPr>
    </w:p>
    <w:p w14:paraId="0E0808DB" w14:textId="77777777" w:rsidR="00EF2CCB" w:rsidRDefault="00EF2CCB" w:rsidP="00EF2CCB">
      <w:pPr>
        <w:rPr>
          <w:rFonts w:eastAsia="Times New Roman"/>
          <w:sz w:val="28"/>
          <w:szCs w:val="28"/>
        </w:rPr>
      </w:pPr>
    </w:p>
    <w:p w14:paraId="654876D9" w14:textId="77777777" w:rsidR="00EF2CCB" w:rsidRDefault="00EF2CCB" w:rsidP="00EF2CCB">
      <w:pPr>
        <w:rPr>
          <w:rFonts w:eastAsia="Times New Roman"/>
          <w:sz w:val="28"/>
          <w:szCs w:val="28"/>
        </w:rPr>
      </w:pPr>
    </w:p>
    <w:p w14:paraId="56422762" w14:textId="4EBB07A7" w:rsidR="00EF2CCB" w:rsidRDefault="00EF2CCB" w:rsidP="00EF2CCB">
      <w:pPr>
        <w:rPr>
          <w:rFonts w:eastAsia="Times New Roman"/>
          <w:sz w:val="28"/>
          <w:szCs w:val="28"/>
        </w:rPr>
      </w:pPr>
    </w:p>
    <w:p w14:paraId="78217193" w14:textId="77777777" w:rsidR="0067642A" w:rsidRDefault="0067642A" w:rsidP="00EF2CCB">
      <w:pPr>
        <w:rPr>
          <w:rFonts w:eastAsia="Times New Roman"/>
          <w:sz w:val="28"/>
          <w:szCs w:val="28"/>
        </w:rPr>
      </w:pPr>
    </w:p>
    <w:p w14:paraId="42EDBF15" w14:textId="77777777" w:rsidR="00EF2CCB" w:rsidRDefault="00EF2CCB" w:rsidP="00EF2CCB">
      <w:pPr>
        <w:jc w:val="center"/>
        <w:rPr>
          <w:sz w:val="20"/>
          <w:szCs w:val="20"/>
        </w:rPr>
      </w:pPr>
      <w:r>
        <w:rPr>
          <w:rFonts w:eastAsia="Times New Roman"/>
          <w:b/>
          <w:bCs/>
          <w:sz w:val="28"/>
          <w:szCs w:val="28"/>
        </w:rPr>
        <w:lastRenderedPageBreak/>
        <w:t>Пояснительная записка</w:t>
      </w:r>
    </w:p>
    <w:p w14:paraId="35C8525C" w14:textId="77777777" w:rsidR="00EF2CCB" w:rsidRDefault="00EF2CCB" w:rsidP="00EF2CCB">
      <w:pPr>
        <w:spacing w:line="258" w:lineRule="exact"/>
        <w:rPr>
          <w:sz w:val="20"/>
          <w:szCs w:val="20"/>
        </w:rPr>
      </w:pPr>
    </w:p>
    <w:p w14:paraId="610C6312" w14:textId="77777777" w:rsidR="00EF2CCB" w:rsidRDefault="00EF2CCB" w:rsidP="00EF2CCB">
      <w:pPr>
        <w:spacing w:line="275" w:lineRule="auto"/>
        <w:ind w:firstLine="540"/>
        <w:jc w:val="both"/>
        <w:rPr>
          <w:sz w:val="20"/>
          <w:szCs w:val="20"/>
        </w:rPr>
      </w:pPr>
      <w:r>
        <w:rPr>
          <w:rFonts w:eastAsia="Times New Roman"/>
          <w:sz w:val="28"/>
          <w:szCs w:val="28"/>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14:paraId="3341869A" w14:textId="77777777" w:rsidR="00EF2CCB" w:rsidRDefault="00EF2CCB" w:rsidP="00EF2CCB">
      <w:pPr>
        <w:spacing w:line="217" w:lineRule="exact"/>
        <w:rPr>
          <w:sz w:val="20"/>
          <w:szCs w:val="20"/>
        </w:rPr>
      </w:pPr>
    </w:p>
    <w:p w14:paraId="73D58C59" w14:textId="77777777" w:rsidR="00EF2CCB" w:rsidRDefault="00EF2CCB" w:rsidP="00EF2CCB">
      <w:pPr>
        <w:numPr>
          <w:ilvl w:val="0"/>
          <w:numId w:val="6"/>
        </w:numPr>
        <w:tabs>
          <w:tab w:val="left" w:pos="823"/>
        </w:tabs>
        <w:spacing w:line="274" w:lineRule="auto"/>
        <w:ind w:firstLine="537"/>
        <w:jc w:val="both"/>
        <w:rPr>
          <w:rFonts w:eastAsia="Times New Roman"/>
          <w:sz w:val="28"/>
          <w:szCs w:val="28"/>
        </w:rPr>
      </w:pPr>
      <w:r>
        <w:rPr>
          <w:rFonts w:eastAsia="Times New Roman"/>
          <w:sz w:val="28"/>
          <w:szCs w:val="28"/>
        </w:rPr>
        <w:t>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w:t>
      </w:r>
    </w:p>
    <w:p w14:paraId="62761A55" w14:textId="77777777" w:rsidR="00EF2CCB" w:rsidRDefault="00EF2CCB" w:rsidP="00EF2CCB">
      <w:pPr>
        <w:spacing w:line="229" w:lineRule="exact"/>
        <w:rPr>
          <w:sz w:val="20"/>
          <w:szCs w:val="20"/>
        </w:rPr>
      </w:pPr>
    </w:p>
    <w:p w14:paraId="67DD0D36" w14:textId="77777777" w:rsidR="00EF2CCB" w:rsidRDefault="00EF2CCB" w:rsidP="00EF2CCB">
      <w:pPr>
        <w:spacing w:line="274" w:lineRule="auto"/>
        <w:ind w:firstLine="540"/>
        <w:jc w:val="both"/>
        <w:rPr>
          <w:sz w:val="20"/>
          <w:szCs w:val="20"/>
        </w:rPr>
      </w:pPr>
      <w:r>
        <w:rPr>
          <w:rFonts w:eastAsia="Times New Roman"/>
          <w:sz w:val="28"/>
          <w:szCs w:val="28"/>
        </w:rPr>
        <w:t>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 Лишь 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w:t>
      </w:r>
    </w:p>
    <w:p w14:paraId="2650C4C2" w14:textId="77777777" w:rsidR="00EF2CCB" w:rsidRDefault="00EF2CCB" w:rsidP="00EF2CCB">
      <w:pPr>
        <w:spacing w:line="221" w:lineRule="exact"/>
        <w:rPr>
          <w:sz w:val="20"/>
          <w:szCs w:val="20"/>
        </w:rPr>
      </w:pPr>
    </w:p>
    <w:p w14:paraId="746BD5BB" w14:textId="11BFF825" w:rsidR="00EF2CCB" w:rsidRPr="0067642A" w:rsidRDefault="00EF2CCB" w:rsidP="00E20E53">
      <w:pPr>
        <w:spacing w:line="276" w:lineRule="auto"/>
        <w:rPr>
          <w:sz w:val="28"/>
          <w:szCs w:val="28"/>
        </w:rPr>
        <w:sectPr w:rsidR="00EF2CCB" w:rsidRPr="0067642A">
          <w:headerReference w:type="default" r:id="rId10"/>
          <w:pgSz w:w="11900" w:h="16838"/>
          <w:pgMar w:top="1138" w:right="846" w:bottom="387" w:left="1280" w:header="0" w:footer="0" w:gutter="0"/>
          <w:cols w:space="720" w:equalWidth="0">
            <w:col w:w="9780"/>
          </w:cols>
        </w:sectPr>
      </w:pPr>
      <w:r w:rsidRPr="0067642A">
        <w:rPr>
          <w:sz w:val="28"/>
          <w:szCs w:val="28"/>
        </w:rPr>
        <w:t xml:space="preserve">Образовательная программа </w:t>
      </w:r>
      <w:bookmarkStart w:id="0" w:name="_Hlk80126872"/>
      <w:r w:rsidRPr="0067642A">
        <w:rPr>
          <w:sz w:val="28"/>
          <w:szCs w:val="28"/>
        </w:rPr>
        <w:t>«Ю</w:t>
      </w:r>
      <w:r w:rsidR="002C4EAD">
        <w:rPr>
          <w:sz w:val="28"/>
          <w:szCs w:val="28"/>
        </w:rPr>
        <w:t>ИД- юные инспектора дорожного движения</w:t>
      </w:r>
      <w:r w:rsidRPr="0067642A">
        <w:rPr>
          <w:sz w:val="28"/>
          <w:szCs w:val="28"/>
        </w:rPr>
        <w:t xml:space="preserve">» </w:t>
      </w:r>
      <w:bookmarkEnd w:id="0"/>
      <w:r w:rsidRPr="0067642A">
        <w:rPr>
          <w:sz w:val="28"/>
          <w:szCs w:val="28"/>
        </w:rPr>
        <w:t>разработана в соответствии с федеральным государственным образовательным стандартом дошкольного образования (далее - ФГОС ДО) приказ № 1155 от 17 октября 2013 года, соответствует требованиям СанПиН 2.3/2.4. 3590-20 и обеспечивает</w:t>
      </w:r>
      <w:r>
        <w:rPr>
          <w:rFonts w:eastAsia="Times New Roman"/>
        </w:rPr>
        <w:t xml:space="preserve"> </w:t>
      </w:r>
      <w:r w:rsidRPr="0067642A">
        <w:rPr>
          <w:sz w:val="28"/>
          <w:szCs w:val="28"/>
        </w:rPr>
        <w:t xml:space="preserve">разностороннее развитие детей в возрасте от </w:t>
      </w:r>
      <w:r w:rsidR="00634358">
        <w:rPr>
          <w:sz w:val="28"/>
          <w:szCs w:val="28"/>
        </w:rPr>
        <w:t>5 до 6</w:t>
      </w:r>
      <w:r w:rsidRPr="0067642A">
        <w:rPr>
          <w:sz w:val="28"/>
          <w:szCs w:val="28"/>
        </w:rPr>
        <w:t xml:space="preserve"> лет с учетом их </w:t>
      </w:r>
      <w:r w:rsidRPr="0067642A">
        <w:rPr>
          <w:sz w:val="28"/>
          <w:szCs w:val="28"/>
        </w:rPr>
        <w:lastRenderedPageBreak/>
        <w:t>возрастных и индивидуальных особенностей по основным образовательным областям ФГОС ДО – физическому, социально - коммуникативному,</w:t>
      </w:r>
      <w:r w:rsidR="0067642A" w:rsidRPr="0067642A">
        <w:rPr>
          <w:sz w:val="28"/>
          <w:szCs w:val="28"/>
        </w:rPr>
        <w:t xml:space="preserve"> </w:t>
      </w:r>
      <w:r w:rsidRPr="0067642A">
        <w:rPr>
          <w:sz w:val="28"/>
          <w:szCs w:val="28"/>
        </w:rPr>
        <w:t>познавательному, речевому и художественно-эстетическому развитию. Программа призвана помочь педагогу дошкольного образовательн</w:t>
      </w:r>
      <w:r w:rsidR="0067642A" w:rsidRPr="0067642A">
        <w:rPr>
          <w:sz w:val="28"/>
          <w:szCs w:val="28"/>
        </w:rPr>
        <w:t>ог</w:t>
      </w:r>
      <w:r w:rsidR="0067642A">
        <w:rPr>
          <w:sz w:val="28"/>
          <w:szCs w:val="28"/>
        </w:rPr>
        <w:t>о</w:t>
      </w:r>
      <w:r w:rsidR="0067642A" w:rsidRPr="0067642A">
        <w:rPr>
          <w:sz w:val="28"/>
          <w:szCs w:val="28"/>
        </w:rPr>
        <w:t xml:space="preserve"> учреждения, реализующего основную</w:t>
      </w:r>
      <w:r w:rsidR="002C4EAD" w:rsidRPr="002C4EAD">
        <w:rPr>
          <w:sz w:val="28"/>
          <w:szCs w:val="28"/>
        </w:rPr>
        <w:t xml:space="preserve"> </w:t>
      </w:r>
      <w:r w:rsidR="002C4EAD" w:rsidRPr="0067642A">
        <w:rPr>
          <w:sz w:val="28"/>
          <w:szCs w:val="28"/>
        </w:rPr>
        <w:t>образовательную программу</w:t>
      </w:r>
    </w:p>
    <w:p w14:paraId="67F36B7B" w14:textId="5D853478" w:rsidR="00EF2CCB" w:rsidRPr="0067642A" w:rsidRDefault="00634358" w:rsidP="00E20E53">
      <w:pPr>
        <w:spacing w:line="276" w:lineRule="auto"/>
        <w:rPr>
          <w:sz w:val="28"/>
          <w:szCs w:val="28"/>
        </w:rPr>
      </w:pPr>
      <w:r>
        <w:rPr>
          <w:sz w:val="28"/>
          <w:szCs w:val="28"/>
        </w:rPr>
        <w:t>МБДОУ д/с</w:t>
      </w:r>
      <w:r w:rsidR="00EF2CCB" w:rsidRPr="0067642A">
        <w:rPr>
          <w:sz w:val="28"/>
          <w:szCs w:val="28"/>
        </w:rPr>
        <w:t xml:space="preserve"> «Сказка» и включена в вариативную часть дошкольного образования, формируемую участниками образовательного процесса.</w:t>
      </w:r>
    </w:p>
    <w:p w14:paraId="006F33F7" w14:textId="77777777" w:rsidR="00EF2CCB" w:rsidRDefault="00EF2CCB" w:rsidP="00EF2CCB">
      <w:pPr>
        <w:spacing w:line="230" w:lineRule="exact"/>
        <w:rPr>
          <w:sz w:val="20"/>
          <w:szCs w:val="20"/>
        </w:rPr>
      </w:pPr>
    </w:p>
    <w:p w14:paraId="45293BE2" w14:textId="77777777" w:rsidR="00EF2CCB" w:rsidRDefault="00EF2CCB" w:rsidP="00EF2CCB">
      <w:pPr>
        <w:spacing w:line="354" w:lineRule="auto"/>
        <w:ind w:left="3" w:firstLine="540"/>
        <w:jc w:val="both"/>
        <w:rPr>
          <w:sz w:val="20"/>
          <w:szCs w:val="20"/>
        </w:rPr>
      </w:pPr>
      <w:r>
        <w:rPr>
          <w:rFonts w:eastAsia="Times New Roman"/>
          <w:b/>
          <w:bCs/>
          <w:sz w:val="28"/>
          <w:szCs w:val="28"/>
        </w:rPr>
        <w:t xml:space="preserve">Цель программы: </w:t>
      </w:r>
      <w:r w:rsidRPr="0035101E">
        <w:rPr>
          <w:rFonts w:eastAsia="Times New Roman"/>
          <w:color w:val="000000" w:themeColor="text1"/>
          <w:sz w:val="28"/>
          <w:szCs w:val="28"/>
        </w:rPr>
        <w:t>формирование</w:t>
      </w:r>
      <w:r>
        <w:rPr>
          <w:rFonts w:eastAsia="Times New Roman"/>
          <w:b/>
          <w:bCs/>
          <w:sz w:val="28"/>
          <w:szCs w:val="28"/>
        </w:rPr>
        <w:t xml:space="preserve"> </w:t>
      </w:r>
      <w:r>
        <w:rPr>
          <w:rFonts w:eastAsia="Times New Roman"/>
          <w:sz w:val="28"/>
          <w:szCs w:val="28"/>
        </w:rPr>
        <w:t>элементарных представлений о правилах</w:t>
      </w:r>
      <w:r>
        <w:rPr>
          <w:rFonts w:eastAsia="Times New Roman"/>
          <w:b/>
          <w:bCs/>
          <w:sz w:val="28"/>
          <w:szCs w:val="28"/>
        </w:rPr>
        <w:t xml:space="preserve"> </w:t>
      </w:r>
      <w:r>
        <w:rPr>
          <w:rFonts w:eastAsia="Times New Roman"/>
          <w:sz w:val="28"/>
          <w:szCs w:val="28"/>
        </w:rPr>
        <w:t>безопасности дорожного движения; воспитание осознанного отношения к необходимости выполнения этих правил.</w:t>
      </w:r>
    </w:p>
    <w:p w14:paraId="59EB2CEF" w14:textId="77777777" w:rsidR="00EF2CCB" w:rsidRDefault="00EF2CCB" w:rsidP="00EF2CCB">
      <w:pPr>
        <w:ind w:left="3"/>
        <w:rPr>
          <w:sz w:val="20"/>
          <w:szCs w:val="20"/>
        </w:rPr>
      </w:pPr>
      <w:r>
        <w:rPr>
          <w:rFonts w:eastAsia="Times New Roman"/>
          <w:b/>
          <w:bCs/>
          <w:sz w:val="28"/>
          <w:szCs w:val="28"/>
        </w:rPr>
        <w:t>Задачи:</w:t>
      </w:r>
    </w:p>
    <w:p w14:paraId="2E27BE58" w14:textId="77777777" w:rsidR="00EF2CCB" w:rsidRDefault="00EF2CCB" w:rsidP="00EF2CCB">
      <w:pPr>
        <w:spacing w:line="172" w:lineRule="exact"/>
        <w:rPr>
          <w:sz w:val="20"/>
          <w:szCs w:val="20"/>
        </w:rPr>
      </w:pPr>
    </w:p>
    <w:p w14:paraId="22C29FCD" w14:textId="6C5B0AEE" w:rsidR="00EF2CCB" w:rsidRPr="00E20E53" w:rsidRDefault="00EF2CCB" w:rsidP="00E20E53">
      <w:pPr>
        <w:numPr>
          <w:ilvl w:val="0"/>
          <w:numId w:val="7"/>
        </w:numPr>
        <w:tabs>
          <w:tab w:val="left" w:pos="723"/>
        </w:tabs>
        <w:spacing w:line="360" w:lineRule="auto"/>
        <w:ind w:left="723" w:right="20" w:hanging="363"/>
        <w:rPr>
          <w:rFonts w:eastAsia="Times New Roman"/>
          <w:sz w:val="28"/>
          <w:szCs w:val="28"/>
        </w:rPr>
      </w:pPr>
      <w:r>
        <w:rPr>
          <w:rFonts w:eastAsia="Times New Roman"/>
          <w:sz w:val="28"/>
          <w:szCs w:val="28"/>
        </w:rPr>
        <w:t>Формирование у дошкольников определенных знаний и представлений об основах безопасного поведения на дорогах.</w:t>
      </w:r>
    </w:p>
    <w:p w14:paraId="0B8B9E18" w14:textId="4D1F8C48" w:rsidR="00EF2CCB" w:rsidRPr="00E20E53" w:rsidRDefault="00EF2CCB" w:rsidP="00E20E53">
      <w:pPr>
        <w:numPr>
          <w:ilvl w:val="0"/>
          <w:numId w:val="7"/>
        </w:numPr>
        <w:tabs>
          <w:tab w:val="left" w:pos="723"/>
        </w:tabs>
        <w:spacing w:line="360" w:lineRule="auto"/>
        <w:ind w:left="723" w:hanging="363"/>
        <w:rPr>
          <w:rFonts w:eastAsia="Times New Roman"/>
          <w:sz w:val="28"/>
          <w:szCs w:val="28"/>
        </w:rPr>
      </w:pPr>
      <w:r>
        <w:rPr>
          <w:rFonts w:eastAsia="Times New Roman"/>
          <w:sz w:val="28"/>
          <w:szCs w:val="28"/>
        </w:rPr>
        <w:t>Формирование устойчивых навыков поведения на улице и в общественном транспорте.</w:t>
      </w:r>
    </w:p>
    <w:p w14:paraId="610B9FA7" w14:textId="1F290ED3" w:rsidR="00EF2CCB" w:rsidRPr="00E20E53" w:rsidRDefault="00EF2CCB" w:rsidP="00E20E53">
      <w:pPr>
        <w:numPr>
          <w:ilvl w:val="0"/>
          <w:numId w:val="7"/>
        </w:numPr>
        <w:tabs>
          <w:tab w:val="left" w:pos="723"/>
        </w:tabs>
        <w:spacing w:line="360" w:lineRule="auto"/>
        <w:ind w:left="723" w:hanging="363"/>
        <w:rPr>
          <w:rFonts w:eastAsia="Times New Roman"/>
          <w:sz w:val="28"/>
          <w:szCs w:val="28"/>
        </w:rPr>
      </w:pPr>
      <w:r>
        <w:rPr>
          <w:rFonts w:eastAsia="Times New Roman"/>
          <w:sz w:val="28"/>
          <w:szCs w:val="28"/>
        </w:rPr>
        <w:t>Воспитание у дошкольников ответственности за свою безопасность, осознанного желания соблюдать правила дорожного движения.</w:t>
      </w:r>
    </w:p>
    <w:p w14:paraId="15F8C30E" w14:textId="77777777" w:rsidR="00EF2CCB" w:rsidRDefault="00EF2CCB" w:rsidP="00E20E53">
      <w:pPr>
        <w:numPr>
          <w:ilvl w:val="0"/>
          <w:numId w:val="7"/>
        </w:numPr>
        <w:tabs>
          <w:tab w:val="left" w:pos="723"/>
        </w:tabs>
        <w:ind w:left="723" w:hanging="363"/>
        <w:rPr>
          <w:rFonts w:eastAsia="Times New Roman"/>
          <w:sz w:val="28"/>
          <w:szCs w:val="28"/>
        </w:rPr>
      </w:pPr>
      <w:r>
        <w:rPr>
          <w:rFonts w:eastAsia="Times New Roman"/>
          <w:sz w:val="28"/>
          <w:szCs w:val="28"/>
        </w:rPr>
        <w:t>Формирование   у   родителей   воспитанников   устойчивого   интересах</w:t>
      </w:r>
    </w:p>
    <w:p w14:paraId="035FAD75" w14:textId="77777777" w:rsidR="00EF2CCB" w:rsidRDefault="00EF2CCB" w:rsidP="00E20E53">
      <w:pPr>
        <w:rPr>
          <w:sz w:val="20"/>
          <w:szCs w:val="20"/>
        </w:rPr>
      </w:pPr>
    </w:p>
    <w:p w14:paraId="088E0BEB" w14:textId="77777777" w:rsidR="00EF2CCB" w:rsidRDefault="00EF2CCB" w:rsidP="00E20E53">
      <w:pPr>
        <w:tabs>
          <w:tab w:val="left" w:pos="2082"/>
          <w:tab w:val="left" w:pos="3922"/>
          <w:tab w:val="left" w:pos="4822"/>
          <w:tab w:val="left" w:pos="5382"/>
          <w:tab w:val="left" w:pos="6982"/>
          <w:tab w:val="left" w:pos="8522"/>
        </w:tabs>
        <w:ind w:left="723"/>
        <w:rPr>
          <w:sz w:val="20"/>
          <w:szCs w:val="20"/>
        </w:rPr>
      </w:pPr>
      <w:r>
        <w:rPr>
          <w:rFonts w:eastAsia="Times New Roman"/>
          <w:sz w:val="28"/>
          <w:szCs w:val="28"/>
        </w:rPr>
        <w:t>проблеме</w:t>
      </w:r>
      <w:r>
        <w:rPr>
          <w:rFonts w:eastAsia="Times New Roman"/>
          <w:sz w:val="28"/>
          <w:szCs w:val="28"/>
        </w:rPr>
        <w:tab/>
        <w:t>безопасности</w:t>
      </w:r>
      <w:r>
        <w:rPr>
          <w:rFonts w:eastAsia="Times New Roman"/>
          <w:sz w:val="28"/>
          <w:szCs w:val="28"/>
        </w:rPr>
        <w:tab/>
        <w:t>детей</w:t>
      </w:r>
      <w:r>
        <w:rPr>
          <w:sz w:val="20"/>
          <w:szCs w:val="20"/>
        </w:rPr>
        <w:tab/>
      </w:r>
      <w:r>
        <w:rPr>
          <w:rFonts w:eastAsia="Times New Roman"/>
          <w:sz w:val="28"/>
          <w:szCs w:val="28"/>
        </w:rPr>
        <w:t>-</w:t>
      </w:r>
      <w:r>
        <w:rPr>
          <w:sz w:val="20"/>
          <w:szCs w:val="20"/>
        </w:rPr>
        <w:tab/>
      </w:r>
      <w:r>
        <w:rPr>
          <w:rFonts w:eastAsia="Times New Roman"/>
          <w:sz w:val="28"/>
          <w:szCs w:val="28"/>
        </w:rPr>
        <w:t>участников</w:t>
      </w:r>
      <w:r>
        <w:rPr>
          <w:rFonts w:eastAsia="Times New Roman"/>
          <w:sz w:val="28"/>
          <w:szCs w:val="28"/>
        </w:rPr>
        <w:tab/>
        <w:t>дорожного</w:t>
      </w:r>
      <w:r>
        <w:rPr>
          <w:sz w:val="20"/>
          <w:szCs w:val="20"/>
        </w:rPr>
        <w:tab/>
      </w:r>
      <w:r>
        <w:rPr>
          <w:rFonts w:eastAsia="Times New Roman"/>
          <w:sz w:val="27"/>
          <w:szCs w:val="27"/>
        </w:rPr>
        <w:t>движения,</w:t>
      </w:r>
    </w:p>
    <w:p w14:paraId="4C6BE281" w14:textId="77777777" w:rsidR="00EF2CCB" w:rsidRDefault="00EF2CCB" w:rsidP="00E20E53">
      <w:pPr>
        <w:rPr>
          <w:sz w:val="20"/>
          <w:szCs w:val="20"/>
        </w:rPr>
      </w:pPr>
    </w:p>
    <w:p w14:paraId="61DD482D" w14:textId="77777777" w:rsidR="00EF2CCB" w:rsidRDefault="00EF2CCB" w:rsidP="00E20E53">
      <w:pPr>
        <w:ind w:left="723"/>
        <w:rPr>
          <w:sz w:val="20"/>
          <w:szCs w:val="20"/>
        </w:rPr>
      </w:pPr>
      <w:r>
        <w:rPr>
          <w:rFonts w:eastAsia="Times New Roman"/>
          <w:sz w:val="28"/>
          <w:szCs w:val="28"/>
        </w:rPr>
        <w:t>привлечение родительского сообщества к непосредственному и активному</w:t>
      </w:r>
    </w:p>
    <w:p w14:paraId="0126D3F9" w14:textId="77777777" w:rsidR="00EF2CCB" w:rsidRDefault="00EF2CCB" w:rsidP="00E20E53">
      <w:pPr>
        <w:rPr>
          <w:sz w:val="20"/>
          <w:szCs w:val="20"/>
        </w:rPr>
      </w:pPr>
    </w:p>
    <w:p w14:paraId="659215B2" w14:textId="75B3FBF1" w:rsidR="00EF2CCB" w:rsidRDefault="00EF2CCB" w:rsidP="00E20E53">
      <w:pPr>
        <w:ind w:left="723"/>
        <w:rPr>
          <w:sz w:val="20"/>
          <w:szCs w:val="20"/>
        </w:rPr>
      </w:pPr>
      <w:r>
        <w:rPr>
          <w:rFonts w:eastAsia="Times New Roman"/>
          <w:sz w:val="28"/>
          <w:szCs w:val="28"/>
        </w:rPr>
        <w:t>участию в процессе реализации данной программы.</w:t>
      </w:r>
    </w:p>
    <w:p w14:paraId="70E3A475" w14:textId="77777777" w:rsidR="00E20E53" w:rsidRDefault="00E20E53" w:rsidP="00E20E53">
      <w:pPr>
        <w:ind w:left="363"/>
        <w:rPr>
          <w:rFonts w:eastAsia="Times New Roman"/>
          <w:b/>
          <w:bCs/>
          <w:sz w:val="28"/>
          <w:szCs w:val="28"/>
        </w:rPr>
      </w:pPr>
    </w:p>
    <w:p w14:paraId="1DE06B84" w14:textId="76EF896C" w:rsidR="00EF2CCB" w:rsidRDefault="00EF2CCB" w:rsidP="00E20E53">
      <w:pPr>
        <w:ind w:left="363"/>
        <w:rPr>
          <w:rFonts w:eastAsia="Times New Roman"/>
          <w:sz w:val="28"/>
          <w:szCs w:val="28"/>
        </w:rPr>
      </w:pPr>
      <w:r>
        <w:rPr>
          <w:rFonts w:eastAsia="Times New Roman"/>
          <w:b/>
          <w:bCs/>
          <w:sz w:val="28"/>
          <w:szCs w:val="28"/>
        </w:rPr>
        <w:t>Срок реализации программы</w:t>
      </w:r>
      <w:r>
        <w:rPr>
          <w:rFonts w:eastAsia="Times New Roman"/>
          <w:sz w:val="28"/>
          <w:szCs w:val="28"/>
        </w:rPr>
        <w:t>: 1 год.</w:t>
      </w:r>
    </w:p>
    <w:p w14:paraId="5E77E84C" w14:textId="77777777" w:rsidR="002C4EAD" w:rsidRDefault="002C4EAD" w:rsidP="00E20E53">
      <w:pPr>
        <w:ind w:left="363"/>
        <w:rPr>
          <w:sz w:val="20"/>
          <w:szCs w:val="20"/>
        </w:rPr>
      </w:pPr>
    </w:p>
    <w:p w14:paraId="33C9D6B8" w14:textId="5655185F" w:rsidR="00A74DE1" w:rsidRPr="00634358" w:rsidRDefault="004B3E2F" w:rsidP="00E20E53">
      <w:pPr>
        <w:spacing w:line="275" w:lineRule="auto"/>
        <w:ind w:left="3" w:firstLine="540"/>
        <w:jc w:val="both"/>
        <w:rPr>
          <w:rFonts w:eastAsia="Times New Roman"/>
          <w:sz w:val="28"/>
          <w:szCs w:val="28"/>
        </w:rPr>
      </w:pPr>
      <w:r>
        <w:rPr>
          <w:rFonts w:eastAsia="Times New Roman"/>
          <w:sz w:val="28"/>
          <w:szCs w:val="28"/>
        </w:rPr>
        <w:t>Программа</w:t>
      </w:r>
      <w:r w:rsidR="00B74786" w:rsidRPr="00634358">
        <w:rPr>
          <w:rFonts w:eastAsia="Times New Roman"/>
          <w:sz w:val="28"/>
          <w:szCs w:val="28"/>
        </w:rPr>
        <w:t xml:space="preserve"> "Юные инспектора дорожного движения" разработана в рамках ФЗ "О безопасности дорожного движения", закона РФ "О безопасности"</w:t>
      </w:r>
    </w:p>
    <w:p w14:paraId="43B4E4BC" w14:textId="01B0C64C" w:rsidR="00EF2CCB" w:rsidRDefault="00EF2CCB" w:rsidP="00E20E53">
      <w:pPr>
        <w:spacing w:line="275" w:lineRule="auto"/>
        <w:ind w:left="3" w:firstLine="540"/>
        <w:jc w:val="both"/>
        <w:rPr>
          <w:sz w:val="20"/>
          <w:szCs w:val="20"/>
        </w:rPr>
      </w:pPr>
      <w:r>
        <w:rPr>
          <w:rFonts w:eastAsia="Times New Roman"/>
          <w:sz w:val="28"/>
          <w:szCs w:val="28"/>
        </w:rPr>
        <w:t xml:space="preserve">Программа предполагает систематическую разноплановую работу, использование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ДОО, родителей, позволяющим доступно разъяснять детям Правила дорожного движения, используемые в ходе работы ситуационные </w:t>
      </w:r>
      <w:r>
        <w:rPr>
          <w:rFonts w:eastAsia="Times New Roman"/>
          <w:sz w:val="28"/>
          <w:szCs w:val="28"/>
        </w:rPr>
        <w:lastRenderedPageBreak/>
        <w:t>формы обучения, максимальное разнообразие приемов и средств, творческий поиск позволяют:</w:t>
      </w:r>
    </w:p>
    <w:p w14:paraId="0DB7CC81" w14:textId="77777777" w:rsidR="00EF2CCB" w:rsidRDefault="00EF2CCB" w:rsidP="00E20E53">
      <w:pPr>
        <w:numPr>
          <w:ilvl w:val="0"/>
          <w:numId w:val="8"/>
        </w:numPr>
        <w:tabs>
          <w:tab w:val="left" w:pos="312"/>
        </w:tabs>
        <w:ind w:left="3" w:hanging="3"/>
        <w:rPr>
          <w:rFonts w:eastAsia="Times New Roman"/>
          <w:sz w:val="28"/>
          <w:szCs w:val="28"/>
        </w:rPr>
      </w:pPr>
      <w:r>
        <w:rPr>
          <w:rFonts w:eastAsia="Times New Roman"/>
          <w:sz w:val="28"/>
          <w:szCs w:val="28"/>
        </w:rPr>
        <w:t>ребенку научиться предвидеть опасные ситуации и правильно их оценивать, создавать модель поведения на дороге;</w:t>
      </w:r>
    </w:p>
    <w:p w14:paraId="5F2D19EC" w14:textId="77777777" w:rsidR="00EF2CCB" w:rsidRDefault="00EF2CCB" w:rsidP="00E20E53">
      <w:pPr>
        <w:rPr>
          <w:rFonts w:eastAsia="Times New Roman"/>
          <w:sz w:val="28"/>
          <w:szCs w:val="28"/>
        </w:rPr>
      </w:pPr>
    </w:p>
    <w:p w14:paraId="33B85D1E" w14:textId="58DB0E1B" w:rsidR="00EF2CCB" w:rsidRDefault="00EF2CCB" w:rsidP="00E20E53">
      <w:pPr>
        <w:numPr>
          <w:ilvl w:val="0"/>
          <w:numId w:val="8"/>
        </w:numPr>
        <w:tabs>
          <w:tab w:val="left" w:pos="310"/>
        </w:tabs>
        <w:ind w:left="3" w:hanging="3"/>
        <w:rPr>
          <w:rFonts w:eastAsia="Times New Roman"/>
          <w:sz w:val="28"/>
          <w:szCs w:val="28"/>
        </w:rPr>
      </w:pPr>
      <w:r>
        <w:rPr>
          <w:rFonts w:eastAsia="Times New Roman"/>
          <w:sz w:val="28"/>
          <w:szCs w:val="28"/>
        </w:rPr>
        <w:t>привлекает родителей к осуществлению взаимодействия с дошкольным образовательным учреждением.</w:t>
      </w:r>
    </w:p>
    <w:p w14:paraId="66B903D0" w14:textId="77777777" w:rsidR="00E20E53" w:rsidRPr="00E20E53" w:rsidRDefault="00E20E53" w:rsidP="00E20E53">
      <w:pPr>
        <w:tabs>
          <w:tab w:val="left" w:pos="310"/>
        </w:tabs>
        <w:rPr>
          <w:rFonts w:eastAsia="Times New Roman"/>
          <w:sz w:val="28"/>
          <w:szCs w:val="28"/>
        </w:rPr>
      </w:pPr>
    </w:p>
    <w:p w14:paraId="42D90A6F" w14:textId="77777777" w:rsidR="00EF2CCB" w:rsidRDefault="00EF2CCB" w:rsidP="00EF2CCB">
      <w:pPr>
        <w:ind w:left="3"/>
        <w:rPr>
          <w:sz w:val="20"/>
          <w:szCs w:val="20"/>
        </w:rPr>
      </w:pPr>
      <w:r>
        <w:rPr>
          <w:rFonts w:eastAsia="Times New Roman"/>
          <w:b/>
          <w:bCs/>
          <w:sz w:val="28"/>
          <w:szCs w:val="28"/>
        </w:rPr>
        <w:t>Ожидаемые результаты реализации программы:</w:t>
      </w:r>
    </w:p>
    <w:p w14:paraId="1B72298E" w14:textId="77777777" w:rsidR="00EF2CCB" w:rsidRDefault="00EF2CCB" w:rsidP="00EF2CCB">
      <w:pPr>
        <w:spacing w:line="356" w:lineRule="exact"/>
        <w:rPr>
          <w:sz w:val="20"/>
          <w:szCs w:val="20"/>
        </w:rPr>
      </w:pPr>
    </w:p>
    <w:p w14:paraId="05B0EF47" w14:textId="77777777" w:rsidR="00EF2CCB" w:rsidRDefault="00EF2CCB" w:rsidP="00EF2CCB">
      <w:pPr>
        <w:numPr>
          <w:ilvl w:val="0"/>
          <w:numId w:val="9"/>
        </w:numPr>
        <w:tabs>
          <w:tab w:val="left" w:pos="723"/>
        </w:tabs>
        <w:ind w:left="723" w:hanging="363"/>
        <w:rPr>
          <w:rFonts w:ascii="Symbol" w:eastAsia="Symbol" w:hAnsi="Symbol" w:cs="Symbol"/>
          <w:sz w:val="28"/>
          <w:szCs w:val="28"/>
        </w:rPr>
      </w:pPr>
      <w:r>
        <w:rPr>
          <w:rFonts w:eastAsia="Times New Roman"/>
          <w:sz w:val="28"/>
          <w:szCs w:val="28"/>
        </w:rPr>
        <w:t>Ребенок овладеет базовыми правилами поведения на дороге:</w:t>
      </w:r>
    </w:p>
    <w:p w14:paraId="6FD81D3B" w14:textId="77777777" w:rsidR="00EF2CCB" w:rsidRDefault="00EF2CCB" w:rsidP="00EF2CCB">
      <w:pPr>
        <w:spacing w:line="63" w:lineRule="exact"/>
        <w:rPr>
          <w:rFonts w:ascii="Symbol" w:eastAsia="Symbol" w:hAnsi="Symbol" w:cs="Symbol"/>
          <w:sz w:val="28"/>
          <w:szCs w:val="28"/>
        </w:rPr>
      </w:pPr>
    </w:p>
    <w:p w14:paraId="50E6413E" w14:textId="77777777" w:rsidR="00EF2CCB" w:rsidRDefault="00EF2CCB" w:rsidP="00EF2CCB">
      <w:pPr>
        <w:numPr>
          <w:ilvl w:val="1"/>
          <w:numId w:val="9"/>
        </w:numPr>
        <w:tabs>
          <w:tab w:val="left" w:pos="1419"/>
        </w:tabs>
        <w:spacing w:line="181" w:lineRule="auto"/>
        <w:ind w:left="1443" w:right="20" w:hanging="363"/>
        <w:rPr>
          <w:rFonts w:ascii="Wingdings" w:eastAsia="Wingdings" w:hAnsi="Wingdings" w:cs="Wingdings"/>
          <w:sz w:val="53"/>
          <w:szCs w:val="53"/>
          <w:vertAlign w:val="superscript"/>
        </w:rPr>
      </w:pPr>
      <w:r>
        <w:rPr>
          <w:rFonts w:eastAsia="Times New Roman"/>
          <w:sz w:val="27"/>
          <w:szCs w:val="27"/>
        </w:rPr>
        <w:t>осознанное отношение к вопросам личной безопасности и безопасности окружающих;</w:t>
      </w:r>
    </w:p>
    <w:p w14:paraId="2C61B513" w14:textId="77777777" w:rsidR="00EF2CCB" w:rsidRDefault="00EF2CCB" w:rsidP="00EF2CCB">
      <w:pPr>
        <w:spacing w:line="61" w:lineRule="exact"/>
        <w:rPr>
          <w:rFonts w:ascii="Wingdings" w:eastAsia="Wingdings" w:hAnsi="Wingdings" w:cs="Wingdings"/>
          <w:sz w:val="53"/>
          <w:szCs w:val="53"/>
          <w:vertAlign w:val="superscript"/>
        </w:rPr>
      </w:pPr>
    </w:p>
    <w:p w14:paraId="3B6C73AB"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умение предвидеть возможную опасность, находить способы избегать ее;</w:t>
      </w:r>
    </w:p>
    <w:p w14:paraId="4A9E31D3" w14:textId="77777777" w:rsidR="00EF2CCB" w:rsidRDefault="00EF2CCB" w:rsidP="00EF2CCB">
      <w:pPr>
        <w:spacing w:line="63" w:lineRule="exact"/>
        <w:rPr>
          <w:rFonts w:ascii="Wingdings" w:eastAsia="Wingdings" w:hAnsi="Wingdings" w:cs="Wingdings"/>
          <w:sz w:val="53"/>
          <w:szCs w:val="53"/>
          <w:vertAlign w:val="superscript"/>
        </w:rPr>
      </w:pPr>
    </w:p>
    <w:p w14:paraId="31EA492A"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умение выбрать адекватную модель поведения в различных жизненных ситуациях;</w:t>
      </w:r>
    </w:p>
    <w:p w14:paraId="04059E1D" w14:textId="77777777" w:rsidR="00EF2CCB" w:rsidRDefault="00EF2CCB" w:rsidP="00EF2CCB">
      <w:pPr>
        <w:spacing w:line="61" w:lineRule="exact"/>
        <w:rPr>
          <w:rFonts w:ascii="Wingdings" w:eastAsia="Wingdings" w:hAnsi="Wingdings" w:cs="Wingdings"/>
          <w:sz w:val="53"/>
          <w:szCs w:val="53"/>
          <w:vertAlign w:val="superscript"/>
        </w:rPr>
      </w:pPr>
    </w:p>
    <w:p w14:paraId="668F6772" w14:textId="77777777" w:rsidR="00EF2CCB" w:rsidRDefault="00EF2CCB" w:rsidP="00EF2CCB">
      <w:pPr>
        <w:numPr>
          <w:ilvl w:val="1"/>
          <w:numId w:val="9"/>
        </w:numPr>
        <w:tabs>
          <w:tab w:val="left" w:pos="1419"/>
        </w:tabs>
        <w:spacing w:line="199" w:lineRule="auto"/>
        <w:ind w:left="1443" w:hanging="363"/>
        <w:jc w:val="both"/>
        <w:rPr>
          <w:rFonts w:ascii="Wingdings" w:eastAsia="Wingdings" w:hAnsi="Wingdings" w:cs="Wingdings"/>
          <w:sz w:val="56"/>
          <w:szCs w:val="56"/>
          <w:vertAlign w:val="superscript"/>
        </w:rPr>
      </w:pPr>
      <w:r>
        <w:rPr>
          <w:rFonts w:eastAsia="Times New Roman"/>
          <w:sz w:val="28"/>
          <w:szCs w:val="28"/>
        </w:rPr>
        <w:t>умение организовать свою деятельность в соответствии с правилами безопасного для себя и окружающих поведения в «типичных ситуациях»;</w:t>
      </w:r>
    </w:p>
    <w:p w14:paraId="26806100" w14:textId="77777777" w:rsidR="00EF2CCB" w:rsidRDefault="00EF2CCB" w:rsidP="00EF2CCB">
      <w:pPr>
        <w:spacing w:line="62" w:lineRule="exact"/>
        <w:rPr>
          <w:rFonts w:ascii="Wingdings" w:eastAsia="Wingdings" w:hAnsi="Wingdings" w:cs="Wingdings"/>
          <w:sz w:val="56"/>
          <w:szCs w:val="56"/>
          <w:vertAlign w:val="superscript"/>
        </w:rPr>
      </w:pPr>
    </w:p>
    <w:p w14:paraId="2615F5A6"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способность действовать в экстремальных ситуациях в соответствии с усвоенными правилами на дороге;</w:t>
      </w:r>
    </w:p>
    <w:p w14:paraId="337DA112" w14:textId="77777777" w:rsidR="00EF2CCB" w:rsidRDefault="00EF2CCB" w:rsidP="00EF2CCB">
      <w:pPr>
        <w:spacing w:line="63" w:lineRule="exact"/>
        <w:rPr>
          <w:rFonts w:ascii="Wingdings" w:eastAsia="Wingdings" w:hAnsi="Wingdings" w:cs="Wingdings"/>
          <w:sz w:val="53"/>
          <w:szCs w:val="53"/>
          <w:vertAlign w:val="superscript"/>
        </w:rPr>
      </w:pPr>
    </w:p>
    <w:p w14:paraId="7598F91E"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представление о возможных негативных последствиях для других людей своими неосторожными действиями;</w:t>
      </w:r>
    </w:p>
    <w:p w14:paraId="0899DBFA" w14:textId="77777777" w:rsidR="00EF2CCB" w:rsidRDefault="00EF2CCB" w:rsidP="00EF2CCB">
      <w:pPr>
        <w:spacing w:line="61" w:lineRule="exact"/>
        <w:rPr>
          <w:rFonts w:ascii="Wingdings" w:eastAsia="Wingdings" w:hAnsi="Wingdings" w:cs="Wingdings"/>
          <w:sz w:val="53"/>
          <w:szCs w:val="53"/>
          <w:vertAlign w:val="superscript"/>
        </w:rPr>
      </w:pPr>
    </w:p>
    <w:p w14:paraId="1198C4D7"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проявление дисциплинированности, выдержки, самостоятельности в соблюдении правил поведения.</w:t>
      </w:r>
    </w:p>
    <w:p w14:paraId="2CC4165E" w14:textId="77777777" w:rsidR="00EF2CCB" w:rsidRDefault="00EF2CCB" w:rsidP="00EF2CCB">
      <w:pPr>
        <w:spacing w:line="200" w:lineRule="exact"/>
        <w:rPr>
          <w:sz w:val="20"/>
          <w:szCs w:val="20"/>
        </w:rPr>
      </w:pPr>
    </w:p>
    <w:p w14:paraId="799AD8B4" w14:textId="77777777" w:rsidR="00EF2CCB" w:rsidRDefault="00EF2CCB" w:rsidP="00EF2CCB">
      <w:pPr>
        <w:spacing w:line="225" w:lineRule="exact"/>
        <w:rPr>
          <w:sz w:val="20"/>
          <w:szCs w:val="20"/>
        </w:rPr>
      </w:pPr>
    </w:p>
    <w:p w14:paraId="44787950" w14:textId="77777777" w:rsidR="00EF2CCB" w:rsidRDefault="00EF2CCB" w:rsidP="00EF2CCB">
      <w:pPr>
        <w:spacing w:line="218" w:lineRule="auto"/>
        <w:ind w:left="9660"/>
        <w:rPr>
          <w:sz w:val="20"/>
          <w:szCs w:val="20"/>
        </w:rPr>
      </w:pPr>
    </w:p>
    <w:p w14:paraId="5CD2B8B8" w14:textId="77777777" w:rsidR="00EF2CCB" w:rsidRPr="00952D5D" w:rsidRDefault="00EF2CCB" w:rsidP="00EF2CCB">
      <w:pPr>
        <w:spacing w:line="218" w:lineRule="auto"/>
        <w:ind w:left="9660"/>
        <w:rPr>
          <w:sz w:val="20"/>
          <w:szCs w:val="20"/>
        </w:rPr>
        <w:sectPr w:rsidR="00EF2CCB" w:rsidRPr="00952D5D">
          <w:type w:val="continuous"/>
          <w:pgSz w:w="11900" w:h="16838"/>
          <w:pgMar w:top="1138" w:right="846" w:bottom="387" w:left="1280" w:header="0" w:footer="0" w:gutter="0"/>
          <w:cols w:space="720" w:equalWidth="0">
            <w:col w:w="9780"/>
          </w:cols>
        </w:sectPr>
      </w:pPr>
    </w:p>
    <w:p w14:paraId="1B054FB3" w14:textId="77777777" w:rsidR="00EF2CCB" w:rsidRDefault="00EF2CCB" w:rsidP="00EF2CCB">
      <w:pPr>
        <w:ind w:left="3"/>
        <w:rPr>
          <w:sz w:val="20"/>
          <w:szCs w:val="20"/>
        </w:rPr>
      </w:pPr>
      <w:r>
        <w:rPr>
          <w:rFonts w:eastAsia="Times New Roman"/>
          <w:b/>
          <w:bCs/>
          <w:sz w:val="28"/>
          <w:szCs w:val="28"/>
        </w:rPr>
        <w:t>Целевые ориентиры программы на этапе реализации программы:</w:t>
      </w:r>
    </w:p>
    <w:p w14:paraId="35CF4C3C" w14:textId="77777777" w:rsidR="00EF2CCB" w:rsidRDefault="00EF2CCB" w:rsidP="002B76C0">
      <w:pPr>
        <w:spacing w:line="371" w:lineRule="exact"/>
        <w:ind w:firstLine="708"/>
        <w:rPr>
          <w:sz w:val="20"/>
          <w:szCs w:val="20"/>
        </w:rPr>
      </w:pPr>
    </w:p>
    <w:p w14:paraId="2FFF58D3" w14:textId="7F1445F6" w:rsidR="00EF2CCB" w:rsidRDefault="00EF2CCB" w:rsidP="00EF2CCB">
      <w:pPr>
        <w:numPr>
          <w:ilvl w:val="0"/>
          <w:numId w:val="10"/>
        </w:numPr>
        <w:tabs>
          <w:tab w:val="left" w:pos="269"/>
        </w:tabs>
        <w:spacing w:line="230" w:lineRule="exact"/>
        <w:ind w:left="3" w:hanging="3"/>
        <w:rPr>
          <w:rFonts w:eastAsia="Times New Roman"/>
          <w:sz w:val="28"/>
          <w:szCs w:val="28"/>
        </w:rPr>
      </w:pPr>
      <w:r w:rsidRPr="00634358">
        <w:rPr>
          <w:rFonts w:eastAsia="Times New Roman"/>
          <w:sz w:val="28"/>
          <w:szCs w:val="28"/>
        </w:rPr>
        <w:t>формирование представлений об алгоритме поведения на проезжей части дороги</w:t>
      </w:r>
    </w:p>
    <w:p w14:paraId="47CCEA60" w14:textId="77777777" w:rsidR="00634358" w:rsidRPr="00634358" w:rsidRDefault="00634358" w:rsidP="00634358">
      <w:pPr>
        <w:tabs>
          <w:tab w:val="left" w:pos="269"/>
        </w:tabs>
        <w:spacing w:line="230" w:lineRule="exact"/>
        <w:ind w:left="3"/>
        <w:rPr>
          <w:rFonts w:eastAsia="Times New Roman"/>
          <w:sz w:val="28"/>
          <w:szCs w:val="28"/>
        </w:rPr>
      </w:pPr>
    </w:p>
    <w:p w14:paraId="71FF75E2" w14:textId="77777777" w:rsidR="00EF2CCB" w:rsidRDefault="00EF2CCB" w:rsidP="00EF2CCB">
      <w:pPr>
        <w:numPr>
          <w:ilvl w:val="0"/>
          <w:numId w:val="10"/>
        </w:numPr>
        <w:tabs>
          <w:tab w:val="left" w:pos="187"/>
        </w:tabs>
        <w:spacing w:line="349" w:lineRule="auto"/>
        <w:ind w:left="3" w:hanging="3"/>
        <w:jc w:val="both"/>
        <w:rPr>
          <w:rFonts w:eastAsia="Times New Roman"/>
          <w:sz w:val="28"/>
          <w:szCs w:val="28"/>
        </w:rPr>
      </w:pPr>
      <w:r>
        <w:rPr>
          <w:rFonts w:eastAsia="Times New Roman"/>
          <w:sz w:val="28"/>
          <w:szCs w:val="28"/>
        </w:rPr>
        <w:t>обогащение представления детей о возможных ситуациях на улице и обучение игровым и речевым действиям в рамках образа (пешехода, водителя автомобиля,</w:t>
      </w:r>
    </w:p>
    <w:p w14:paraId="705A5A22" w14:textId="77777777" w:rsidR="00EF2CCB" w:rsidRDefault="00EF2CCB" w:rsidP="00EF2CCB">
      <w:pPr>
        <w:spacing w:line="29" w:lineRule="exact"/>
        <w:rPr>
          <w:sz w:val="20"/>
          <w:szCs w:val="20"/>
        </w:rPr>
      </w:pPr>
    </w:p>
    <w:p w14:paraId="5540AE15" w14:textId="77777777" w:rsidR="00EF2CCB" w:rsidRDefault="00EF2CCB" w:rsidP="00EF2CCB">
      <w:pPr>
        <w:spacing w:line="349" w:lineRule="auto"/>
        <w:ind w:left="3"/>
        <w:rPr>
          <w:sz w:val="20"/>
          <w:szCs w:val="20"/>
        </w:rPr>
      </w:pPr>
      <w:r>
        <w:rPr>
          <w:rFonts w:eastAsia="Times New Roman"/>
          <w:sz w:val="28"/>
          <w:szCs w:val="28"/>
        </w:rPr>
        <w:t>регулировщика движения и т. п.) в театрализованных, сюжетно-дидактических играх по сюжетам сказок, стихотворений, рассказов, картин;</w:t>
      </w:r>
    </w:p>
    <w:p w14:paraId="2D632C7A" w14:textId="77777777" w:rsidR="00EF2CCB" w:rsidRDefault="00EF2CCB" w:rsidP="00EF2CCB">
      <w:pPr>
        <w:spacing w:line="230" w:lineRule="exact"/>
        <w:rPr>
          <w:sz w:val="20"/>
          <w:szCs w:val="20"/>
        </w:rPr>
      </w:pPr>
    </w:p>
    <w:p w14:paraId="50AE1DC9" w14:textId="77777777" w:rsidR="00EF2CCB" w:rsidRDefault="00EF2CCB" w:rsidP="00EF2CCB">
      <w:pPr>
        <w:numPr>
          <w:ilvl w:val="0"/>
          <w:numId w:val="11"/>
        </w:numPr>
        <w:tabs>
          <w:tab w:val="left" w:pos="235"/>
        </w:tabs>
        <w:spacing w:line="354" w:lineRule="auto"/>
        <w:ind w:left="3" w:hanging="3"/>
        <w:jc w:val="both"/>
        <w:rPr>
          <w:rFonts w:eastAsia="Times New Roman"/>
          <w:sz w:val="28"/>
          <w:szCs w:val="28"/>
        </w:rPr>
      </w:pPr>
      <w:r>
        <w:rPr>
          <w:rFonts w:eastAsia="Times New Roman"/>
          <w:sz w:val="28"/>
          <w:szCs w:val="28"/>
        </w:rPr>
        <w:t>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w:t>
      </w:r>
    </w:p>
    <w:p w14:paraId="42B97D37" w14:textId="77777777" w:rsidR="00EF2CCB" w:rsidRDefault="00EF2CCB" w:rsidP="00EF2CCB">
      <w:pPr>
        <w:spacing w:line="25" w:lineRule="exact"/>
        <w:rPr>
          <w:sz w:val="20"/>
          <w:szCs w:val="20"/>
        </w:rPr>
      </w:pPr>
    </w:p>
    <w:p w14:paraId="61056E9C" w14:textId="77777777" w:rsidR="00EF2CCB" w:rsidRDefault="00EF2CCB" w:rsidP="00EF2CCB">
      <w:pPr>
        <w:spacing w:line="354" w:lineRule="auto"/>
        <w:ind w:left="3"/>
        <w:jc w:val="both"/>
        <w:rPr>
          <w:sz w:val="20"/>
          <w:szCs w:val="20"/>
        </w:rPr>
      </w:pPr>
      <w:r>
        <w:rPr>
          <w:rFonts w:eastAsia="Times New Roman"/>
          <w:sz w:val="28"/>
          <w:szCs w:val="28"/>
        </w:rPr>
        <w:lastRenderedPageBreak/>
        <w:t>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w:t>
      </w:r>
    </w:p>
    <w:p w14:paraId="3A2991E7" w14:textId="41B66EE3" w:rsidR="002B76C0" w:rsidRDefault="00EF2CCB" w:rsidP="002B76C0">
      <w:pPr>
        <w:sectPr w:rsidR="002B76C0" w:rsidSect="002B76C0">
          <w:type w:val="continuous"/>
          <w:pgSz w:w="11900" w:h="16838"/>
          <w:pgMar w:top="1130" w:right="846" w:bottom="387" w:left="1277" w:header="0" w:footer="0" w:gutter="0"/>
          <w:cols w:space="720" w:equalWidth="0">
            <w:col w:w="9783"/>
          </w:cols>
        </w:sectPr>
      </w:pPr>
      <w:r>
        <w:rPr>
          <w:rFonts w:eastAsia="Times New Roman"/>
          <w:sz w:val="28"/>
          <w:szCs w:val="28"/>
        </w:rPr>
        <w:t>машины, пожарной машины и т. п.);</w:t>
      </w:r>
      <w:r w:rsidR="002B76C0" w:rsidRPr="002B76C0">
        <w:t xml:space="preserve"> </w:t>
      </w:r>
    </w:p>
    <w:p w14:paraId="67CF1326" w14:textId="77777777" w:rsidR="002B76C0" w:rsidRDefault="002B76C0" w:rsidP="002B76C0">
      <w:pPr>
        <w:spacing w:line="200" w:lineRule="exact"/>
        <w:rPr>
          <w:sz w:val="20"/>
          <w:szCs w:val="20"/>
        </w:rPr>
      </w:pPr>
    </w:p>
    <w:p w14:paraId="6B92AE6D" w14:textId="0E1E768B" w:rsidR="00EF2CCB" w:rsidRDefault="002B76C0" w:rsidP="002B76C0">
      <w:pPr>
        <w:numPr>
          <w:ilvl w:val="0"/>
          <w:numId w:val="12"/>
        </w:numPr>
        <w:tabs>
          <w:tab w:val="left" w:pos="245"/>
        </w:tabs>
        <w:spacing w:line="355" w:lineRule="auto"/>
        <w:ind w:left="3" w:hanging="3"/>
        <w:jc w:val="both"/>
        <w:rPr>
          <w:rFonts w:eastAsia="Times New Roman"/>
          <w:sz w:val="28"/>
          <w:szCs w:val="28"/>
        </w:rPr>
      </w:pPr>
      <w:r>
        <w:rPr>
          <w:rFonts w:eastAsia="Times New Roman"/>
          <w:sz w:val="28"/>
          <w:szCs w:val="28"/>
        </w:rPr>
        <w:t>формирование представлений о труде взрослых: водитель такси (легкового автомобиля, троллейбуса, автобуса, снегоуборочной</w:t>
      </w:r>
    </w:p>
    <w:p w14:paraId="753A8979" w14:textId="77777777" w:rsidR="00EF2CCB" w:rsidRDefault="00EF2CCB" w:rsidP="00EF2CCB">
      <w:pPr>
        <w:spacing w:line="209" w:lineRule="exact"/>
        <w:rPr>
          <w:rFonts w:eastAsia="Times New Roman"/>
          <w:sz w:val="28"/>
          <w:szCs w:val="28"/>
        </w:rPr>
      </w:pPr>
    </w:p>
    <w:p w14:paraId="61B8ED27" w14:textId="77777777" w:rsidR="00EF2CCB" w:rsidRDefault="00EF2CCB" w:rsidP="00EF2CCB">
      <w:pPr>
        <w:numPr>
          <w:ilvl w:val="0"/>
          <w:numId w:val="12"/>
        </w:numPr>
        <w:tabs>
          <w:tab w:val="left" w:pos="163"/>
        </w:tabs>
        <w:ind w:left="163" w:hanging="163"/>
        <w:rPr>
          <w:rFonts w:eastAsia="Times New Roman"/>
          <w:sz w:val="28"/>
          <w:szCs w:val="28"/>
        </w:rPr>
      </w:pPr>
      <w:r>
        <w:rPr>
          <w:rFonts w:eastAsia="Times New Roman"/>
          <w:sz w:val="28"/>
          <w:szCs w:val="28"/>
        </w:rPr>
        <w:t>расширение объема предметного (существительные), предикативного (глаголы)</w:t>
      </w:r>
    </w:p>
    <w:p w14:paraId="0E6ED74C" w14:textId="77777777" w:rsidR="00EF2CCB" w:rsidRDefault="00EF2CCB" w:rsidP="00EF2CCB">
      <w:pPr>
        <w:spacing w:line="174" w:lineRule="exact"/>
        <w:rPr>
          <w:sz w:val="20"/>
          <w:szCs w:val="20"/>
        </w:rPr>
      </w:pPr>
    </w:p>
    <w:p w14:paraId="4D464830" w14:textId="77777777" w:rsidR="00EF2CCB" w:rsidRDefault="00EF2CCB" w:rsidP="00EF2CCB">
      <w:pPr>
        <w:numPr>
          <w:ilvl w:val="0"/>
          <w:numId w:val="13"/>
        </w:numPr>
        <w:tabs>
          <w:tab w:val="left" w:pos="225"/>
        </w:tabs>
        <w:spacing w:line="354" w:lineRule="auto"/>
        <w:ind w:left="3" w:hanging="3"/>
        <w:jc w:val="both"/>
        <w:rPr>
          <w:rFonts w:eastAsia="Times New Roman"/>
          <w:sz w:val="28"/>
          <w:szCs w:val="28"/>
        </w:rPr>
      </w:pPr>
      <w:r>
        <w:rPr>
          <w:rFonts w:eastAsia="Times New Roman"/>
          <w:sz w:val="28"/>
          <w:szCs w:val="28"/>
        </w:rPr>
        <w:t xml:space="preserve">адъективного (прилагательные); словаря </w:t>
      </w:r>
      <w:proofErr w:type="spellStart"/>
      <w:r>
        <w:rPr>
          <w:rFonts w:eastAsia="Times New Roman"/>
          <w:sz w:val="28"/>
          <w:szCs w:val="28"/>
        </w:rPr>
        <w:t>импрессивной</w:t>
      </w:r>
      <w:proofErr w:type="spellEnd"/>
      <w:r>
        <w:rPr>
          <w:rFonts w:eastAsia="Times New Roman"/>
          <w:sz w:val="28"/>
          <w:szCs w:val="28"/>
        </w:rPr>
        <w:t xml:space="preserve">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w:t>
      </w:r>
    </w:p>
    <w:p w14:paraId="1C4C4184" w14:textId="77777777" w:rsidR="00EF2CCB" w:rsidRDefault="00EF2CCB" w:rsidP="00EF2CCB">
      <w:pPr>
        <w:spacing w:line="23" w:lineRule="exact"/>
        <w:rPr>
          <w:sz w:val="20"/>
          <w:szCs w:val="20"/>
        </w:rPr>
      </w:pPr>
    </w:p>
    <w:p w14:paraId="347A23E5" w14:textId="77777777" w:rsidR="00EF2CCB" w:rsidRDefault="00EF2CCB" w:rsidP="00EF2CCB">
      <w:pPr>
        <w:spacing w:line="351" w:lineRule="auto"/>
        <w:ind w:left="3"/>
        <w:rPr>
          <w:sz w:val="20"/>
          <w:szCs w:val="20"/>
        </w:rPr>
      </w:pPr>
      <w:r>
        <w:rPr>
          <w:rFonts w:eastAsia="Times New Roman"/>
          <w:sz w:val="28"/>
          <w:szCs w:val="28"/>
        </w:rPr>
        <w:t>светофор, правила дорожного движения, регулировщик, пожарная машина, машина «скорой помощи» и т. п.).</w:t>
      </w:r>
    </w:p>
    <w:p w14:paraId="4CBFD1D8" w14:textId="77777777" w:rsidR="00EF2CCB" w:rsidRDefault="00EF2CCB" w:rsidP="00EF2CCB">
      <w:pPr>
        <w:spacing w:line="200" w:lineRule="exact"/>
        <w:rPr>
          <w:sz w:val="20"/>
          <w:szCs w:val="20"/>
        </w:rPr>
      </w:pPr>
    </w:p>
    <w:p w14:paraId="75E23A82" w14:textId="77777777" w:rsidR="00EF2CCB" w:rsidRDefault="00EF2CCB" w:rsidP="00EF2CCB">
      <w:pPr>
        <w:spacing w:line="223" w:lineRule="exact"/>
        <w:rPr>
          <w:sz w:val="20"/>
          <w:szCs w:val="20"/>
        </w:rPr>
      </w:pPr>
    </w:p>
    <w:p w14:paraId="02EB94C7" w14:textId="14876294" w:rsidR="00EF2CCB" w:rsidRDefault="00EF2CCB" w:rsidP="00EF2CCB">
      <w:pPr>
        <w:ind w:left="9663"/>
        <w:rPr>
          <w:sz w:val="20"/>
          <w:szCs w:val="20"/>
        </w:rPr>
      </w:pPr>
    </w:p>
    <w:p w14:paraId="22B73A09" w14:textId="77777777" w:rsidR="00EF2CCB" w:rsidRDefault="00EF2CCB" w:rsidP="00EF2CCB">
      <w:pPr>
        <w:sectPr w:rsidR="00EF2CCB">
          <w:type w:val="continuous"/>
          <w:pgSz w:w="11900" w:h="16838"/>
          <w:pgMar w:top="1130" w:right="846" w:bottom="387" w:left="1277" w:header="0" w:footer="0" w:gutter="0"/>
          <w:cols w:space="720" w:equalWidth="0">
            <w:col w:w="9783"/>
          </w:cols>
        </w:sectPr>
      </w:pPr>
    </w:p>
    <w:p w14:paraId="6A3A3766" w14:textId="77777777" w:rsidR="00EF2CCB" w:rsidRDefault="00EF2CCB" w:rsidP="00EF2CCB">
      <w:pPr>
        <w:spacing w:line="216" w:lineRule="exact"/>
        <w:rPr>
          <w:sz w:val="20"/>
          <w:szCs w:val="20"/>
        </w:rPr>
      </w:pPr>
    </w:p>
    <w:p w14:paraId="566C2383" w14:textId="77777777" w:rsidR="00EF2CCB" w:rsidRDefault="00EF2CCB" w:rsidP="00EF2CCB">
      <w:pPr>
        <w:numPr>
          <w:ilvl w:val="0"/>
          <w:numId w:val="14"/>
        </w:numPr>
        <w:tabs>
          <w:tab w:val="left" w:pos="3763"/>
        </w:tabs>
        <w:ind w:left="3763" w:hanging="342"/>
        <w:rPr>
          <w:rFonts w:eastAsia="Times New Roman"/>
          <w:b/>
          <w:bCs/>
          <w:sz w:val="28"/>
          <w:szCs w:val="28"/>
        </w:rPr>
      </w:pPr>
      <w:r>
        <w:rPr>
          <w:rFonts w:eastAsia="Times New Roman"/>
          <w:b/>
          <w:bCs/>
          <w:sz w:val="28"/>
          <w:szCs w:val="28"/>
        </w:rPr>
        <w:t>Принципы программы</w:t>
      </w:r>
    </w:p>
    <w:p w14:paraId="0D9B422B" w14:textId="77777777" w:rsidR="00EF2CCB" w:rsidRDefault="00EF2CCB" w:rsidP="00EF2CCB">
      <w:pPr>
        <w:spacing w:line="258" w:lineRule="exact"/>
        <w:rPr>
          <w:sz w:val="20"/>
          <w:szCs w:val="20"/>
        </w:rPr>
      </w:pPr>
    </w:p>
    <w:p w14:paraId="18461C7A" w14:textId="1B483008" w:rsidR="00EF2CCB" w:rsidRDefault="00EF2CCB" w:rsidP="00EF2CCB">
      <w:pPr>
        <w:spacing w:line="274" w:lineRule="auto"/>
        <w:ind w:left="3" w:firstLine="540"/>
        <w:jc w:val="both"/>
        <w:rPr>
          <w:sz w:val="20"/>
          <w:szCs w:val="20"/>
        </w:rPr>
      </w:pPr>
      <w:r>
        <w:rPr>
          <w:rFonts w:eastAsia="Times New Roman"/>
          <w:sz w:val="28"/>
          <w:szCs w:val="28"/>
        </w:rPr>
        <w:t>Жизненная среда может и должна развивать ребенка, служить фоном и 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w:t>
      </w:r>
      <w:r w:rsidR="00634358">
        <w:rPr>
          <w:rFonts w:eastAsia="Times New Roman"/>
          <w:sz w:val="28"/>
          <w:szCs w:val="28"/>
        </w:rPr>
        <w:t xml:space="preserve"> </w:t>
      </w:r>
      <w:r>
        <w:rPr>
          <w:rFonts w:eastAsia="Times New Roman"/>
          <w:sz w:val="28"/>
          <w:szCs w:val="28"/>
        </w:rPr>
        <w:t>Вся программа в силу ее особой значимости для охраны жизни и здоровья детей требует соблюдения следующих основных принципов:</w:t>
      </w:r>
    </w:p>
    <w:p w14:paraId="54BF3848" w14:textId="77777777" w:rsidR="00EF2CCB" w:rsidRDefault="00EF2CCB" w:rsidP="00EF2CCB">
      <w:pPr>
        <w:spacing w:line="238" w:lineRule="exact"/>
        <w:rPr>
          <w:sz w:val="20"/>
          <w:szCs w:val="20"/>
        </w:rPr>
      </w:pPr>
    </w:p>
    <w:p w14:paraId="46DEF254" w14:textId="77777777" w:rsidR="00EF2CCB" w:rsidRDefault="00EF2CCB" w:rsidP="00EF2CCB">
      <w:pPr>
        <w:numPr>
          <w:ilvl w:val="0"/>
          <w:numId w:val="15"/>
        </w:numPr>
        <w:tabs>
          <w:tab w:val="left" w:pos="730"/>
        </w:tabs>
        <w:spacing w:line="335" w:lineRule="auto"/>
        <w:ind w:left="723" w:hanging="365"/>
        <w:rPr>
          <w:rFonts w:ascii="Symbol" w:eastAsia="Symbol" w:hAnsi="Symbol" w:cs="Symbol"/>
          <w:sz w:val="28"/>
          <w:szCs w:val="28"/>
        </w:rPr>
      </w:pPr>
      <w:r>
        <w:rPr>
          <w:rFonts w:eastAsia="Times New Roman"/>
          <w:b/>
          <w:bCs/>
          <w:sz w:val="28"/>
          <w:szCs w:val="28"/>
        </w:rPr>
        <w:t xml:space="preserve">Принцип последовательности </w:t>
      </w:r>
      <w:r>
        <w:rPr>
          <w:rFonts w:eastAsia="Times New Roman"/>
          <w:sz w:val="28"/>
          <w:szCs w:val="28"/>
        </w:rPr>
        <w:t>–</w:t>
      </w:r>
      <w:r>
        <w:rPr>
          <w:rFonts w:eastAsia="Times New Roman"/>
          <w:b/>
          <w:bCs/>
          <w:sz w:val="28"/>
          <w:szCs w:val="28"/>
        </w:rPr>
        <w:t xml:space="preserve"> </w:t>
      </w:r>
      <w:r>
        <w:rPr>
          <w:rFonts w:eastAsia="Times New Roman"/>
          <w:sz w:val="28"/>
          <w:szCs w:val="28"/>
        </w:rPr>
        <w:t>любая новая ступень в обучении ребёнка</w:t>
      </w:r>
      <w:r>
        <w:rPr>
          <w:rFonts w:eastAsia="Times New Roman"/>
          <w:b/>
          <w:bCs/>
          <w:sz w:val="28"/>
          <w:szCs w:val="28"/>
        </w:rPr>
        <w:t xml:space="preserve"> </w:t>
      </w:r>
      <w:r>
        <w:rPr>
          <w:rFonts w:eastAsia="Times New Roman"/>
          <w:sz w:val="28"/>
          <w:szCs w:val="28"/>
        </w:rPr>
        <w:t>опирается на уже освоенное в предыдущем.</w:t>
      </w:r>
    </w:p>
    <w:p w14:paraId="720367FD" w14:textId="77777777" w:rsidR="00EF2CCB" w:rsidRDefault="00EF2CCB" w:rsidP="00EF2CCB">
      <w:pPr>
        <w:spacing w:line="58" w:lineRule="exact"/>
        <w:rPr>
          <w:rFonts w:ascii="Symbol" w:eastAsia="Symbol" w:hAnsi="Symbol" w:cs="Symbol"/>
          <w:sz w:val="28"/>
          <w:szCs w:val="28"/>
        </w:rPr>
      </w:pPr>
    </w:p>
    <w:p w14:paraId="07B94F32" w14:textId="77777777" w:rsidR="00EF2CCB" w:rsidRDefault="00EF2CCB" w:rsidP="00EF2CCB">
      <w:pPr>
        <w:numPr>
          <w:ilvl w:val="0"/>
          <w:numId w:val="15"/>
        </w:numPr>
        <w:tabs>
          <w:tab w:val="left" w:pos="730"/>
        </w:tabs>
        <w:spacing w:line="336" w:lineRule="auto"/>
        <w:ind w:left="723" w:hanging="365"/>
        <w:rPr>
          <w:rFonts w:ascii="Symbol" w:eastAsia="Symbol" w:hAnsi="Symbol" w:cs="Symbol"/>
          <w:sz w:val="28"/>
          <w:szCs w:val="28"/>
        </w:rPr>
      </w:pPr>
      <w:r>
        <w:rPr>
          <w:rFonts w:eastAsia="Times New Roman"/>
          <w:b/>
          <w:bCs/>
          <w:sz w:val="28"/>
          <w:szCs w:val="28"/>
        </w:rPr>
        <w:t xml:space="preserve">Принцип наглядности </w:t>
      </w:r>
      <w:r>
        <w:rPr>
          <w:rFonts w:eastAsia="Times New Roman"/>
          <w:sz w:val="28"/>
          <w:szCs w:val="28"/>
        </w:rPr>
        <w:t>–</w:t>
      </w:r>
      <w:r>
        <w:rPr>
          <w:rFonts w:eastAsia="Times New Roman"/>
          <w:b/>
          <w:bCs/>
          <w:sz w:val="28"/>
          <w:szCs w:val="28"/>
        </w:rPr>
        <w:t xml:space="preserve"> </w:t>
      </w:r>
      <w:r>
        <w:rPr>
          <w:rFonts w:eastAsia="Times New Roman"/>
          <w:sz w:val="28"/>
          <w:szCs w:val="28"/>
        </w:rPr>
        <w:t>дети должны сами все увидеть,</w:t>
      </w:r>
      <w:r>
        <w:rPr>
          <w:rFonts w:eastAsia="Times New Roman"/>
          <w:b/>
          <w:bCs/>
          <w:sz w:val="28"/>
          <w:szCs w:val="28"/>
        </w:rPr>
        <w:t xml:space="preserve"> </w:t>
      </w:r>
      <w:r>
        <w:rPr>
          <w:rFonts w:eastAsia="Times New Roman"/>
          <w:sz w:val="28"/>
          <w:szCs w:val="28"/>
        </w:rPr>
        <w:t>услышать,</w:t>
      </w:r>
      <w:r>
        <w:rPr>
          <w:rFonts w:eastAsia="Times New Roman"/>
          <w:b/>
          <w:bCs/>
          <w:sz w:val="28"/>
          <w:szCs w:val="28"/>
        </w:rPr>
        <w:t xml:space="preserve"> </w:t>
      </w:r>
      <w:r>
        <w:rPr>
          <w:rFonts w:eastAsia="Times New Roman"/>
          <w:sz w:val="28"/>
          <w:szCs w:val="28"/>
        </w:rPr>
        <w:t>потрогать и тем самым реализовать стремление к познанию.</w:t>
      </w:r>
    </w:p>
    <w:p w14:paraId="6B1FF56C" w14:textId="77777777" w:rsidR="00EF2CCB" w:rsidRDefault="00EF2CCB" w:rsidP="00EF2CCB">
      <w:pPr>
        <w:spacing w:line="56" w:lineRule="exact"/>
        <w:rPr>
          <w:rFonts w:ascii="Symbol" w:eastAsia="Symbol" w:hAnsi="Symbol" w:cs="Symbol"/>
          <w:sz w:val="28"/>
          <w:szCs w:val="28"/>
        </w:rPr>
      </w:pPr>
    </w:p>
    <w:p w14:paraId="44171C48" w14:textId="77777777" w:rsidR="00EF2CCB" w:rsidRDefault="00EF2CCB" w:rsidP="00EF2CCB">
      <w:pPr>
        <w:numPr>
          <w:ilvl w:val="0"/>
          <w:numId w:val="15"/>
        </w:numPr>
        <w:tabs>
          <w:tab w:val="left" w:pos="730"/>
        </w:tabs>
        <w:spacing w:line="344" w:lineRule="auto"/>
        <w:ind w:left="723" w:hanging="365"/>
        <w:jc w:val="both"/>
        <w:rPr>
          <w:rFonts w:ascii="Symbol" w:eastAsia="Symbol" w:hAnsi="Symbol" w:cs="Symbol"/>
          <w:sz w:val="28"/>
          <w:szCs w:val="28"/>
        </w:rPr>
      </w:pPr>
      <w:r>
        <w:rPr>
          <w:rFonts w:eastAsia="Times New Roman"/>
          <w:b/>
          <w:bCs/>
          <w:sz w:val="28"/>
          <w:szCs w:val="28"/>
        </w:rPr>
        <w:t xml:space="preserve">Принцип деятельности </w:t>
      </w:r>
      <w:r>
        <w:rPr>
          <w:rFonts w:eastAsia="Times New Roman"/>
          <w:sz w:val="28"/>
          <w:szCs w:val="28"/>
        </w:rPr>
        <w:t>–</w:t>
      </w:r>
      <w:r>
        <w:rPr>
          <w:rFonts w:eastAsia="Times New Roman"/>
          <w:b/>
          <w:bCs/>
          <w:sz w:val="28"/>
          <w:szCs w:val="28"/>
        </w:rPr>
        <w:t xml:space="preserve"> </w:t>
      </w:r>
      <w:r>
        <w:rPr>
          <w:rFonts w:eastAsia="Times New Roman"/>
          <w:sz w:val="28"/>
          <w:szCs w:val="28"/>
        </w:rPr>
        <w:t>включение ребёнка в игровую,</w:t>
      </w:r>
      <w:r>
        <w:rPr>
          <w:rFonts w:eastAsia="Times New Roman"/>
          <w:b/>
          <w:bCs/>
          <w:sz w:val="28"/>
          <w:szCs w:val="28"/>
        </w:rPr>
        <w:t xml:space="preserve"> </w:t>
      </w:r>
      <w:r>
        <w:rPr>
          <w:rFonts w:eastAsia="Times New Roman"/>
          <w:sz w:val="28"/>
          <w:szCs w:val="28"/>
        </w:rPr>
        <w:t>познавательную,</w:t>
      </w:r>
      <w:r>
        <w:rPr>
          <w:rFonts w:eastAsia="Times New Roman"/>
          <w:b/>
          <w:bCs/>
          <w:sz w:val="28"/>
          <w:szCs w:val="28"/>
        </w:rPr>
        <w:t xml:space="preserve"> </w:t>
      </w:r>
      <w:r>
        <w:rPr>
          <w:rFonts w:eastAsia="Times New Roman"/>
          <w:sz w:val="28"/>
          <w:szCs w:val="28"/>
        </w:rPr>
        <w:t>поисковую деятельность с целью стимулирования активной жизненной позиции.</w:t>
      </w:r>
    </w:p>
    <w:p w14:paraId="45A4CD4C" w14:textId="77777777" w:rsidR="00EF2CCB" w:rsidRDefault="00EF2CCB" w:rsidP="00EF2CCB">
      <w:pPr>
        <w:spacing w:line="34" w:lineRule="exact"/>
        <w:rPr>
          <w:rFonts w:ascii="Symbol" w:eastAsia="Symbol" w:hAnsi="Symbol" w:cs="Symbol"/>
          <w:sz w:val="28"/>
          <w:szCs w:val="28"/>
        </w:rPr>
      </w:pPr>
    </w:p>
    <w:p w14:paraId="5E64BFF6" w14:textId="77777777" w:rsidR="00EF2CCB" w:rsidRDefault="00EF2CCB" w:rsidP="00EF2CCB">
      <w:pPr>
        <w:numPr>
          <w:ilvl w:val="1"/>
          <w:numId w:val="15"/>
        </w:numPr>
        <w:tabs>
          <w:tab w:val="left" w:pos="723"/>
        </w:tabs>
        <w:spacing w:line="272" w:lineRule="auto"/>
        <w:ind w:left="723" w:hanging="363"/>
        <w:jc w:val="both"/>
        <w:rPr>
          <w:rFonts w:ascii="Wingdings" w:eastAsia="Wingdings" w:hAnsi="Wingdings" w:cs="Wingdings"/>
          <w:sz w:val="56"/>
          <w:szCs w:val="56"/>
          <w:vertAlign w:val="superscript"/>
        </w:rPr>
      </w:pPr>
      <w:r>
        <w:rPr>
          <w:rFonts w:eastAsia="Times New Roman"/>
          <w:b/>
          <w:bCs/>
          <w:sz w:val="28"/>
          <w:szCs w:val="28"/>
        </w:rPr>
        <w:t>Принцип полноты</w:t>
      </w:r>
      <w:r>
        <w:rPr>
          <w:rFonts w:eastAsia="Times New Roman"/>
          <w:sz w:val="28"/>
          <w:szCs w:val="28"/>
        </w:rPr>
        <w:t>.</w:t>
      </w:r>
      <w:r>
        <w:rPr>
          <w:rFonts w:eastAsia="Times New Roman"/>
          <w:b/>
          <w:bCs/>
          <w:sz w:val="28"/>
          <w:szCs w:val="28"/>
        </w:rPr>
        <w:t xml:space="preserve"> </w:t>
      </w:r>
      <w:r>
        <w:rPr>
          <w:rFonts w:eastAsia="Times New Roman"/>
          <w:sz w:val="28"/>
          <w:szCs w:val="28"/>
        </w:rPr>
        <w:t>Начиная с раннего возраста,</w:t>
      </w:r>
      <w:r>
        <w:rPr>
          <w:rFonts w:eastAsia="Times New Roman"/>
          <w:b/>
          <w:bCs/>
          <w:sz w:val="28"/>
          <w:szCs w:val="28"/>
        </w:rPr>
        <w:t xml:space="preserve"> </w:t>
      </w:r>
      <w:r>
        <w:rPr>
          <w:rFonts w:eastAsia="Times New Roman"/>
          <w:sz w:val="28"/>
          <w:szCs w:val="28"/>
        </w:rPr>
        <w:t>реализуется содержание</w:t>
      </w:r>
      <w:r>
        <w:rPr>
          <w:rFonts w:eastAsia="Times New Roman"/>
          <w:b/>
          <w:bCs/>
          <w:sz w:val="28"/>
          <w:szCs w:val="28"/>
        </w:rPr>
        <w:t xml:space="preserve"> </w:t>
      </w:r>
      <w:r>
        <w:rPr>
          <w:rFonts w:eastAsia="Times New Roman"/>
          <w:sz w:val="28"/>
          <w:szCs w:val="28"/>
        </w:rPr>
        <w:t>программы по всем разделам, т.к. если какой-либо раздел выпадает, то дети могут оказаться незащищенными от представленных в нем определенных источников опасности.</w:t>
      </w:r>
    </w:p>
    <w:p w14:paraId="5A253B06" w14:textId="77777777" w:rsidR="00EF2CCB" w:rsidRDefault="00EF2CCB" w:rsidP="00EF2CCB">
      <w:pPr>
        <w:spacing w:line="133" w:lineRule="exact"/>
        <w:rPr>
          <w:rFonts w:ascii="Wingdings" w:eastAsia="Wingdings" w:hAnsi="Wingdings" w:cs="Wingdings"/>
          <w:sz w:val="56"/>
          <w:szCs w:val="56"/>
          <w:vertAlign w:val="superscript"/>
        </w:rPr>
      </w:pPr>
    </w:p>
    <w:p w14:paraId="61563C48" w14:textId="77777777" w:rsidR="00EF2CCB" w:rsidRDefault="00EF2CCB" w:rsidP="00EF2CCB">
      <w:pPr>
        <w:numPr>
          <w:ilvl w:val="1"/>
          <w:numId w:val="15"/>
        </w:numPr>
        <w:tabs>
          <w:tab w:val="left" w:pos="723"/>
        </w:tabs>
        <w:spacing w:line="201" w:lineRule="auto"/>
        <w:ind w:left="723" w:hanging="363"/>
        <w:rPr>
          <w:rFonts w:ascii="Wingdings" w:eastAsia="Wingdings" w:hAnsi="Wingdings" w:cs="Wingdings"/>
          <w:sz w:val="56"/>
          <w:szCs w:val="56"/>
          <w:vertAlign w:val="superscript"/>
        </w:rPr>
      </w:pPr>
      <w:r>
        <w:rPr>
          <w:rFonts w:eastAsia="Times New Roman"/>
          <w:b/>
          <w:bCs/>
          <w:sz w:val="28"/>
          <w:szCs w:val="28"/>
        </w:rPr>
        <w:t>Принцип системности</w:t>
      </w:r>
      <w:r>
        <w:rPr>
          <w:rFonts w:eastAsia="Times New Roman"/>
          <w:sz w:val="28"/>
          <w:szCs w:val="28"/>
        </w:rPr>
        <w:t>.</w:t>
      </w:r>
      <w:r>
        <w:rPr>
          <w:rFonts w:eastAsia="Times New Roman"/>
          <w:b/>
          <w:bCs/>
          <w:sz w:val="28"/>
          <w:szCs w:val="28"/>
        </w:rPr>
        <w:t xml:space="preserve"> </w:t>
      </w:r>
      <w:r>
        <w:rPr>
          <w:rFonts w:eastAsia="Times New Roman"/>
          <w:sz w:val="28"/>
          <w:szCs w:val="28"/>
        </w:rPr>
        <w:t>Работа проводится систематически весь учебный</w:t>
      </w:r>
      <w:r>
        <w:rPr>
          <w:rFonts w:eastAsia="Times New Roman"/>
          <w:b/>
          <w:bCs/>
          <w:sz w:val="28"/>
          <w:szCs w:val="28"/>
        </w:rPr>
        <w:t xml:space="preserve"> </w:t>
      </w:r>
      <w:r>
        <w:rPr>
          <w:rFonts w:eastAsia="Times New Roman"/>
          <w:sz w:val="28"/>
          <w:szCs w:val="28"/>
        </w:rPr>
        <w:t>год при гибком распределении содержания программ в течение дня.</w:t>
      </w:r>
    </w:p>
    <w:p w14:paraId="44536D99" w14:textId="77777777" w:rsidR="00EF2CCB" w:rsidRDefault="00EF2CCB" w:rsidP="00EF2CCB">
      <w:pPr>
        <w:sectPr w:rsidR="00EF2CCB">
          <w:pgSz w:w="11900" w:h="16838"/>
          <w:pgMar w:top="1138" w:right="846" w:bottom="387" w:left="1277" w:header="0" w:footer="0" w:gutter="0"/>
          <w:cols w:space="720" w:equalWidth="0">
            <w:col w:w="9783"/>
          </w:cols>
        </w:sectPr>
      </w:pPr>
    </w:p>
    <w:p w14:paraId="4FA05F72" w14:textId="77777777" w:rsidR="00EF2CCB" w:rsidRDefault="00EF2CCB" w:rsidP="00EF2CCB">
      <w:pPr>
        <w:spacing w:line="204" w:lineRule="exact"/>
        <w:rPr>
          <w:sz w:val="20"/>
          <w:szCs w:val="20"/>
        </w:rPr>
      </w:pPr>
    </w:p>
    <w:p w14:paraId="567A8296" w14:textId="77777777" w:rsidR="00EF2CCB" w:rsidRDefault="00EF2CCB" w:rsidP="00EF2CCB">
      <w:pPr>
        <w:numPr>
          <w:ilvl w:val="0"/>
          <w:numId w:val="16"/>
        </w:numPr>
        <w:tabs>
          <w:tab w:val="left" w:pos="560"/>
        </w:tabs>
        <w:spacing w:line="272"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сезонности. </w:t>
      </w:r>
      <w:r>
        <w:rPr>
          <w:rFonts w:eastAsia="Times New Roman"/>
          <w:sz w:val="28"/>
          <w:szCs w:val="28"/>
        </w:rPr>
        <w:t>Если в зимний период педагоги часто</w:t>
      </w:r>
      <w:r>
        <w:rPr>
          <w:rFonts w:eastAsia="Times New Roman"/>
          <w:b/>
          <w:bCs/>
          <w:sz w:val="28"/>
          <w:szCs w:val="28"/>
        </w:rPr>
        <w:t xml:space="preserve"> </w:t>
      </w:r>
      <w:r>
        <w:rPr>
          <w:rFonts w:eastAsia="Times New Roman"/>
          <w:sz w:val="28"/>
          <w:szCs w:val="28"/>
        </w:rPr>
        <w:t>ограничиваются методическими пособиями, то в остальные времена года организовывают экскурсии к проезжей части, катание на велосипедах, самокатах и т.д.</w:t>
      </w:r>
    </w:p>
    <w:p w14:paraId="34F09D18" w14:textId="77777777" w:rsidR="00EF2CCB" w:rsidRDefault="00EF2CCB" w:rsidP="00EF2CCB">
      <w:pPr>
        <w:spacing w:line="133" w:lineRule="exact"/>
        <w:rPr>
          <w:rFonts w:ascii="Wingdings" w:eastAsia="Wingdings" w:hAnsi="Wingdings" w:cs="Wingdings"/>
          <w:sz w:val="56"/>
          <w:szCs w:val="56"/>
          <w:vertAlign w:val="superscript"/>
        </w:rPr>
      </w:pPr>
    </w:p>
    <w:p w14:paraId="0DC76B14" w14:textId="77777777" w:rsidR="00EF2CCB" w:rsidRDefault="00EF2CCB" w:rsidP="00EF2CCB">
      <w:pPr>
        <w:numPr>
          <w:ilvl w:val="0"/>
          <w:numId w:val="16"/>
        </w:numPr>
        <w:tabs>
          <w:tab w:val="left" w:pos="560"/>
        </w:tabs>
        <w:spacing w:line="242"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возрастной </w:t>
      </w:r>
      <w:proofErr w:type="spellStart"/>
      <w:r>
        <w:rPr>
          <w:rFonts w:eastAsia="Times New Roman"/>
          <w:b/>
          <w:bCs/>
          <w:sz w:val="28"/>
          <w:szCs w:val="28"/>
        </w:rPr>
        <w:t>адресованности</w:t>
      </w:r>
      <w:proofErr w:type="spellEnd"/>
      <w:r>
        <w:rPr>
          <w:rFonts w:eastAsia="Times New Roman"/>
          <w:sz w:val="28"/>
          <w:szCs w:val="28"/>
        </w:rPr>
        <w:t>.</w:t>
      </w:r>
      <w:r>
        <w:rPr>
          <w:rFonts w:eastAsia="Times New Roman"/>
          <w:b/>
          <w:bCs/>
          <w:sz w:val="28"/>
          <w:szCs w:val="28"/>
        </w:rPr>
        <w:t xml:space="preserve"> </w:t>
      </w:r>
      <w:r>
        <w:rPr>
          <w:rFonts w:eastAsia="Times New Roman"/>
          <w:sz w:val="28"/>
          <w:szCs w:val="28"/>
        </w:rPr>
        <w:t>Предусматриваем объединение по</w:t>
      </w:r>
      <w:r>
        <w:rPr>
          <w:rFonts w:eastAsia="Times New Roman"/>
          <w:b/>
          <w:bCs/>
          <w:sz w:val="28"/>
          <w:szCs w:val="28"/>
        </w:rPr>
        <w:t xml:space="preserve"> </w:t>
      </w:r>
      <w:r>
        <w:rPr>
          <w:rFonts w:eastAsia="Times New Roman"/>
          <w:sz w:val="28"/>
          <w:szCs w:val="28"/>
        </w:rPr>
        <w:t>группам детей младшего и среднего дошкольного возраста, среднего и старшего; старшего дошкольного и младшего школьного возраста.</w:t>
      </w:r>
    </w:p>
    <w:p w14:paraId="36638B13" w14:textId="77777777" w:rsidR="00EF2CCB" w:rsidRDefault="00EF2CCB" w:rsidP="00EF2CCB">
      <w:pPr>
        <w:spacing w:line="174" w:lineRule="exact"/>
        <w:rPr>
          <w:rFonts w:ascii="Wingdings" w:eastAsia="Wingdings" w:hAnsi="Wingdings" w:cs="Wingdings"/>
          <w:sz w:val="56"/>
          <w:szCs w:val="56"/>
          <w:vertAlign w:val="superscript"/>
        </w:rPr>
      </w:pPr>
    </w:p>
    <w:p w14:paraId="23DB2335" w14:textId="77777777" w:rsidR="00EF2CCB" w:rsidRDefault="00EF2CCB" w:rsidP="00EF2CCB">
      <w:pPr>
        <w:numPr>
          <w:ilvl w:val="0"/>
          <w:numId w:val="16"/>
        </w:numPr>
        <w:tabs>
          <w:tab w:val="left" w:pos="560"/>
        </w:tabs>
        <w:spacing w:line="242"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интеграции</w:t>
      </w:r>
      <w:r>
        <w:rPr>
          <w:rFonts w:eastAsia="Times New Roman"/>
          <w:sz w:val="28"/>
          <w:szCs w:val="28"/>
        </w:rPr>
        <w:t>.</w:t>
      </w:r>
      <w:r>
        <w:rPr>
          <w:rFonts w:eastAsia="Times New Roman"/>
          <w:b/>
          <w:bCs/>
          <w:sz w:val="28"/>
          <w:szCs w:val="28"/>
        </w:rPr>
        <w:t xml:space="preserve"> </w:t>
      </w:r>
      <w:r>
        <w:rPr>
          <w:rFonts w:eastAsia="Times New Roman"/>
          <w:sz w:val="28"/>
          <w:szCs w:val="28"/>
        </w:rPr>
        <w:t>Программы по ПДД включаются в тематику</w:t>
      </w:r>
      <w:r>
        <w:rPr>
          <w:rFonts w:eastAsia="Times New Roman"/>
          <w:b/>
          <w:bCs/>
          <w:sz w:val="28"/>
          <w:szCs w:val="28"/>
        </w:rPr>
        <w:t xml:space="preserve"> </w:t>
      </w:r>
      <w:r>
        <w:rPr>
          <w:rFonts w:eastAsia="Times New Roman"/>
          <w:sz w:val="28"/>
          <w:szCs w:val="28"/>
        </w:rPr>
        <w:t>других уроков и занятий: изобразительная деятельность, экологическое и физкультурное воспитание, и также в нерегламентированную деятельность</w:t>
      </w:r>
    </w:p>
    <w:p w14:paraId="28E270C9" w14:textId="77777777" w:rsidR="00EF2CCB" w:rsidRDefault="00EF2CCB" w:rsidP="00EF2CCB">
      <w:pPr>
        <w:spacing w:line="173" w:lineRule="exact"/>
        <w:rPr>
          <w:rFonts w:ascii="Wingdings" w:eastAsia="Wingdings" w:hAnsi="Wingdings" w:cs="Wingdings"/>
          <w:sz w:val="56"/>
          <w:szCs w:val="56"/>
          <w:vertAlign w:val="superscript"/>
        </w:rPr>
      </w:pPr>
    </w:p>
    <w:p w14:paraId="120DA245" w14:textId="77777777" w:rsidR="00EF2CCB" w:rsidRDefault="00EF2CCB" w:rsidP="00EF2CCB">
      <w:pPr>
        <w:numPr>
          <w:ilvl w:val="1"/>
          <w:numId w:val="16"/>
        </w:numPr>
        <w:tabs>
          <w:tab w:val="left" w:pos="958"/>
        </w:tabs>
        <w:spacing w:line="354" w:lineRule="auto"/>
        <w:ind w:left="560" w:hanging="3"/>
        <w:jc w:val="both"/>
        <w:rPr>
          <w:rFonts w:eastAsia="Times New Roman"/>
          <w:sz w:val="28"/>
          <w:szCs w:val="28"/>
        </w:rPr>
      </w:pPr>
      <w:r>
        <w:rPr>
          <w:rFonts w:eastAsia="Times New Roman"/>
          <w:sz w:val="28"/>
          <w:szCs w:val="28"/>
        </w:rPr>
        <w:lastRenderedPageBreak/>
        <w:t>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w:t>
      </w:r>
    </w:p>
    <w:p w14:paraId="3016DCFA" w14:textId="77777777" w:rsidR="00EF2CCB" w:rsidRDefault="00EF2CCB" w:rsidP="00EF2CCB">
      <w:pPr>
        <w:spacing w:line="24" w:lineRule="exact"/>
        <w:rPr>
          <w:rFonts w:eastAsia="Times New Roman"/>
          <w:sz w:val="28"/>
          <w:szCs w:val="28"/>
        </w:rPr>
      </w:pPr>
    </w:p>
    <w:p w14:paraId="7828273A" w14:textId="77777777" w:rsidR="00EF2CCB" w:rsidRDefault="00EF2CCB" w:rsidP="00EF2CCB">
      <w:pPr>
        <w:numPr>
          <w:ilvl w:val="0"/>
          <w:numId w:val="16"/>
        </w:numPr>
        <w:tabs>
          <w:tab w:val="left" w:pos="560"/>
        </w:tabs>
        <w:spacing w:line="201"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координации деятельности педагогов</w:t>
      </w:r>
      <w:r>
        <w:rPr>
          <w:rFonts w:eastAsia="Times New Roman"/>
          <w:sz w:val="28"/>
          <w:szCs w:val="28"/>
        </w:rPr>
        <w:t>.</w:t>
      </w:r>
      <w:r>
        <w:rPr>
          <w:rFonts w:eastAsia="Times New Roman"/>
          <w:b/>
          <w:bCs/>
          <w:sz w:val="28"/>
          <w:szCs w:val="28"/>
        </w:rPr>
        <w:t xml:space="preserve"> </w:t>
      </w:r>
      <w:r>
        <w:rPr>
          <w:rFonts w:eastAsia="Times New Roman"/>
          <w:sz w:val="28"/>
          <w:szCs w:val="28"/>
        </w:rPr>
        <w:t>Все педагоги</w:t>
      </w:r>
      <w:r>
        <w:rPr>
          <w:rFonts w:eastAsia="Times New Roman"/>
          <w:b/>
          <w:bCs/>
          <w:sz w:val="28"/>
          <w:szCs w:val="28"/>
        </w:rPr>
        <w:t xml:space="preserve"> </w:t>
      </w:r>
      <w:r>
        <w:rPr>
          <w:rFonts w:eastAsia="Times New Roman"/>
          <w:sz w:val="28"/>
          <w:szCs w:val="28"/>
        </w:rPr>
        <w:t>планируют работу по ПДД на основе годового плана учреждения, в целях</w:t>
      </w:r>
    </w:p>
    <w:p w14:paraId="3775D60E" w14:textId="77777777" w:rsidR="00EF2CCB" w:rsidRDefault="00EF2CCB" w:rsidP="00EF2CCB">
      <w:pPr>
        <w:spacing w:line="161" w:lineRule="exact"/>
        <w:rPr>
          <w:rFonts w:ascii="Wingdings" w:eastAsia="Wingdings" w:hAnsi="Wingdings" w:cs="Wingdings"/>
          <w:sz w:val="56"/>
          <w:szCs w:val="56"/>
          <w:vertAlign w:val="superscript"/>
        </w:rPr>
      </w:pPr>
    </w:p>
    <w:p w14:paraId="3EA1A5D6" w14:textId="77777777" w:rsidR="00EF2CCB" w:rsidRDefault="00EF2CCB" w:rsidP="00EF2CCB">
      <w:pPr>
        <w:numPr>
          <w:ilvl w:val="1"/>
          <w:numId w:val="16"/>
        </w:numPr>
        <w:tabs>
          <w:tab w:val="left" w:pos="780"/>
        </w:tabs>
        <w:ind w:left="780" w:hanging="223"/>
        <w:rPr>
          <w:rFonts w:eastAsia="Times New Roman"/>
          <w:sz w:val="28"/>
          <w:szCs w:val="28"/>
        </w:rPr>
      </w:pPr>
      <w:r>
        <w:rPr>
          <w:rFonts w:eastAsia="Times New Roman"/>
          <w:sz w:val="28"/>
          <w:szCs w:val="28"/>
        </w:rPr>
        <w:t>последовательности в раскрытии каждой темы и избежание повторов.</w:t>
      </w:r>
    </w:p>
    <w:p w14:paraId="5A63D8E9" w14:textId="77777777" w:rsidR="00EF2CCB" w:rsidRDefault="00EF2CCB" w:rsidP="00EF2CCB">
      <w:pPr>
        <w:spacing w:line="174" w:lineRule="exact"/>
        <w:rPr>
          <w:rFonts w:eastAsia="Times New Roman"/>
          <w:sz w:val="28"/>
          <w:szCs w:val="28"/>
        </w:rPr>
      </w:pPr>
    </w:p>
    <w:p w14:paraId="43853823" w14:textId="77777777" w:rsidR="00EF2CCB" w:rsidRDefault="00EF2CCB" w:rsidP="00EF2CCB">
      <w:pPr>
        <w:numPr>
          <w:ilvl w:val="0"/>
          <w:numId w:val="16"/>
        </w:numPr>
        <w:tabs>
          <w:tab w:val="left" w:pos="560"/>
        </w:tabs>
        <w:spacing w:line="290"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преемственности </w:t>
      </w:r>
      <w:r>
        <w:rPr>
          <w:rFonts w:eastAsia="Times New Roman"/>
          <w:sz w:val="28"/>
          <w:szCs w:val="28"/>
        </w:rPr>
        <w:t>взаимодействия с воспитанниками в условиях</w:t>
      </w:r>
      <w:r>
        <w:rPr>
          <w:rFonts w:eastAsia="Times New Roman"/>
          <w:b/>
          <w:bCs/>
          <w:sz w:val="28"/>
          <w:szCs w:val="28"/>
        </w:rPr>
        <w:t xml:space="preserve"> </w:t>
      </w:r>
      <w:r>
        <w:rPr>
          <w:rFonts w:eastAsia="Times New Roman"/>
          <w:sz w:val="28"/>
          <w:szCs w:val="28"/>
        </w:rPr>
        <w:t>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w:t>
      </w:r>
    </w:p>
    <w:p w14:paraId="68C77A38" w14:textId="77777777" w:rsidR="00EF2CCB" w:rsidRDefault="00EF2CCB" w:rsidP="00EF2CCB">
      <w:pPr>
        <w:sectPr w:rsidR="00EF2CCB" w:rsidSect="00EF2CCB">
          <w:type w:val="continuous"/>
          <w:pgSz w:w="11900" w:h="16838"/>
          <w:pgMar w:top="1138" w:right="846" w:bottom="387" w:left="1440" w:header="0" w:footer="0" w:gutter="0"/>
          <w:cols w:space="720" w:equalWidth="0">
            <w:col w:w="9620"/>
          </w:cols>
        </w:sectPr>
      </w:pPr>
    </w:p>
    <w:p w14:paraId="47A89893" w14:textId="55411094" w:rsidR="00EF2CCB" w:rsidRDefault="0069221C" w:rsidP="0069221C">
      <w:pPr>
        <w:tabs>
          <w:tab w:val="left" w:pos="7168"/>
        </w:tabs>
        <w:spacing w:line="200" w:lineRule="exact"/>
        <w:rPr>
          <w:sz w:val="20"/>
          <w:szCs w:val="20"/>
        </w:rPr>
      </w:pPr>
      <w:r>
        <w:rPr>
          <w:sz w:val="20"/>
          <w:szCs w:val="20"/>
        </w:rPr>
        <w:tab/>
      </w:r>
    </w:p>
    <w:p w14:paraId="29F21E43" w14:textId="77777777" w:rsidR="00EF2CCB" w:rsidRDefault="00EF2CCB" w:rsidP="00EF2CCB">
      <w:pPr>
        <w:spacing w:line="200" w:lineRule="exact"/>
        <w:rPr>
          <w:sz w:val="20"/>
          <w:szCs w:val="20"/>
        </w:rPr>
      </w:pPr>
    </w:p>
    <w:p w14:paraId="487FC888" w14:textId="77777777" w:rsidR="00EF2CCB" w:rsidRDefault="00EF2CCB" w:rsidP="00EF2CCB">
      <w:pPr>
        <w:spacing w:line="200" w:lineRule="exact"/>
        <w:rPr>
          <w:sz w:val="20"/>
          <w:szCs w:val="20"/>
        </w:rPr>
      </w:pPr>
    </w:p>
    <w:p w14:paraId="693CDB3A" w14:textId="77777777" w:rsidR="00EF2CCB" w:rsidRDefault="00EF2CCB" w:rsidP="00EF2CCB">
      <w:pPr>
        <w:spacing w:line="200" w:lineRule="exact"/>
        <w:rPr>
          <w:sz w:val="20"/>
          <w:szCs w:val="20"/>
        </w:rPr>
      </w:pPr>
    </w:p>
    <w:p w14:paraId="5EB32765" w14:textId="77777777" w:rsidR="00EF2CCB" w:rsidRDefault="00EF2CCB" w:rsidP="00EF2CCB">
      <w:pPr>
        <w:spacing w:line="200" w:lineRule="exact"/>
        <w:rPr>
          <w:sz w:val="20"/>
          <w:szCs w:val="20"/>
        </w:rPr>
      </w:pPr>
    </w:p>
    <w:p w14:paraId="19FB3A0A" w14:textId="77777777" w:rsidR="00EF2CCB" w:rsidRPr="00075906" w:rsidRDefault="00EF2CCB" w:rsidP="00EF2CCB">
      <w:pPr>
        <w:rPr>
          <w:sz w:val="20"/>
          <w:szCs w:val="20"/>
        </w:rPr>
        <w:sectPr w:rsidR="00EF2CCB" w:rsidRPr="00075906">
          <w:type w:val="continuous"/>
          <w:pgSz w:w="11900" w:h="16838"/>
          <w:pgMar w:top="1138" w:right="846" w:bottom="387" w:left="1277" w:header="0" w:footer="0" w:gutter="0"/>
          <w:cols w:space="720" w:equalWidth="0">
            <w:col w:w="9783"/>
          </w:cols>
        </w:sectPr>
      </w:pPr>
    </w:p>
    <w:p w14:paraId="55EE5E22" w14:textId="77777777" w:rsidR="00EF2CCB" w:rsidRPr="00075906" w:rsidRDefault="00EF2CCB" w:rsidP="00EF2CCB">
      <w:pPr>
        <w:rPr>
          <w:sz w:val="20"/>
          <w:szCs w:val="20"/>
        </w:rPr>
        <w:sectPr w:rsidR="00EF2CCB" w:rsidRPr="00075906">
          <w:type w:val="continuous"/>
          <w:pgSz w:w="11900" w:h="16838"/>
          <w:pgMar w:top="1138" w:right="846" w:bottom="387" w:left="1440" w:header="0" w:footer="0" w:gutter="0"/>
          <w:cols w:space="720" w:equalWidth="0">
            <w:col w:w="9620"/>
          </w:cols>
        </w:sectPr>
      </w:pPr>
    </w:p>
    <w:p w14:paraId="349E29A6" w14:textId="77777777" w:rsidR="00EF2CCB" w:rsidRDefault="00EF2CCB" w:rsidP="00EF2CCB">
      <w:pPr>
        <w:numPr>
          <w:ilvl w:val="0"/>
          <w:numId w:val="17"/>
        </w:numPr>
        <w:tabs>
          <w:tab w:val="left" w:pos="3680"/>
        </w:tabs>
        <w:ind w:left="3680" w:hanging="339"/>
        <w:rPr>
          <w:rFonts w:eastAsia="Times New Roman"/>
          <w:b/>
          <w:bCs/>
          <w:sz w:val="28"/>
          <w:szCs w:val="28"/>
        </w:rPr>
      </w:pPr>
      <w:r>
        <w:rPr>
          <w:rFonts w:eastAsia="Times New Roman"/>
          <w:b/>
          <w:bCs/>
          <w:sz w:val="28"/>
          <w:szCs w:val="28"/>
        </w:rPr>
        <w:lastRenderedPageBreak/>
        <w:t>Содержание программы</w:t>
      </w:r>
    </w:p>
    <w:p w14:paraId="32B0A357" w14:textId="77777777" w:rsidR="00EF2CCB" w:rsidRDefault="00EF2CCB" w:rsidP="00EF2CCB">
      <w:pPr>
        <w:spacing w:line="163" w:lineRule="exact"/>
        <w:rPr>
          <w:sz w:val="20"/>
          <w:szCs w:val="20"/>
        </w:rPr>
      </w:pPr>
    </w:p>
    <w:p w14:paraId="3D7718DF" w14:textId="77777777" w:rsidR="00EF2CCB" w:rsidRDefault="00EF2CCB" w:rsidP="00EF2CCB">
      <w:pPr>
        <w:tabs>
          <w:tab w:val="left" w:pos="2820"/>
        </w:tabs>
        <w:ind w:left="2140"/>
        <w:rPr>
          <w:sz w:val="20"/>
          <w:szCs w:val="20"/>
        </w:rPr>
      </w:pPr>
      <w:r>
        <w:rPr>
          <w:rFonts w:eastAsia="Times New Roman"/>
          <w:b/>
          <w:bCs/>
          <w:sz w:val="28"/>
          <w:szCs w:val="28"/>
        </w:rPr>
        <w:t>2.1.</w:t>
      </w:r>
      <w:r>
        <w:rPr>
          <w:sz w:val="20"/>
          <w:szCs w:val="20"/>
        </w:rPr>
        <w:tab/>
      </w:r>
      <w:r>
        <w:rPr>
          <w:rFonts w:eastAsia="Times New Roman"/>
          <w:b/>
          <w:bCs/>
          <w:sz w:val="27"/>
          <w:szCs w:val="27"/>
        </w:rPr>
        <w:t>Перспективно-тематическое планирование</w:t>
      </w:r>
    </w:p>
    <w:p w14:paraId="1D01FBCE" w14:textId="77777777" w:rsidR="00EF2CCB" w:rsidRDefault="00EF2CCB" w:rsidP="00EF2CCB">
      <w:pPr>
        <w:spacing w:line="355" w:lineRule="exact"/>
        <w:rPr>
          <w:sz w:val="20"/>
          <w:szCs w:val="20"/>
        </w:rPr>
      </w:pPr>
    </w:p>
    <w:p w14:paraId="7025CAAD" w14:textId="77777777" w:rsidR="00EF2CCB" w:rsidRDefault="00EF2CCB" w:rsidP="00EF2CCB">
      <w:pPr>
        <w:ind w:left="540"/>
        <w:rPr>
          <w:sz w:val="20"/>
          <w:szCs w:val="20"/>
        </w:rPr>
      </w:pPr>
      <w:proofErr w:type="gramStart"/>
      <w:r>
        <w:rPr>
          <w:rFonts w:eastAsia="Times New Roman"/>
          <w:sz w:val="28"/>
          <w:szCs w:val="28"/>
        </w:rPr>
        <w:t>Организация  образовательной</w:t>
      </w:r>
      <w:proofErr w:type="gramEnd"/>
      <w:r>
        <w:rPr>
          <w:rFonts w:eastAsia="Times New Roman"/>
          <w:sz w:val="28"/>
          <w:szCs w:val="28"/>
        </w:rPr>
        <w:t xml:space="preserve">  деятельности  по  обучению  детей  основам</w:t>
      </w:r>
    </w:p>
    <w:p w14:paraId="74DD3B91" w14:textId="77777777" w:rsidR="00EF2CCB" w:rsidRDefault="00EF2CCB" w:rsidP="00EF2CCB">
      <w:pPr>
        <w:spacing w:line="163" w:lineRule="exact"/>
        <w:rPr>
          <w:sz w:val="20"/>
          <w:szCs w:val="20"/>
        </w:rPr>
      </w:pPr>
    </w:p>
    <w:p w14:paraId="66431918" w14:textId="77777777" w:rsidR="00EF2CCB" w:rsidRDefault="00EF2CCB" w:rsidP="00EF2CCB">
      <w:pPr>
        <w:rPr>
          <w:sz w:val="20"/>
          <w:szCs w:val="20"/>
        </w:rPr>
      </w:pPr>
      <w:r>
        <w:rPr>
          <w:rFonts w:eastAsia="Times New Roman"/>
          <w:sz w:val="28"/>
          <w:szCs w:val="28"/>
        </w:rPr>
        <w:t>безопасного поведения на дороге осуществляется как в совместной деятельности</w:t>
      </w:r>
    </w:p>
    <w:p w14:paraId="37268B74" w14:textId="77777777" w:rsidR="00EF2CCB" w:rsidRDefault="00EF2CCB" w:rsidP="00EF2CCB">
      <w:pPr>
        <w:spacing w:line="160" w:lineRule="exact"/>
        <w:rPr>
          <w:sz w:val="20"/>
          <w:szCs w:val="20"/>
        </w:rPr>
      </w:pPr>
    </w:p>
    <w:p w14:paraId="5CC0C3E5" w14:textId="77777777" w:rsidR="00EF2CCB" w:rsidRDefault="00EF2CCB" w:rsidP="00EF2CCB">
      <w:pPr>
        <w:tabs>
          <w:tab w:val="left" w:pos="300"/>
          <w:tab w:val="left" w:pos="1560"/>
          <w:tab w:val="left" w:pos="3260"/>
          <w:tab w:val="left" w:pos="4740"/>
          <w:tab w:val="left" w:pos="5620"/>
          <w:tab w:val="left" w:pos="7420"/>
        </w:tabs>
        <w:rPr>
          <w:sz w:val="20"/>
          <w:szCs w:val="20"/>
        </w:rPr>
      </w:pPr>
      <w:r>
        <w:rPr>
          <w:rFonts w:eastAsia="Times New Roman"/>
          <w:sz w:val="28"/>
          <w:szCs w:val="28"/>
        </w:rPr>
        <w:t>в</w:t>
      </w:r>
      <w:r>
        <w:rPr>
          <w:rFonts w:eastAsia="Times New Roman"/>
          <w:sz w:val="28"/>
          <w:szCs w:val="28"/>
        </w:rPr>
        <w:tab/>
        <w:t>процессе</w:t>
      </w:r>
      <w:r>
        <w:rPr>
          <w:rFonts w:eastAsia="Times New Roman"/>
          <w:sz w:val="28"/>
          <w:szCs w:val="28"/>
        </w:rPr>
        <w:tab/>
        <w:t>организации</w:t>
      </w:r>
      <w:r>
        <w:rPr>
          <w:rFonts w:eastAsia="Times New Roman"/>
          <w:sz w:val="28"/>
          <w:szCs w:val="28"/>
        </w:rPr>
        <w:tab/>
        <w:t>различных</w:t>
      </w:r>
      <w:r>
        <w:rPr>
          <w:rFonts w:eastAsia="Times New Roman"/>
          <w:sz w:val="28"/>
          <w:szCs w:val="28"/>
        </w:rPr>
        <w:tab/>
        <w:t>видов</w:t>
      </w:r>
      <w:r>
        <w:rPr>
          <w:rFonts w:eastAsia="Times New Roman"/>
          <w:sz w:val="28"/>
          <w:szCs w:val="28"/>
        </w:rPr>
        <w:tab/>
        <w:t>деятельности</w:t>
      </w:r>
      <w:proofErr w:type="gramStart"/>
      <w:r>
        <w:rPr>
          <w:sz w:val="20"/>
          <w:szCs w:val="20"/>
        </w:rPr>
        <w:tab/>
      </w:r>
      <w:r>
        <w:rPr>
          <w:rFonts w:eastAsia="Times New Roman"/>
          <w:sz w:val="28"/>
          <w:szCs w:val="28"/>
        </w:rPr>
        <w:t>(</w:t>
      </w:r>
      <w:proofErr w:type="gramEnd"/>
      <w:r>
        <w:rPr>
          <w:rFonts w:eastAsia="Times New Roman"/>
          <w:sz w:val="28"/>
          <w:szCs w:val="28"/>
        </w:rPr>
        <w:t>коммуникативной,</w:t>
      </w:r>
    </w:p>
    <w:p w14:paraId="6A281177" w14:textId="77777777" w:rsidR="00EF2CCB" w:rsidRDefault="00EF2CCB" w:rsidP="00EF2CCB">
      <w:pPr>
        <w:spacing w:line="160" w:lineRule="exact"/>
        <w:rPr>
          <w:sz w:val="20"/>
          <w:szCs w:val="20"/>
        </w:rPr>
      </w:pPr>
    </w:p>
    <w:p w14:paraId="1E32E3F0" w14:textId="77777777" w:rsidR="00EF2CCB" w:rsidRDefault="00EF2CCB" w:rsidP="00EF2CCB">
      <w:pPr>
        <w:tabs>
          <w:tab w:val="left" w:pos="1200"/>
          <w:tab w:val="left" w:pos="3680"/>
          <w:tab w:val="left" w:pos="4020"/>
          <w:tab w:val="left" w:pos="5920"/>
          <w:tab w:val="left" w:pos="7120"/>
          <w:tab w:val="left" w:pos="7920"/>
        </w:tabs>
        <w:rPr>
          <w:sz w:val="20"/>
          <w:szCs w:val="20"/>
        </w:rPr>
      </w:pPr>
      <w:proofErr w:type="gramStart"/>
      <w:r>
        <w:rPr>
          <w:rFonts w:eastAsia="Times New Roman"/>
          <w:sz w:val="28"/>
          <w:szCs w:val="28"/>
        </w:rPr>
        <w:t>игровой,</w:t>
      </w:r>
      <w:r>
        <w:rPr>
          <w:rFonts w:eastAsia="Times New Roman"/>
          <w:sz w:val="28"/>
          <w:szCs w:val="28"/>
        </w:rPr>
        <w:tab/>
      </w:r>
      <w:proofErr w:type="gramEnd"/>
      <w:r>
        <w:rPr>
          <w:rFonts w:eastAsia="Times New Roman"/>
          <w:sz w:val="28"/>
          <w:szCs w:val="28"/>
        </w:rPr>
        <w:t>самообслуживание</w:t>
      </w:r>
      <w:r>
        <w:rPr>
          <w:rFonts w:eastAsia="Times New Roman"/>
          <w:sz w:val="28"/>
          <w:szCs w:val="28"/>
        </w:rPr>
        <w:tab/>
        <w:t>и</w:t>
      </w:r>
      <w:r>
        <w:rPr>
          <w:rFonts w:eastAsia="Times New Roman"/>
          <w:sz w:val="28"/>
          <w:szCs w:val="28"/>
        </w:rPr>
        <w:tab/>
        <w:t>элементарный</w:t>
      </w:r>
      <w:r>
        <w:rPr>
          <w:rFonts w:eastAsia="Times New Roman"/>
          <w:sz w:val="28"/>
          <w:szCs w:val="28"/>
        </w:rPr>
        <w:tab/>
        <w:t>бытовой</w:t>
      </w:r>
      <w:r>
        <w:rPr>
          <w:rFonts w:eastAsia="Times New Roman"/>
          <w:sz w:val="28"/>
          <w:szCs w:val="28"/>
        </w:rPr>
        <w:tab/>
        <w:t>труд,</w:t>
      </w:r>
      <w:r>
        <w:rPr>
          <w:rFonts w:eastAsia="Times New Roman"/>
          <w:sz w:val="28"/>
          <w:szCs w:val="28"/>
        </w:rPr>
        <w:tab/>
        <w:t>познавательно-</w:t>
      </w:r>
    </w:p>
    <w:p w14:paraId="215F42A2" w14:textId="77777777" w:rsidR="00EF2CCB" w:rsidRDefault="00EF2CCB" w:rsidP="00EF2CCB">
      <w:pPr>
        <w:spacing w:line="160" w:lineRule="exact"/>
        <w:rPr>
          <w:sz w:val="20"/>
          <w:szCs w:val="20"/>
        </w:rPr>
      </w:pPr>
    </w:p>
    <w:p w14:paraId="5E8C0F86" w14:textId="77777777" w:rsidR="00EF2CCB" w:rsidRDefault="00EF2CCB" w:rsidP="00EF2CCB">
      <w:pPr>
        <w:tabs>
          <w:tab w:val="left" w:pos="2560"/>
          <w:tab w:val="left" w:pos="4160"/>
          <w:tab w:val="left" w:pos="6380"/>
          <w:tab w:val="left" w:pos="8020"/>
          <w:tab w:val="left" w:pos="8420"/>
        </w:tabs>
        <w:rPr>
          <w:sz w:val="20"/>
          <w:szCs w:val="20"/>
        </w:rPr>
      </w:pPr>
      <w:proofErr w:type="gramStart"/>
      <w:r>
        <w:rPr>
          <w:rFonts w:eastAsia="Times New Roman"/>
          <w:sz w:val="28"/>
          <w:szCs w:val="28"/>
        </w:rPr>
        <w:t>исследовательской,</w:t>
      </w:r>
      <w:r>
        <w:rPr>
          <w:rFonts w:eastAsia="Times New Roman"/>
          <w:sz w:val="28"/>
          <w:szCs w:val="28"/>
        </w:rPr>
        <w:tab/>
      </w:r>
      <w:proofErr w:type="gramEnd"/>
      <w:r>
        <w:rPr>
          <w:rFonts w:eastAsia="Times New Roman"/>
          <w:sz w:val="28"/>
          <w:szCs w:val="28"/>
        </w:rPr>
        <w:t>восприятие</w:t>
      </w:r>
      <w:r>
        <w:rPr>
          <w:rFonts w:eastAsia="Times New Roman"/>
          <w:sz w:val="28"/>
          <w:szCs w:val="28"/>
        </w:rPr>
        <w:tab/>
        <w:t>художественной</w:t>
      </w:r>
      <w:r>
        <w:rPr>
          <w:rFonts w:eastAsia="Times New Roman"/>
          <w:sz w:val="28"/>
          <w:szCs w:val="28"/>
        </w:rPr>
        <w:tab/>
        <w:t>литературы</w:t>
      </w:r>
      <w:r>
        <w:rPr>
          <w:rFonts w:eastAsia="Times New Roman"/>
          <w:sz w:val="28"/>
          <w:szCs w:val="28"/>
        </w:rPr>
        <w:tab/>
        <w:t>и</w:t>
      </w:r>
      <w:r>
        <w:rPr>
          <w:rFonts w:eastAsia="Times New Roman"/>
          <w:sz w:val="28"/>
          <w:szCs w:val="28"/>
        </w:rPr>
        <w:tab/>
        <w:t>фольклора,</w:t>
      </w:r>
    </w:p>
    <w:p w14:paraId="3E3C7D3E" w14:textId="77777777" w:rsidR="00EF2CCB" w:rsidRDefault="00EF2CCB" w:rsidP="00EF2CCB">
      <w:pPr>
        <w:spacing w:line="161" w:lineRule="exact"/>
        <w:rPr>
          <w:sz w:val="20"/>
          <w:szCs w:val="20"/>
        </w:rPr>
      </w:pPr>
    </w:p>
    <w:p w14:paraId="319D8D24" w14:textId="77777777" w:rsidR="00EF2CCB" w:rsidRDefault="00EF2CCB" w:rsidP="00EF2CCB">
      <w:pPr>
        <w:tabs>
          <w:tab w:val="left" w:pos="1840"/>
          <w:tab w:val="left" w:pos="3780"/>
          <w:tab w:val="left" w:pos="4080"/>
          <w:tab w:val="left" w:pos="4800"/>
          <w:tab w:val="left" w:pos="6240"/>
          <w:tab w:val="left" w:pos="7580"/>
          <w:tab w:val="left" w:pos="7860"/>
          <w:tab w:val="left" w:pos="8940"/>
        </w:tabs>
        <w:rPr>
          <w:sz w:val="20"/>
          <w:szCs w:val="20"/>
        </w:rPr>
      </w:pPr>
      <w:proofErr w:type="gramStart"/>
      <w:r>
        <w:rPr>
          <w:rFonts w:eastAsia="Times New Roman"/>
          <w:sz w:val="28"/>
          <w:szCs w:val="28"/>
        </w:rPr>
        <w:t>двигательной,</w:t>
      </w:r>
      <w:r>
        <w:rPr>
          <w:rFonts w:eastAsia="Times New Roman"/>
          <w:sz w:val="28"/>
          <w:szCs w:val="28"/>
        </w:rPr>
        <w:tab/>
      </w:r>
      <w:proofErr w:type="gramEnd"/>
      <w:r>
        <w:rPr>
          <w:rFonts w:eastAsia="Times New Roman"/>
          <w:sz w:val="28"/>
          <w:szCs w:val="28"/>
        </w:rPr>
        <w:t>музыкальной);</w:t>
      </w:r>
      <w:r>
        <w:rPr>
          <w:rFonts w:eastAsia="Times New Roman"/>
          <w:sz w:val="28"/>
          <w:szCs w:val="28"/>
        </w:rPr>
        <w:tab/>
        <w:t>в</w:t>
      </w:r>
      <w:r>
        <w:rPr>
          <w:rFonts w:eastAsia="Times New Roman"/>
          <w:sz w:val="28"/>
          <w:szCs w:val="28"/>
        </w:rPr>
        <w:tab/>
        <w:t>ходе</w:t>
      </w:r>
      <w:r>
        <w:rPr>
          <w:rFonts w:eastAsia="Times New Roman"/>
          <w:sz w:val="28"/>
          <w:szCs w:val="28"/>
        </w:rPr>
        <w:tab/>
        <w:t>режимных</w:t>
      </w:r>
      <w:r>
        <w:rPr>
          <w:rFonts w:eastAsia="Times New Roman"/>
          <w:sz w:val="28"/>
          <w:szCs w:val="28"/>
        </w:rPr>
        <w:tab/>
        <w:t>моментов</w:t>
      </w:r>
      <w:r>
        <w:rPr>
          <w:sz w:val="20"/>
          <w:szCs w:val="20"/>
        </w:rPr>
        <w:tab/>
      </w:r>
      <w:r>
        <w:rPr>
          <w:rFonts w:eastAsia="Times New Roman"/>
          <w:sz w:val="28"/>
          <w:szCs w:val="28"/>
        </w:rPr>
        <w:t>-</w:t>
      </w:r>
      <w:r>
        <w:rPr>
          <w:sz w:val="20"/>
          <w:szCs w:val="20"/>
        </w:rPr>
        <w:tab/>
      </w:r>
      <w:r>
        <w:rPr>
          <w:rFonts w:eastAsia="Times New Roman"/>
          <w:sz w:val="28"/>
          <w:szCs w:val="28"/>
        </w:rPr>
        <w:t>беседы,</w:t>
      </w:r>
      <w:r>
        <w:rPr>
          <w:rFonts w:eastAsia="Times New Roman"/>
          <w:sz w:val="28"/>
          <w:szCs w:val="28"/>
        </w:rPr>
        <w:tab/>
        <w:t>чтения</w:t>
      </w:r>
    </w:p>
    <w:p w14:paraId="043C5AD9" w14:textId="77777777" w:rsidR="00EF2CCB" w:rsidRDefault="00EF2CCB" w:rsidP="00EF2CCB">
      <w:pPr>
        <w:spacing w:line="163" w:lineRule="exact"/>
        <w:rPr>
          <w:sz w:val="20"/>
          <w:szCs w:val="20"/>
        </w:rPr>
      </w:pPr>
    </w:p>
    <w:p w14:paraId="1A75F639" w14:textId="77777777" w:rsidR="00EF2CCB" w:rsidRDefault="00EF2CCB" w:rsidP="00EF2CCB">
      <w:pPr>
        <w:rPr>
          <w:sz w:val="20"/>
          <w:szCs w:val="20"/>
        </w:rPr>
      </w:pPr>
      <w:r>
        <w:rPr>
          <w:rFonts w:eastAsia="Times New Roman"/>
          <w:sz w:val="28"/>
          <w:szCs w:val="28"/>
        </w:rPr>
        <w:t>художественной литературы, обсуждения, наблюдения; так и в самостоятельной</w:t>
      </w:r>
    </w:p>
    <w:p w14:paraId="3A73B5CF" w14:textId="77777777" w:rsidR="00EF2CCB" w:rsidRDefault="00EF2CCB" w:rsidP="00EF2CCB">
      <w:pPr>
        <w:spacing w:line="160" w:lineRule="exact"/>
        <w:rPr>
          <w:sz w:val="20"/>
          <w:szCs w:val="20"/>
        </w:rPr>
      </w:pPr>
    </w:p>
    <w:p w14:paraId="04129C85" w14:textId="77777777" w:rsidR="00EF2CCB" w:rsidRDefault="00EF2CCB" w:rsidP="00EF2CCB">
      <w:pPr>
        <w:rPr>
          <w:sz w:val="20"/>
          <w:szCs w:val="20"/>
        </w:rPr>
      </w:pPr>
      <w:r>
        <w:rPr>
          <w:rFonts w:eastAsia="Times New Roman"/>
          <w:sz w:val="28"/>
          <w:szCs w:val="28"/>
        </w:rPr>
        <w:t>деятельности.</w:t>
      </w:r>
    </w:p>
    <w:p w14:paraId="590B5762" w14:textId="77777777" w:rsidR="00EF2CCB" w:rsidRDefault="00EF2CCB" w:rsidP="00EF2CCB">
      <w:pPr>
        <w:spacing w:line="160" w:lineRule="exact"/>
        <w:rPr>
          <w:sz w:val="20"/>
          <w:szCs w:val="20"/>
        </w:rPr>
      </w:pPr>
    </w:p>
    <w:p w14:paraId="232425DE" w14:textId="77777777" w:rsidR="00EF2CCB" w:rsidRDefault="00EF2CCB" w:rsidP="00EF2CCB">
      <w:pPr>
        <w:tabs>
          <w:tab w:val="left" w:pos="2640"/>
          <w:tab w:val="left" w:pos="3640"/>
          <w:tab w:val="left" w:pos="5260"/>
          <w:tab w:val="left" w:pos="5620"/>
          <w:tab w:val="left" w:pos="6720"/>
          <w:tab w:val="left" w:pos="8340"/>
        </w:tabs>
        <w:ind w:left="540"/>
        <w:rPr>
          <w:sz w:val="20"/>
          <w:szCs w:val="20"/>
        </w:rPr>
      </w:pPr>
      <w:r>
        <w:rPr>
          <w:rFonts w:eastAsia="Times New Roman"/>
          <w:sz w:val="28"/>
          <w:szCs w:val="28"/>
        </w:rPr>
        <w:t>Перспективные</w:t>
      </w:r>
      <w:r>
        <w:rPr>
          <w:rFonts w:eastAsia="Times New Roman"/>
          <w:sz w:val="28"/>
          <w:szCs w:val="28"/>
        </w:rPr>
        <w:tab/>
        <w:t>планы</w:t>
      </w:r>
      <w:r>
        <w:rPr>
          <w:rFonts w:eastAsia="Times New Roman"/>
          <w:sz w:val="28"/>
          <w:szCs w:val="28"/>
        </w:rPr>
        <w:tab/>
        <w:t>составлены</w:t>
      </w:r>
      <w:r>
        <w:rPr>
          <w:rFonts w:eastAsia="Times New Roman"/>
          <w:sz w:val="28"/>
          <w:szCs w:val="28"/>
        </w:rPr>
        <w:tab/>
        <w:t>с</w:t>
      </w:r>
      <w:r>
        <w:rPr>
          <w:rFonts w:eastAsia="Times New Roman"/>
          <w:sz w:val="28"/>
          <w:szCs w:val="28"/>
        </w:rPr>
        <w:tab/>
        <w:t>учетом</w:t>
      </w:r>
      <w:r>
        <w:rPr>
          <w:rFonts w:eastAsia="Times New Roman"/>
          <w:sz w:val="28"/>
          <w:szCs w:val="28"/>
        </w:rPr>
        <w:tab/>
        <w:t>требований</w:t>
      </w:r>
      <w:r>
        <w:rPr>
          <w:sz w:val="20"/>
          <w:szCs w:val="20"/>
        </w:rPr>
        <w:tab/>
      </w:r>
      <w:r>
        <w:rPr>
          <w:rFonts w:eastAsia="Times New Roman"/>
          <w:sz w:val="27"/>
          <w:szCs w:val="27"/>
        </w:rPr>
        <w:t>программы,</w:t>
      </w:r>
    </w:p>
    <w:p w14:paraId="3CCD7244" w14:textId="77777777" w:rsidR="00EF2CCB" w:rsidRDefault="00EF2CCB" w:rsidP="00EF2CCB">
      <w:pPr>
        <w:spacing w:line="160" w:lineRule="exact"/>
        <w:rPr>
          <w:sz w:val="20"/>
          <w:szCs w:val="20"/>
        </w:rPr>
      </w:pPr>
    </w:p>
    <w:p w14:paraId="30A57285" w14:textId="77777777" w:rsidR="00EF2CCB" w:rsidRDefault="00EF2CCB" w:rsidP="00EF2CCB">
      <w:pPr>
        <w:tabs>
          <w:tab w:val="left" w:pos="8380"/>
        </w:tabs>
        <w:rPr>
          <w:sz w:val="20"/>
          <w:szCs w:val="20"/>
        </w:rPr>
      </w:pPr>
      <w:r>
        <w:rPr>
          <w:rFonts w:eastAsia="Times New Roman"/>
          <w:sz w:val="28"/>
          <w:szCs w:val="28"/>
        </w:rPr>
        <w:t>возрастных особенностей, материально-технической базы ДОО и</w:t>
      </w:r>
      <w:r>
        <w:rPr>
          <w:rFonts w:eastAsia="Times New Roman"/>
          <w:sz w:val="28"/>
          <w:szCs w:val="28"/>
        </w:rPr>
        <w:tab/>
        <w:t>интеграции</w:t>
      </w:r>
    </w:p>
    <w:p w14:paraId="56272DA9" w14:textId="77777777" w:rsidR="00EF2CCB" w:rsidRDefault="00EF2CCB" w:rsidP="00EF2CCB">
      <w:pPr>
        <w:spacing w:line="163" w:lineRule="exact"/>
        <w:rPr>
          <w:sz w:val="20"/>
          <w:szCs w:val="20"/>
        </w:rPr>
      </w:pPr>
    </w:p>
    <w:p w14:paraId="380F81F7" w14:textId="77777777" w:rsidR="00EF2CCB" w:rsidRDefault="00EF2CCB" w:rsidP="00EF2CCB">
      <w:pPr>
        <w:rPr>
          <w:sz w:val="20"/>
          <w:szCs w:val="20"/>
        </w:rPr>
      </w:pPr>
      <w:r>
        <w:rPr>
          <w:rFonts w:eastAsia="Times New Roman"/>
          <w:sz w:val="28"/>
          <w:szCs w:val="28"/>
        </w:rPr>
        <w:t>образовательных областей:</w:t>
      </w:r>
    </w:p>
    <w:p w14:paraId="45F9A4D7" w14:textId="77777777" w:rsidR="00EF2CCB" w:rsidRDefault="00EF2CCB" w:rsidP="00EF2CCB">
      <w:pPr>
        <w:spacing w:line="161" w:lineRule="exact"/>
        <w:rPr>
          <w:sz w:val="20"/>
          <w:szCs w:val="20"/>
        </w:rPr>
      </w:pPr>
    </w:p>
    <w:p w14:paraId="1535AA38" w14:textId="77777777" w:rsidR="00EF2CCB" w:rsidRDefault="00EF2CCB" w:rsidP="00EF2CCB">
      <w:pPr>
        <w:ind w:left="1440"/>
        <w:rPr>
          <w:sz w:val="20"/>
          <w:szCs w:val="20"/>
        </w:rPr>
      </w:pPr>
      <w:r>
        <w:rPr>
          <w:rFonts w:eastAsia="Times New Roman"/>
          <w:sz w:val="28"/>
          <w:szCs w:val="28"/>
        </w:rPr>
        <w:t>Примерами интеграции образовательных областей служат:</w:t>
      </w:r>
    </w:p>
    <w:p w14:paraId="46CFDF37" w14:textId="77777777" w:rsidR="00EF2CCB" w:rsidRDefault="00EF2CCB" w:rsidP="00EF2CCB">
      <w:pPr>
        <w:spacing w:line="260" w:lineRule="exact"/>
        <w:rPr>
          <w:sz w:val="20"/>
          <w:szCs w:val="20"/>
        </w:rPr>
      </w:pPr>
    </w:p>
    <w:p w14:paraId="2FB315A7" w14:textId="77777777" w:rsidR="00EF2CCB" w:rsidRDefault="00EF2CCB" w:rsidP="00EF2CCB">
      <w:pPr>
        <w:numPr>
          <w:ilvl w:val="1"/>
          <w:numId w:val="18"/>
        </w:numPr>
        <w:tabs>
          <w:tab w:val="left" w:pos="845"/>
        </w:tabs>
        <w:spacing w:line="272" w:lineRule="auto"/>
        <w:ind w:firstLine="607"/>
        <w:jc w:val="both"/>
        <w:rPr>
          <w:rFonts w:eastAsia="Times New Roman"/>
          <w:sz w:val="28"/>
          <w:szCs w:val="28"/>
        </w:rPr>
      </w:pPr>
      <w:r>
        <w:rPr>
          <w:rFonts w:eastAsia="Times New Roman"/>
          <w:sz w:val="28"/>
          <w:szCs w:val="28"/>
        </w:rPr>
        <w:t xml:space="preserve">информирование о правилах безопасности жизнедеятельности с целью избежание несчастного случая на дороге, способного повлечь за собой </w:t>
      </w:r>
      <w:proofErr w:type="spellStart"/>
      <w:r>
        <w:rPr>
          <w:rFonts w:eastAsia="Times New Roman"/>
          <w:sz w:val="28"/>
          <w:szCs w:val="28"/>
        </w:rPr>
        <w:t>травмирование</w:t>
      </w:r>
      <w:proofErr w:type="spellEnd"/>
      <w:r>
        <w:rPr>
          <w:rFonts w:eastAsia="Times New Roman"/>
          <w:sz w:val="28"/>
          <w:szCs w:val="28"/>
        </w:rPr>
        <w:t xml:space="preserve"> организма, организация подвижных и спортивных игр по ПДД, обучение катанию на велосипеде («Физическое развитие»)</w:t>
      </w:r>
    </w:p>
    <w:p w14:paraId="045264E3" w14:textId="77777777" w:rsidR="00EF2CCB" w:rsidRDefault="00EF2CCB" w:rsidP="00EF2CCB">
      <w:pPr>
        <w:spacing w:line="222" w:lineRule="exact"/>
        <w:rPr>
          <w:rFonts w:eastAsia="Times New Roman"/>
          <w:sz w:val="28"/>
          <w:szCs w:val="28"/>
        </w:rPr>
      </w:pPr>
    </w:p>
    <w:p w14:paraId="67F51B4C" w14:textId="77777777" w:rsidR="00EF2CCB" w:rsidRDefault="00EF2CCB" w:rsidP="00EF2CCB">
      <w:pPr>
        <w:numPr>
          <w:ilvl w:val="1"/>
          <w:numId w:val="18"/>
        </w:numPr>
        <w:tabs>
          <w:tab w:val="left" w:pos="850"/>
        </w:tabs>
        <w:spacing w:line="272" w:lineRule="auto"/>
        <w:ind w:firstLine="607"/>
        <w:jc w:val="both"/>
        <w:rPr>
          <w:rFonts w:eastAsia="Times New Roman"/>
          <w:sz w:val="28"/>
          <w:szCs w:val="28"/>
        </w:rPr>
      </w:pPr>
      <w:r>
        <w:rPr>
          <w:rFonts w:eastAsia="Times New Roman"/>
          <w:sz w:val="28"/>
          <w:szCs w:val="28"/>
        </w:rPr>
        <w:t>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14:paraId="412533B6" w14:textId="77777777" w:rsidR="00EF2CCB" w:rsidRDefault="00EF2CCB" w:rsidP="00EF2CCB">
      <w:pPr>
        <w:spacing w:line="220" w:lineRule="exact"/>
        <w:rPr>
          <w:rFonts w:eastAsia="Times New Roman"/>
          <w:sz w:val="28"/>
          <w:szCs w:val="28"/>
        </w:rPr>
      </w:pPr>
    </w:p>
    <w:p w14:paraId="4B3DA5AF" w14:textId="7C934DD4" w:rsidR="00EF2CCB" w:rsidRDefault="00EF2CCB" w:rsidP="00EF2CCB">
      <w:pPr>
        <w:numPr>
          <w:ilvl w:val="0"/>
          <w:numId w:val="18"/>
        </w:numPr>
        <w:tabs>
          <w:tab w:val="left" w:pos="744"/>
        </w:tabs>
        <w:spacing w:line="273" w:lineRule="auto"/>
        <w:ind w:firstLine="537"/>
        <w:jc w:val="both"/>
        <w:rPr>
          <w:rFonts w:eastAsia="Times New Roman"/>
          <w:sz w:val="28"/>
          <w:szCs w:val="28"/>
        </w:rPr>
      </w:pPr>
      <w:r>
        <w:rPr>
          <w:rFonts w:eastAsia="Times New Roman"/>
          <w:sz w:val="28"/>
          <w:szCs w:val="28"/>
        </w:rPr>
        <w:t>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w:t>
      </w:r>
      <w:r w:rsidR="0069221C">
        <w:rPr>
          <w:rFonts w:eastAsia="Times New Roman"/>
          <w:sz w:val="28"/>
          <w:szCs w:val="28"/>
        </w:rPr>
        <w:t xml:space="preserve"> </w:t>
      </w:r>
      <w:r>
        <w:rPr>
          <w:rFonts w:eastAsia="Times New Roman"/>
          <w:sz w:val="28"/>
          <w:szCs w:val="28"/>
        </w:rPr>
        <w:t>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w:t>
      </w:r>
    </w:p>
    <w:p w14:paraId="1709F8E1" w14:textId="77777777" w:rsidR="00EF2CCB" w:rsidRDefault="00EF2CCB" w:rsidP="00EF2CCB">
      <w:pPr>
        <w:spacing w:line="220" w:lineRule="exact"/>
        <w:rPr>
          <w:rFonts w:eastAsia="Times New Roman"/>
          <w:sz w:val="28"/>
          <w:szCs w:val="28"/>
        </w:rPr>
      </w:pPr>
    </w:p>
    <w:p w14:paraId="749D7C18" w14:textId="77777777" w:rsidR="00EF2CCB" w:rsidRDefault="00EF2CCB" w:rsidP="00EF2CCB">
      <w:pPr>
        <w:numPr>
          <w:ilvl w:val="1"/>
          <w:numId w:val="18"/>
        </w:numPr>
        <w:tabs>
          <w:tab w:val="left" w:pos="809"/>
        </w:tabs>
        <w:spacing w:line="272" w:lineRule="auto"/>
        <w:ind w:firstLine="607"/>
        <w:jc w:val="both"/>
        <w:rPr>
          <w:rFonts w:eastAsia="Times New Roman"/>
          <w:sz w:val="28"/>
          <w:szCs w:val="28"/>
        </w:rPr>
      </w:pPr>
      <w:r>
        <w:rPr>
          <w:rFonts w:eastAsia="Times New Roman"/>
          <w:sz w:val="28"/>
          <w:szCs w:val="28"/>
        </w:rPr>
        <w:t>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p w14:paraId="58AE92F0" w14:textId="77777777" w:rsidR="00EF2CCB" w:rsidRDefault="00EF2CCB" w:rsidP="00EF2CCB">
      <w:pPr>
        <w:sectPr w:rsidR="00EF2CCB">
          <w:pgSz w:w="11900" w:h="16838"/>
          <w:pgMar w:top="1130" w:right="846" w:bottom="387" w:left="1280" w:header="0" w:footer="0" w:gutter="0"/>
          <w:cols w:space="720" w:equalWidth="0">
            <w:col w:w="9780"/>
          </w:cols>
        </w:sectPr>
      </w:pPr>
    </w:p>
    <w:p w14:paraId="3C47E285" w14:textId="77777777" w:rsidR="00EF2CCB" w:rsidRDefault="00EF2CCB" w:rsidP="00EF2CCB">
      <w:pPr>
        <w:spacing w:line="200" w:lineRule="exact"/>
        <w:rPr>
          <w:sz w:val="20"/>
          <w:szCs w:val="20"/>
        </w:rPr>
      </w:pPr>
    </w:p>
    <w:p w14:paraId="2CC9E049" w14:textId="77777777" w:rsidR="00EF2CCB" w:rsidRDefault="00EF2CCB" w:rsidP="00EF2CCB">
      <w:pPr>
        <w:spacing w:line="355" w:lineRule="exact"/>
        <w:rPr>
          <w:sz w:val="20"/>
          <w:szCs w:val="20"/>
        </w:rPr>
      </w:pPr>
    </w:p>
    <w:p w14:paraId="4B464F03" w14:textId="45987BBA" w:rsidR="00EF2CCB" w:rsidRPr="002376F6" w:rsidRDefault="00EF2CCB" w:rsidP="002376F6">
      <w:pPr>
        <w:ind w:left="9660"/>
        <w:rPr>
          <w:sz w:val="20"/>
          <w:szCs w:val="20"/>
        </w:rPr>
        <w:sectPr w:rsidR="00EF2CCB" w:rsidRPr="002376F6">
          <w:type w:val="continuous"/>
          <w:pgSz w:w="11900" w:h="16838"/>
          <w:pgMar w:top="1130" w:right="846" w:bottom="387" w:left="1280" w:header="0" w:footer="0" w:gutter="0"/>
          <w:cols w:space="720" w:equalWidth="0">
            <w:col w:w="9780"/>
          </w:cols>
        </w:sectPr>
      </w:pPr>
    </w:p>
    <w:p w14:paraId="6352114F" w14:textId="77777777" w:rsidR="00EF2CCB" w:rsidRDefault="00EF2CCB" w:rsidP="00EF2CCB">
      <w:pPr>
        <w:numPr>
          <w:ilvl w:val="0"/>
          <w:numId w:val="19"/>
        </w:numPr>
        <w:tabs>
          <w:tab w:val="left" w:pos="630"/>
        </w:tabs>
        <w:spacing w:line="272" w:lineRule="auto"/>
        <w:ind w:left="-160" w:firstLine="607"/>
        <w:jc w:val="both"/>
        <w:rPr>
          <w:rFonts w:eastAsia="Times New Roman"/>
          <w:sz w:val="28"/>
          <w:szCs w:val="28"/>
        </w:rPr>
      </w:pPr>
      <w:r>
        <w:rPr>
          <w:rFonts w:eastAsia="Times New Roman"/>
          <w:sz w:val="28"/>
          <w:szCs w:val="28"/>
        </w:rPr>
        <w:lastRenderedPageBreak/>
        <w:t>привлечение внимания к созданию предметно-развивающей среды в ДОУ (выставки, мини-музеи),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w:t>
      </w:r>
    </w:p>
    <w:p w14:paraId="6D0BDA4A" w14:textId="77777777" w:rsidR="00EF2CCB" w:rsidRDefault="00EF2CCB" w:rsidP="00EF2CCB"/>
    <w:p w14:paraId="7AC22F9B" w14:textId="53162682" w:rsidR="00EF2CCB" w:rsidRDefault="00EF2CCB" w:rsidP="00EF2CCB">
      <w:pPr>
        <w:rPr>
          <w:rFonts w:eastAsia="SimSun"/>
          <w:kern w:val="1"/>
          <w:sz w:val="28"/>
          <w:szCs w:val="28"/>
          <w:lang w:eastAsia="hi-IN" w:bidi="hi-IN"/>
        </w:rPr>
      </w:pPr>
      <w:proofErr w:type="gramStart"/>
      <w:r w:rsidRPr="0078366E">
        <w:rPr>
          <w:rFonts w:eastAsia="SimSun"/>
          <w:kern w:val="1"/>
          <w:sz w:val="28"/>
          <w:szCs w:val="28"/>
          <w:lang w:eastAsia="hi-IN" w:bidi="hi-IN"/>
        </w:rPr>
        <w:t>Кружок  проводится</w:t>
      </w:r>
      <w:proofErr w:type="gramEnd"/>
      <w:r w:rsidRPr="0078366E">
        <w:rPr>
          <w:rFonts w:eastAsia="SimSun"/>
          <w:kern w:val="1"/>
          <w:sz w:val="28"/>
          <w:szCs w:val="28"/>
          <w:lang w:eastAsia="hi-IN" w:bidi="hi-IN"/>
        </w:rPr>
        <w:t xml:space="preserve"> 1 раз в неделю, по </w:t>
      </w:r>
      <w:r w:rsidR="002376F6">
        <w:rPr>
          <w:rFonts w:eastAsia="SimSun"/>
          <w:kern w:val="1"/>
          <w:sz w:val="28"/>
          <w:szCs w:val="28"/>
          <w:lang w:eastAsia="hi-IN" w:bidi="hi-IN"/>
        </w:rPr>
        <w:t>25</w:t>
      </w:r>
      <w:r w:rsidRPr="0078366E">
        <w:rPr>
          <w:rFonts w:eastAsia="SimSun"/>
          <w:kern w:val="1"/>
          <w:sz w:val="28"/>
          <w:szCs w:val="28"/>
          <w:lang w:eastAsia="hi-IN" w:bidi="hi-IN"/>
        </w:rPr>
        <w:t xml:space="preserve"> минут,</w:t>
      </w:r>
      <w:r>
        <w:rPr>
          <w:rFonts w:eastAsia="SimSun"/>
          <w:kern w:val="1"/>
          <w:sz w:val="28"/>
          <w:szCs w:val="28"/>
          <w:lang w:eastAsia="hi-IN" w:bidi="hi-IN"/>
        </w:rPr>
        <w:t xml:space="preserve"> итого 36</w:t>
      </w:r>
      <w:r w:rsidR="0069221C">
        <w:rPr>
          <w:rFonts w:eastAsia="SimSun"/>
          <w:kern w:val="1"/>
          <w:sz w:val="28"/>
          <w:szCs w:val="28"/>
          <w:lang w:eastAsia="hi-IN" w:bidi="hi-IN"/>
        </w:rPr>
        <w:t xml:space="preserve"> занятий.  В старшей</w:t>
      </w:r>
      <w:r w:rsidRPr="0078366E">
        <w:rPr>
          <w:rFonts w:eastAsia="SimSun"/>
          <w:kern w:val="1"/>
          <w:sz w:val="28"/>
          <w:szCs w:val="28"/>
          <w:lang w:eastAsia="hi-IN" w:bidi="hi-IN"/>
        </w:rPr>
        <w:t xml:space="preserve"> группе.</w:t>
      </w:r>
    </w:p>
    <w:p w14:paraId="6F71E556" w14:textId="77777777" w:rsidR="002C4EAD" w:rsidRPr="00EF2CCB" w:rsidRDefault="002C4EAD" w:rsidP="00EF2CCB">
      <w:pPr>
        <w:suppressAutoHyphens/>
        <w:autoSpaceDN w:val="0"/>
        <w:spacing w:after="140" w:line="276" w:lineRule="auto"/>
        <w:textAlignment w:val="baseline"/>
        <w:rPr>
          <w:rFonts w:eastAsia="NSimSun" w:cs="Arial"/>
          <w:kern w:val="3"/>
          <w:sz w:val="24"/>
          <w:szCs w:val="24"/>
          <w:lang w:eastAsia="zh-CN" w:bidi="hi-IN"/>
        </w:rPr>
      </w:pPr>
    </w:p>
    <w:p w14:paraId="04174F6C"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Объём программы</w:t>
      </w:r>
    </w:p>
    <w:p w14:paraId="0D4E8514" w14:textId="77777777" w:rsidR="00EF2CCB" w:rsidRPr="00EF2CCB" w:rsidRDefault="00EF2CCB" w:rsidP="00EF2CCB">
      <w:pPr>
        <w:suppressAutoHyphens/>
        <w:autoSpaceDN w:val="0"/>
        <w:textAlignment w:val="baseline"/>
        <w:rPr>
          <w:rFonts w:eastAsia="NSimSun" w:cs="Arial"/>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1606"/>
        <w:gridCol w:w="1606"/>
        <w:gridCol w:w="1607"/>
        <w:gridCol w:w="1332"/>
        <w:gridCol w:w="1949"/>
        <w:gridCol w:w="1545"/>
      </w:tblGrid>
      <w:tr w:rsidR="00EF2CCB" w:rsidRPr="00EF2CCB" w14:paraId="7A4DB749" w14:textId="77777777" w:rsidTr="002C4EAD">
        <w:tc>
          <w:tcPr>
            <w:tcW w:w="16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8541581" w14:textId="77777777" w:rsidR="00EF2CCB" w:rsidRPr="002C4EAD" w:rsidRDefault="00EF2CCB" w:rsidP="00EF2CCB">
            <w:pPr>
              <w:suppressAutoHyphens/>
              <w:autoSpaceDN w:val="0"/>
              <w:spacing w:after="140" w:line="276" w:lineRule="auto"/>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Кол-во часов в год</w:t>
            </w:r>
          </w:p>
          <w:p w14:paraId="6CC9A30B"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p>
        </w:tc>
        <w:tc>
          <w:tcPr>
            <w:tcW w:w="16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E80CB25"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Количество часов в неделю</w:t>
            </w:r>
          </w:p>
        </w:tc>
        <w:tc>
          <w:tcPr>
            <w:tcW w:w="160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DFDFE83"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Кол-во подгрупп</w:t>
            </w:r>
          </w:p>
        </w:tc>
        <w:tc>
          <w:tcPr>
            <w:tcW w:w="13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19F103"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Возраст</w:t>
            </w:r>
          </w:p>
        </w:tc>
        <w:tc>
          <w:tcPr>
            <w:tcW w:w="194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3FB8A9"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Максимальная наполняемость подгруппы (кол-во человек)</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9C0A8E"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Срок обучения</w:t>
            </w:r>
          </w:p>
        </w:tc>
      </w:tr>
      <w:tr w:rsidR="00EF2CCB" w:rsidRPr="00EF2CCB" w14:paraId="13D2CAF4" w14:textId="77777777" w:rsidTr="002C4EAD">
        <w:trPr>
          <w:trHeight w:val="461"/>
        </w:trPr>
        <w:tc>
          <w:tcPr>
            <w:tcW w:w="1606" w:type="dxa"/>
            <w:tcBorders>
              <w:left w:val="single" w:sz="4" w:space="0" w:color="000000"/>
              <w:bottom w:val="single" w:sz="4" w:space="0" w:color="000000"/>
            </w:tcBorders>
            <w:shd w:val="clear" w:color="auto" w:fill="auto"/>
            <w:tcMar>
              <w:top w:w="55" w:type="dxa"/>
              <w:left w:w="55" w:type="dxa"/>
              <w:bottom w:w="55" w:type="dxa"/>
              <w:right w:w="55" w:type="dxa"/>
            </w:tcMar>
          </w:tcPr>
          <w:p w14:paraId="127D5339"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36</w:t>
            </w:r>
          </w:p>
        </w:tc>
        <w:tc>
          <w:tcPr>
            <w:tcW w:w="1606" w:type="dxa"/>
            <w:tcBorders>
              <w:left w:val="single" w:sz="4" w:space="0" w:color="000000"/>
              <w:bottom w:val="single" w:sz="4" w:space="0" w:color="000000"/>
            </w:tcBorders>
            <w:shd w:val="clear" w:color="auto" w:fill="auto"/>
            <w:tcMar>
              <w:top w:w="55" w:type="dxa"/>
              <w:left w:w="55" w:type="dxa"/>
              <w:bottom w:w="55" w:type="dxa"/>
              <w:right w:w="55" w:type="dxa"/>
            </w:tcMar>
          </w:tcPr>
          <w:p w14:paraId="6CEE742A"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1</w:t>
            </w:r>
          </w:p>
        </w:tc>
        <w:tc>
          <w:tcPr>
            <w:tcW w:w="1607" w:type="dxa"/>
            <w:tcBorders>
              <w:left w:val="single" w:sz="4" w:space="0" w:color="000000"/>
              <w:bottom w:val="single" w:sz="4" w:space="0" w:color="000000"/>
            </w:tcBorders>
            <w:shd w:val="clear" w:color="auto" w:fill="auto"/>
            <w:tcMar>
              <w:top w:w="55" w:type="dxa"/>
              <w:left w:w="55" w:type="dxa"/>
              <w:bottom w:w="55" w:type="dxa"/>
              <w:right w:w="55" w:type="dxa"/>
            </w:tcMar>
          </w:tcPr>
          <w:p w14:paraId="12EB73E2"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2</w:t>
            </w:r>
          </w:p>
        </w:tc>
        <w:tc>
          <w:tcPr>
            <w:tcW w:w="1332" w:type="dxa"/>
            <w:tcBorders>
              <w:left w:val="single" w:sz="4" w:space="0" w:color="000000"/>
              <w:bottom w:val="single" w:sz="4" w:space="0" w:color="000000"/>
            </w:tcBorders>
            <w:shd w:val="clear" w:color="auto" w:fill="auto"/>
            <w:tcMar>
              <w:top w:w="55" w:type="dxa"/>
              <w:left w:w="55" w:type="dxa"/>
              <w:bottom w:w="55" w:type="dxa"/>
              <w:right w:w="55" w:type="dxa"/>
            </w:tcMar>
          </w:tcPr>
          <w:p w14:paraId="6DC96C0E" w14:textId="0C765AC5" w:rsidR="00EF2CCB" w:rsidRPr="00FD2288" w:rsidRDefault="002376F6"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5</w:t>
            </w:r>
            <w:r w:rsidR="00EF2CCB" w:rsidRPr="00FD2288">
              <w:rPr>
                <w:rFonts w:eastAsia="NSimSun" w:cs="Arial"/>
                <w:color w:val="000000"/>
                <w:kern w:val="3"/>
                <w:sz w:val="28"/>
                <w:szCs w:val="28"/>
                <w:lang w:eastAsia="zh-CN" w:bidi="hi-IN"/>
              </w:rPr>
              <w:t>-</w:t>
            </w:r>
            <w:r w:rsidRPr="00FD2288">
              <w:rPr>
                <w:rFonts w:eastAsia="NSimSun" w:cs="Arial"/>
                <w:color w:val="000000"/>
                <w:kern w:val="3"/>
                <w:sz w:val="28"/>
                <w:szCs w:val="28"/>
                <w:lang w:eastAsia="zh-CN" w:bidi="hi-IN"/>
              </w:rPr>
              <w:t>6</w:t>
            </w:r>
            <w:r w:rsidR="00EF2CCB" w:rsidRPr="00FD2288">
              <w:rPr>
                <w:rFonts w:eastAsia="NSimSun" w:cs="Arial"/>
                <w:color w:val="000000"/>
                <w:kern w:val="3"/>
                <w:sz w:val="28"/>
                <w:szCs w:val="28"/>
                <w:lang w:eastAsia="zh-CN" w:bidi="hi-IN"/>
              </w:rPr>
              <w:t xml:space="preserve"> лет</w:t>
            </w:r>
          </w:p>
        </w:tc>
        <w:tc>
          <w:tcPr>
            <w:tcW w:w="1949" w:type="dxa"/>
            <w:tcBorders>
              <w:left w:val="single" w:sz="4" w:space="0" w:color="000000"/>
              <w:bottom w:val="single" w:sz="4" w:space="0" w:color="000000"/>
            </w:tcBorders>
            <w:shd w:val="clear" w:color="auto" w:fill="auto"/>
            <w:tcMar>
              <w:top w:w="55" w:type="dxa"/>
              <w:left w:w="55" w:type="dxa"/>
              <w:bottom w:w="55" w:type="dxa"/>
              <w:right w:w="55" w:type="dxa"/>
            </w:tcMar>
          </w:tcPr>
          <w:p w14:paraId="634355D0"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14</w:t>
            </w:r>
          </w:p>
        </w:tc>
        <w:tc>
          <w:tcPr>
            <w:tcW w:w="15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3FE8CD"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1 год</w:t>
            </w:r>
          </w:p>
        </w:tc>
      </w:tr>
    </w:tbl>
    <w:p w14:paraId="1261DBAC" w14:textId="77777777" w:rsidR="002C4EAD" w:rsidRPr="00EF2CCB" w:rsidRDefault="002C4EAD" w:rsidP="00EF2CCB">
      <w:pPr>
        <w:suppressAutoHyphens/>
        <w:autoSpaceDN w:val="0"/>
        <w:textAlignment w:val="baseline"/>
        <w:rPr>
          <w:rFonts w:eastAsia="NSimSun" w:cs="Arial"/>
          <w:kern w:val="3"/>
          <w:sz w:val="24"/>
          <w:szCs w:val="24"/>
          <w:lang w:eastAsia="zh-CN" w:bidi="hi-IN"/>
        </w:rPr>
      </w:pPr>
    </w:p>
    <w:p w14:paraId="2CA73040" w14:textId="5303C912" w:rsidR="002C4EAD" w:rsidRDefault="00EF2CCB" w:rsidP="00EF2CCB">
      <w:pPr>
        <w:suppressAutoHyphens/>
        <w:autoSpaceDN w:val="0"/>
        <w:textAlignment w:val="baseline"/>
        <w:rPr>
          <w:rFonts w:eastAsia="NSimSun" w:cs="Arial"/>
          <w:b/>
          <w:bCs/>
          <w:kern w:val="3"/>
          <w:sz w:val="28"/>
          <w:szCs w:val="28"/>
          <w:lang w:eastAsia="zh-CN" w:bidi="hi-IN"/>
        </w:rPr>
      </w:pPr>
      <w:r w:rsidRPr="00FD2288">
        <w:rPr>
          <w:rFonts w:eastAsia="NSimSun" w:cs="Arial"/>
          <w:b/>
          <w:bCs/>
          <w:kern w:val="3"/>
          <w:sz w:val="28"/>
          <w:szCs w:val="28"/>
          <w:lang w:eastAsia="zh-CN" w:bidi="hi-IN"/>
        </w:rPr>
        <w:t>Учебный план.</w:t>
      </w:r>
    </w:p>
    <w:p w14:paraId="311AC111" w14:textId="77777777" w:rsidR="00FD2288" w:rsidRPr="00FD2288" w:rsidRDefault="00FD2288" w:rsidP="00EF2CCB">
      <w:pPr>
        <w:suppressAutoHyphens/>
        <w:autoSpaceDN w:val="0"/>
        <w:textAlignment w:val="baseline"/>
        <w:rPr>
          <w:rFonts w:eastAsia="NSimSun" w:cs="Arial"/>
          <w:b/>
          <w:bCs/>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675"/>
        <w:gridCol w:w="3810"/>
        <w:gridCol w:w="2040"/>
        <w:gridCol w:w="1635"/>
        <w:gridCol w:w="1485"/>
      </w:tblGrid>
      <w:tr w:rsidR="00EF2CCB" w:rsidRPr="00EF2CCB" w14:paraId="1F870535" w14:textId="77777777" w:rsidTr="00EF2CCB">
        <w:tc>
          <w:tcPr>
            <w:tcW w:w="67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85F3D6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w:t>
            </w:r>
          </w:p>
        </w:tc>
        <w:tc>
          <w:tcPr>
            <w:tcW w:w="38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8C33A2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Наименование разделов и тем.</w:t>
            </w:r>
          </w:p>
        </w:tc>
        <w:tc>
          <w:tcPr>
            <w:tcW w:w="20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49A208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Всего часов</w:t>
            </w:r>
          </w:p>
        </w:tc>
        <w:tc>
          <w:tcPr>
            <w:tcW w:w="16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7DE2C9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Теория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615F0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Практика</w:t>
            </w:r>
          </w:p>
        </w:tc>
      </w:tr>
      <w:tr w:rsidR="00FD2288" w:rsidRPr="00EF2CCB" w14:paraId="4E3C240C"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9DF732F"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bookmarkStart w:id="1" w:name="_Hlk80129416"/>
            <w:r w:rsidRPr="00EF2CCB">
              <w:rPr>
                <w:rFonts w:eastAsia="NSimSun" w:cs="Arial"/>
                <w:color w:val="000000"/>
                <w:kern w:val="3"/>
                <w:sz w:val="28"/>
                <w:szCs w:val="28"/>
                <w:lang w:eastAsia="zh-CN" w:bidi="hi-IN"/>
              </w:rPr>
              <w:t>1</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C529D01" w14:textId="62EE9382"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Times New Roman"/>
                <w:w w:val="98"/>
                <w:sz w:val="28"/>
                <w:szCs w:val="28"/>
              </w:rPr>
              <w:t>«Наша улица»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785DFB6A"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882F95C"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A50EF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79E0156F"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43FC609"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41109528"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«Профессия -</w:t>
            </w:r>
          </w:p>
          <w:p w14:paraId="4D9D33C4" w14:textId="3436F1E1"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водитель»</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2D7C0A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A0636A2"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6AC3A2"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2CB5DD38"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24A33FA2"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40791E66"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«Правила</w:t>
            </w:r>
          </w:p>
          <w:p w14:paraId="25CCEA84" w14:textId="018FFE2F"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пешехода»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414D9A6D"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92A249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CA51EE"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3CEDFF85"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7F48B4D"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B9100A2" w14:textId="6902734F"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«Транспорт»</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4D223C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CB2D2AB"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48DA5E"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35D9A2E7"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170741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5</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F80A313"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«Моя дорожная</w:t>
            </w:r>
          </w:p>
          <w:p w14:paraId="2221BFD1" w14:textId="17BCB7AB"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грамота»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3C87046"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3B87DB8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FCFF4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7616A529"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94B5187"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bookmarkStart w:id="2" w:name="_Hlk80129529"/>
            <w:bookmarkEnd w:id="1"/>
            <w:r w:rsidRPr="00EF2CCB">
              <w:rPr>
                <w:rFonts w:eastAsia="NSimSun" w:cs="Arial"/>
                <w:color w:val="000000"/>
                <w:kern w:val="3"/>
                <w:sz w:val="28"/>
                <w:szCs w:val="28"/>
                <w:lang w:eastAsia="zh-CN" w:bidi="hi-IN"/>
              </w:rPr>
              <w:t>6</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A554694"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Пост ГИБДД</w:t>
            </w:r>
          </w:p>
          <w:p w14:paraId="5983B189" w14:textId="148180EC"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(ГАИ)</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C3EBA99"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D8953A6"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5AFFDE"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168EC312"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DCB1AF7"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7</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47AC810"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«Знаки</w:t>
            </w:r>
          </w:p>
          <w:p w14:paraId="53D66659" w14:textId="0559EE40"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сервиса»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3213E6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D638F46"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7C171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5A0785CA"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DDE4AB9"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8</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6A3F205F"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«Опасный</w:t>
            </w:r>
          </w:p>
          <w:p w14:paraId="53E59C75" w14:textId="12C9CBB5"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перекресток»</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AB01B1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10BC1A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111961"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6DBC84AE"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6DA4716B"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155F0E61"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«Кто самый</w:t>
            </w:r>
          </w:p>
          <w:p w14:paraId="58A00A4F" w14:textId="7AB76525"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грамотный»</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EB85D0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1D5B7B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F525EC"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bookmarkEnd w:id="2"/>
      <w:tr w:rsidR="00EF2CCB" w:rsidRPr="00EF2CCB" w14:paraId="22AF8C31"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43AFF0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10</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16564DB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Итог</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7F12D4C"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A6363B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F58300"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27</w:t>
            </w:r>
          </w:p>
        </w:tc>
      </w:tr>
    </w:tbl>
    <w:p w14:paraId="058D2A89" w14:textId="77777777" w:rsidR="00FD2288" w:rsidRDefault="00FD2288" w:rsidP="00EF2CCB">
      <w:pPr>
        <w:suppressAutoHyphens/>
        <w:autoSpaceDN w:val="0"/>
        <w:textAlignment w:val="baseline"/>
        <w:rPr>
          <w:rFonts w:eastAsia="NSimSun" w:cs="Arial"/>
          <w:b/>
          <w:bCs/>
          <w:kern w:val="3"/>
          <w:sz w:val="28"/>
          <w:szCs w:val="28"/>
          <w:u w:val="single"/>
          <w:lang w:eastAsia="zh-CN" w:bidi="hi-IN"/>
        </w:rPr>
      </w:pPr>
    </w:p>
    <w:p w14:paraId="4E978D7F" w14:textId="77777777" w:rsidR="00FD2288" w:rsidRDefault="00FD2288" w:rsidP="00EF2CCB">
      <w:pPr>
        <w:suppressAutoHyphens/>
        <w:autoSpaceDN w:val="0"/>
        <w:textAlignment w:val="baseline"/>
        <w:rPr>
          <w:rFonts w:eastAsia="NSimSun" w:cs="Arial"/>
          <w:b/>
          <w:bCs/>
          <w:kern w:val="3"/>
          <w:sz w:val="28"/>
          <w:szCs w:val="28"/>
          <w:u w:val="single"/>
          <w:lang w:eastAsia="zh-CN" w:bidi="hi-IN"/>
        </w:rPr>
      </w:pPr>
    </w:p>
    <w:p w14:paraId="29359723" w14:textId="77777777" w:rsidR="002C4EAD" w:rsidRPr="002C4EAD" w:rsidRDefault="002C4EAD" w:rsidP="00EF2CCB">
      <w:pPr>
        <w:suppressAutoHyphens/>
        <w:autoSpaceDN w:val="0"/>
        <w:textAlignment w:val="baseline"/>
        <w:rPr>
          <w:rFonts w:eastAsia="NSimSun" w:cs="Arial"/>
          <w:b/>
          <w:bCs/>
          <w:kern w:val="3"/>
          <w:sz w:val="28"/>
          <w:szCs w:val="28"/>
          <w:u w:val="single"/>
          <w:lang w:eastAsia="zh-CN" w:bidi="hi-IN"/>
        </w:rPr>
      </w:pPr>
    </w:p>
    <w:p w14:paraId="3B675D80" w14:textId="77777777" w:rsidR="00634358" w:rsidRDefault="00634358" w:rsidP="00FD2288">
      <w:pPr>
        <w:suppressAutoHyphens/>
        <w:autoSpaceDN w:val="0"/>
        <w:textAlignment w:val="baseline"/>
        <w:rPr>
          <w:rFonts w:eastAsia="NSimSun" w:cs="Arial"/>
          <w:b/>
          <w:bCs/>
          <w:kern w:val="3"/>
          <w:sz w:val="28"/>
          <w:szCs w:val="28"/>
          <w:lang w:eastAsia="zh-CN" w:bidi="hi-IN"/>
        </w:rPr>
      </w:pPr>
    </w:p>
    <w:p w14:paraId="1572D161"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lastRenderedPageBreak/>
        <w:t>Тема№1</w:t>
      </w:r>
      <w:r w:rsidRPr="00EF2CCB">
        <w:rPr>
          <w:rFonts w:eastAsia="NSimSun" w:cs="Arial"/>
          <w:color w:val="000000"/>
          <w:kern w:val="3"/>
          <w:sz w:val="28"/>
          <w:szCs w:val="28"/>
          <w:lang w:eastAsia="zh-CN" w:bidi="hi-IN"/>
        </w:rPr>
        <w:t xml:space="preserve"> </w:t>
      </w:r>
      <w:r w:rsidR="00FD2288" w:rsidRPr="00FD2288">
        <w:rPr>
          <w:rFonts w:eastAsia="NSimSun" w:cs="Arial"/>
          <w:kern w:val="3"/>
          <w:sz w:val="28"/>
          <w:szCs w:val="28"/>
          <w:lang w:eastAsia="zh-CN" w:bidi="hi-IN"/>
        </w:rPr>
        <w:t>«Наша улица»</w:t>
      </w:r>
    </w:p>
    <w:p w14:paraId="27446A41" w14:textId="221BC63F" w:rsidR="00840849" w:rsidRPr="00840849" w:rsidRDefault="00840849" w:rsidP="00840849">
      <w:pPr>
        <w:suppressAutoHyphens/>
        <w:autoSpaceDN w:val="0"/>
        <w:textAlignment w:val="baseline"/>
        <w:rPr>
          <w:sz w:val="28"/>
          <w:szCs w:val="28"/>
        </w:rPr>
      </w:pPr>
      <w:r w:rsidRPr="00840849">
        <w:rPr>
          <w:sz w:val="28"/>
          <w:szCs w:val="28"/>
        </w:rPr>
        <w:t>Беседа «Улица»:</w:t>
      </w:r>
      <w:r w:rsidR="0069221C">
        <w:rPr>
          <w:sz w:val="28"/>
          <w:szCs w:val="28"/>
        </w:rPr>
        <w:t xml:space="preserve"> </w:t>
      </w:r>
      <w:r w:rsidRPr="00840849">
        <w:rPr>
          <w:sz w:val="28"/>
          <w:szCs w:val="28"/>
        </w:rPr>
        <w:t>(по материалам</w:t>
      </w:r>
      <w:r w:rsidRPr="00840849">
        <w:rPr>
          <w:sz w:val="28"/>
          <w:szCs w:val="28"/>
        </w:rPr>
        <w:tab/>
        <w:t xml:space="preserve"> книги </w:t>
      </w:r>
      <w:r w:rsidRPr="00840849">
        <w:rPr>
          <w:sz w:val="28"/>
          <w:szCs w:val="28"/>
        </w:rPr>
        <w:tab/>
        <w:t>Н.</w:t>
      </w:r>
      <w:r w:rsidR="0069221C">
        <w:rPr>
          <w:sz w:val="28"/>
          <w:szCs w:val="28"/>
        </w:rPr>
        <w:t xml:space="preserve"> </w:t>
      </w:r>
      <w:r w:rsidRPr="00840849">
        <w:rPr>
          <w:sz w:val="28"/>
          <w:szCs w:val="28"/>
        </w:rPr>
        <w:t>Авдеевой «Безопасность на улицах и дорогах»).</w:t>
      </w:r>
      <w:r w:rsidRPr="00840849">
        <w:rPr>
          <w:sz w:val="28"/>
          <w:szCs w:val="28"/>
        </w:rPr>
        <w:tab/>
      </w:r>
    </w:p>
    <w:p w14:paraId="06AD0048" w14:textId="38408C0C" w:rsidR="00840849" w:rsidRPr="00840849" w:rsidRDefault="00840849" w:rsidP="00840849">
      <w:pPr>
        <w:suppressAutoHyphens/>
        <w:autoSpaceDN w:val="0"/>
        <w:textAlignment w:val="baseline"/>
        <w:rPr>
          <w:sz w:val="28"/>
          <w:szCs w:val="28"/>
        </w:rPr>
      </w:pPr>
      <w:r w:rsidRPr="00840849">
        <w:rPr>
          <w:sz w:val="28"/>
          <w:szCs w:val="28"/>
        </w:rPr>
        <w:t>Дидактические игры «Разложи знаки</w:t>
      </w:r>
      <w:r w:rsidR="0069221C">
        <w:rPr>
          <w:sz w:val="28"/>
          <w:szCs w:val="28"/>
        </w:rPr>
        <w:t xml:space="preserve"> </w:t>
      </w:r>
      <w:r w:rsidR="0069221C" w:rsidRPr="00840849">
        <w:rPr>
          <w:sz w:val="28"/>
          <w:szCs w:val="28"/>
        </w:rPr>
        <w:t>по форме», «Найди лишний по цвету, форме</w:t>
      </w:r>
      <w:r w:rsidRPr="00840849">
        <w:rPr>
          <w:sz w:val="28"/>
          <w:szCs w:val="28"/>
        </w:rPr>
        <w:t>, содержанию».</w:t>
      </w:r>
      <w:r w:rsidRPr="00840849">
        <w:rPr>
          <w:sz w:val="28"/>
          <w:szCs w:val="28"/>
        </w:rPr>
        <w:tab/>
      </w:r>
      <w:r w:rsidRPr="00840849">
        <w:rPr>
          <w:sz w:val="28"/>
          <w:szCs w:val="28"/>
        </w:rPr>
        <w:tab/>
      </w:r>
      <w:r w:rsidRPr="00840849">
        <w:rPr>
          <w:sz w:val="28"/>
          <w:szCs w:val="28"/>
        </w:rPr>
        <w:tab/>
      </w:r>
      <w:r w:rsidRPr="00840849">
        <w:rPr>
          <w:sz w:val="28"/>
          <w:szCs w:val="28"/>
        </w:rPr>
        <w:tab/>
      </w:r>
    </w:p>
    <w:p w14:paraId="35F07444" w14:textId="7E3718A4" w:rsidR="00840849" w:rsidRPr="00840849" w:rsidRDefault="0069221C" w:rsidP="00840849">
      <w:pPr>
        <w:suppressAutoHyphens/>
        <w:autoSpaceDN w:val="0"/>
        <w:textAlignment w:val="baseline"/>
        <w:rPr>
          <w:sz w:val="28"/>
          <w:szCs w:val="28"/>
        </w:rPr>
      </w:pPr>
      <w:r>
        <w:rPr>
          <w:sz w:val="28"/>
          <w:szCs w:val="28"/>
        </w:rPr>
        <w:t>Ситуация   общения</w:t>
      </w:r>
      <w:r w:rsidR="00840849" w:rsidRPr="00840849">
        <w:rPr>
          <w:sz w:val="28"/>
          <w:szCs w:val="28"/>
        </w:rPr>
        <w:t xml:space="preserve"> «Какой   должна   быть безопасная дорога».</w:t>
      </w:r>
    </w:p>
    <w:p w14:paraId="4E532938" w14:textId="6C839A78" w:rsidR="00840849" w:rsidRDefault="00840849" w:rsidP="00840849">
      <w:pPr>
        <w:suppressAutoHyphens/>
        <w:autoSpaceDN w:val="0"/>
        <w:textAlignment w:val="baseline"/>
        <w:rPr>
          <w:sz w:val="28"/>
          <w:szCs w:val="28"/>
        </w:rPr>
      </w:pPr>
      <w:r w:rsidRPr="00840849">
        <w:rPr>
          <w:sz w:val="28"/>
          <w:szCs w:val="28"/>
        </w:rPr>
        <w:t>Дидактическая игра «Знаки дорожного движения»</w:t>
      </w:r>
    </w:p>
    <w:p w14:paraId="49E416BC" w14:textId="1F611A9C" w:rsidR="00840849" w:rsidRDefault="00840849" w:rsidP="00840849">
      <w:pPr>
        <w:suppressAutoHyphens/>
        <w:autoSpaceDN w:val="0"/>
        <w:textAlignment w:val="baseline"/>
        <w:rPr>
          <w:sz w:val="28"/>
          <w:szCs w:val="28"/>
        </w:rPr>
      </w:pPr>
      <w:r w:rsidRPr="00840849">
        <w:rPr>
          <w:sz w:val="28"/>
          <w:szCs w:val="28"/>
        </w:rPr>
        <w:t>Беседа с детьми «Участники дорожного движения»</w:t>
      </w:r>
    </w:p>
    <w:p w14:paraId="6B46A29E" w14:textId="11D2D551" w:rsidR="00840849" w:rsidRPr="00840849" w:rsidRDefault="00840849" w:rsidP="00840849">
      <w:pPr>
        <w:suppressAutoHyphens/>
        <w:autoSpaceDN w:val="0"/>
        <w:textAlignment w:val="baseline"/>
        <w:rPr>
          <w:sz w:val="28"/>
          <w:szCs w:val="28"/>
        </w:rPr>
      </w:pPr>
      <w:r w:rsidRPr="00840849">
        <w:rPr>
          <w:sz w:val="28"/>
          <w:szCs w:val="28"/>
        </w:rPr>
        <w:t>С/р игра «Улица».</w:t>
      </w:r>
    </w:p>
    <w:p w14:paraId="1C808951" w14:textId="77777777" w:rsidR="00840849" w:rsidRPr="00840849" w:rsidRDefault="00840849" w:rsidP="00840849">
      <w:pPr>
        <w:suppressAutoHyphens/>
        <w:autoSpaceDN w:val="0"/>
        <w:textAlignment w:val="baseline"/>
        <w:rPr>
          <w:sz w:val="28"/>
          <w:szCs w:val="28"/>
        </w:rPr>
      </w:pPr>
      <w:r w:rsidRPr="00840849">
        <w:rPr>
          <w:sz w:val="28"/>
          <w:szCs w:val="28"/>
        </w:rPr>
        <w:t xml:space="preserve"> Конструирование «Улица».</w:t>
      </w:r>
    </w:p>
    <w:p w14:paraId="3CCF86E7" w14:textId="0A20B036" w:rsidR="00FD2288" w:rsidRDefault="00840849" w:rsidP="00840849">
      <w:pPr>
        <w:suppressAutoHyphens/>
        <w:autoSpaceDN w:val="0"/>
        <w:textAlignment w:val="baseline"/>
        <w:rPr>
          <w:sz w:val="28"/>
          <w:szCs w:val="28"/>
        </w:rPr>
      </w:pPr>
      <w:r w:rsidRPr="00840849">
        <w:rPr>
          <w:sz w:val="28"/>
          <w:szCs w:val="28"/>
        </w:rPr>
        <w:t>Беседа с детьми «Особенности дорожного движения осенью»</w:t>
      </w:r>
    </w:p>
    <w:p w14:paraId="0104E156" w14:textId="22B94BEF" w:rsidR="00840849" w:rsidRDefault="00840849" w:rsidP="00840849">
      <w:pPr>
        <w:suppressAutoHyphens/>
        <w:autoSpaceDN w:val="0"/>
        <w:textAlignment w:val="baseline"/>
        <w:rPr>
          <w:sz w:val="28"/>
          <w:szCs w:val="28"/>
        </w:rPr>
      </w:pPr>
      <w:r w:rsidRPr="00840849">
        <w:rPr>
          <w:sz w:val="28"/>
          <w:szCs w:val="28"/>
        </w:rPr>
        <w:t xml:space="preserve">Подвижная    </w:t>
      </w:r>
      <w:proofErr w:type="gramStart"/>
      <w:r w:rsidRPr="00840849">
        <w:rPr>
          <w:sz w:val="28"/>
          <w:szCs w:val="28"/>
        </w:rPr>
        <w:t>игра</w:t>
      </w:r>
      <w:r w:rsidR="0069221C">
        <w:rPr>
          <w:sz w:val="28"/>
          <w:szCs w:val="28"/>
        </w:rPr>
        <w:t xml:space="preserve"> </w:t>
      </w:r>
      <w:r w:rsidRPr="00840849">
        <w:rPr>
          <w:sz w:val="28"/>
          <w:szCs w:val="28"/>
        </w:rPr>
        <w:t xml:space="preserve"> «</w:t>
      </w:r>
      <w:proofErr w:type="gramEnd"/>
      <w:r w:rsidRPr="00840849">
        <w:rPr>
          <w:sz w:val="28"/>
          <w:szCs w:val="28"/>
        </w:rPr>
        <w:t>Кто    быстрее    соберет</w:t>
      </w:r>
      <w:r>
        <w:rPr>
          <w:sz w:val="28"/>
          <w:szCs w:val="28"/>
        </w:rPr>
        <w:t xml:space="preserve"> </w:t>
      </w:r>
      <w:r w:rsidRPr="00840849">
        <w:rPr>
          <w:sz w:val="28"/>
          <w:szCs w:val="28"/>
        </w:rPr>
        <w:t>светофор»</w:t>
      </w:r>
    </w:p>
    <w:p w14:paraId="2033CFCA" w14:textId="274AF0CE" w:rsidR="00840849" w:rsidRDefault="00840849" w:rsidP="00840849">
      <w:pPr>
        <w:suppressAutoHyphens/>
        <w:autoSpaceDN w:val="0"/>
        <w:textAlignment w:val="baseline"/>
        <w:rPr>
          <w:sz w:val="28"/>
          <w:szCs w:val="28"/>
        </w:rPr>
      </w:pPr>
      <w:r w:rsidRPr="00840849">
        <w:rPr>
          <w:sz w:val="28"/>
          <w:szCs w:val="28"/>
        </w:rPr>
        <w:t>Конструирование «Транспорт».</w:t>
      </w:r>
    </w:p>
    <w:p w14:paraId="157090AE" w14:textId="77777777" w:rsidR="00840849" w:rsidRDefault="00840849" w:rsidP="00840849">
      <w:pPr>
        <w:suppressAutoHyphens/>
        <w:autoSpaceDN w:val="0"/>
        <w:textAlignment w:val="baseline"/>
        <w:rPr>
          <w:sz w:val="28"/>
          <w:szCs w:val="28"/>
        </w:rPr>
      </w:pPr>
    </w:p>
    <w:p w14:paraId="01D82C33" w14:textId="79F4BBA4"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Тема№2.</w:t>
      </w:r>
      <w:r w:rsidRPr="00EF2CCB">
        <w:rPr>
          <w:rFonts w:eastAsia="NSimSun" w:cs="Arial"/>
          <w:color w:val="000000"/>
          <w:kern w:val="3"/>
          <w:sz w:val="28"/>
          <w:szCs w:val="28"/>
          <w:lang w:eastAsia="zh-CN" w:bidi="hi-IN"/>
        </w:rPr>
        <w:t xml:space="preserve"> </w:t>
      </w:r>
      <w:r w:rsidR="00FD2288" w:rsidRPr="00FD2288">
        <w:rPr>
          <w:rFonts w:eastAsia="NSimSun" w:cs="Arial"/>
          <w:kern w:val="3"/>
          <w:sz w:val="28"/>
          <w:szCs w:val="28"/>
          <w:lang w:eastAsia="zh-CN" w:bidi="hi-IN"/>
        </w:rPr>
        <w:t>«Профессия -</w:t>
      </w:r>
    </w:p>
    <w:p w14:paraId="5D244577" w14:textId="77777777" w:rsidR="00FD2288" w:rsidRPr="00840849" w:rsidRDefault="00FD2288" w:rsidP="00FD2288">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водитель»</w:t>
      </w:r>
    </w:p>
    <w:p w14:paraId="15D9732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«Профессия-водитель».</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52236E9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Целевая прогулка на Т-образный перекресток</w:t>
      </w:r>
    </w:p>
    <w:p w14:paraId="3456856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«Водители».</w:t>
      </w:r>
    </w:p>
    <w:p w14:paraId="76478AA4"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«История появления транспорта»</w:t>
      </w:r>
    </w:p>
    <w:p w14:paraId="2CE4F71E" w14:textId="5D325E5B"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«Больница» (водители проходят</w:t>
      </w:r>
      <w:r>
        <w:rPr>
          <w:rFonts w:eastAsia="NSimSun" w:cs="Arial"/>
          <w:kern w:val="3"/>
          <w:sz w:val="28"/>
          <w:szCs w:val="28"/>
          <w:lang w:eastAsia="zh-CN" w:bidi="hi-IN"/>
        </w:rPr>
        <w:t xml:space="preserve"> </w:t>
      </w:r>
      <w:r w:rsidRPr="00840849">
        <w:rPr>
          <w:rFonts w:eastAsia="NSimSun" w:cs="Arial"/>
          <w:kern w:val="3"/>
          <w:sz w:val="28"/>
          <w:szCs w:val="28"/>
          <w:lang w:eastAsia="zh-CN" w:bidi="hi-IN"/>
        </w:rPr>
        <w:t>медосмотр перед поездкой.)</w:t>
      </w:r>
    </w:p>
    <w:p w14:paraId="13A78DDD" w14:textId="62E2A3CC"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 xml:space="preserve">Чтение стихотворений </w:t>
      </w:r>
      <w:proofErr w:type="spellStart"/>
      <w:r w:rsidRPr="00840849">
        <w:rPr>
          <w:rFonts w:eastAsia="NSimSun" w:cs="Arial"/>
          <w:kern w:val="3"/>
          <w:sz w:val="28"/>
          <w:szCs w:val="28"/>
          <w:lang w:eastAsia="zh-CN" w:bidi="hi-IN"/>
        </w:rPr>
        <w:t>Я.Пишумова</w:t>
      </w:r>
      <w:proofErr w:type="spellEnd"/>
      <w:r w:rsidRPr="00840849">
        <w:rPr>
          <w:rFonts w:eastAsia="NSimSun" w:cs="Arial"/>
          <w:kern w:val="3"/>
          <w:sz w:val="28"/>
          <w:szCs w:val="28"/>
          <w:lang w:eastAsia="zh-CN" w:bidi="hi-IN"/>
        </w:rPr>
        <w:t xml:space="preserve"> (про</w:t>
      </w:r>
      <w:r>
        <w:rPr>
          <w:rFonts w:eastAsia="NSimSun" w:cs="Arial"/>
          <w:kern w:val="3"/>
          <w:sz w:val="28"/>
          <w:szCs w:val="28"/>
          <w:lang w:eastAsia="zh-CN" w:bidi="hi-IN"/>
        </w:rPr>
        <w:t xml:space="preserve"> </w:t>
      </w:r>
      <w:r w:rsidRPr="00840849">
        <w:rPr>
          <w:rFonts w:eastAsia="NSimSun" w:cs="Arial"/>
          <w:kern w:val="3"/>
          <w:sz w:val="28"/>
          <w:szCs w:val="28"/>
          <w:lang w:eastAsia="zh-CN" w:bidi="hi-IN"/>
        </w:rPr>
        <w:t>транспорт).</w:t>
      </w:r>
    </w:p>
    <w:p w14:paraId="2055A028" w14:textId="043B1B3D"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«Помоги Незнайке перейти</w:t>
      </w:r>
      <w:r>
        <w:rPr>
          <w:rFonts w:eastAsia="NSimSun" w:cs="Arial"/>
          <w:kern w:val="3"/>
          <w:sz w:val="28"/>
          <w:szCs w:val="28"/>
          <w:lang w:eastAsia="zh-CN" w:bidi="hi-IN"/>
        </w:rPr>
        <w:t xml:space="preserve"> </w:t>
      </w:r>
      <w:r w:rsidRPr="00840849">
        <w:rPr>
          <w:rFonts w:eastAsia="NSimSun" w:cs="Arial"/>
          <w:kern w:val="3"/>
          <w:sz w:val="28"/>
          <w:szCs w:val="28"/>
          <w:lang w:eastAsia="zh-CN" w:bidi="hi-IN"/>
        </w:rPr>
        <w:t>дорогу».</w:t>
      </w:r>
    </w:p>
    <w:p w14:paraId="0FEDD77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«Найди свой цвет».</w:t>
      </w:r>
    </w:p>
    <w:p w14:paraId="32703EF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Игра «Угадай, как звучит транспорт».</w:t>
      </w:r>
    </w:p>
    <w:p w14:paraId="172C1C7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«Цветные автомобили».</w:t>
      </w:r>
    </w:p>
    <w:p w14:paraId="124CC472"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Рисование на тему «Транспорт</w:t>
      </w:r>
    </w:p>
    <w:p w14:paraId="46B954F5" w14:textId="27B6281A" w:rsidR="00840849" w:rsidRDefault="00840849" w:rsidP="00840849">
      <w:pPr>
        <w:suppressAutoHyphens/>
        <w:autoSpaceDN w:val="0"/>
        <w:textAlignment w:val="baseline"/>
        <w:rPr>
          <w:rFonts w:eastAsia="NSimSun" w:cs="Arial"/>
          <w:kern w:val="3"/>
          <w:sz w:val="28"/>
          <w:szCs w:val="28"/>
          <w:lang w:eastAsia="zh-CN" w:bidi="hi-IN"/>
        </w:rPr>
      </w:pPr>
      <w:proofErr w:type="spellStart"/>
      <w:r w:rsidRPr="00840849">
        <w:rPr>
          <w:rFonts w:eastAsia="NSimSun" w:cs="Arial"/>
          <w:kern w:val="3"/>
          <w:sz w:val="28"/>
          <w:szCs w:val="28"/>
          <w:lang w:eastAsia="zh-CN" w:bidi="hi-IN"/>
        </w:rPr>
        <w:t>будущего</w:t>
      </w:r>
      <w:proofErr w:type="gramStart"/>
      <w:r w:rsidRPr="00840849">
        <w:rPr>
          <w:rFonts w:eastAsia="NSimSun" w:cs="Arial"/>
          <w:kern w:val="3"/>
          <w:sz w:val="28"/>
          <w:szCs w:val="28"/>
          <w:lang w:eastAsia="zh-CN" w:bidi="hi-IN"/>
        </w:rPr>
        <w:t>».Презентация</w:t>
      </w:r>
      <w:proofErr w:type="spellEnd"/>
      <w:proofErr w:type="gramEnd"/>
      <w:r w:rsidRPr="00840849">
        <w:rPr>
          <w:rFonts w:eastAsia="NSimSun" w:cs="Arial"/>
          <w:kern w:val="3"/>
          <w:sz w:val="28"/>
          <w:szCs w:val="28"/>
          <w:lang w:eastAsia="zh-CN" w:bidi="hi-IN"/>
        </w:rPr>
        <w:t xml:space="preserve"> (выставка детских</w:t>
      </w:r>
      <w:r>
        <w:rPr>
          <w:rFonts w:eastAsia="NSimSun" w:cs="Arial"/>
          <w:kern w:val="3"/>
          <w:sz w:val="28"/>
          <w:szCs w:val="28"/>
          <w:lang w:eastAsia="zh-CN" w:bidi="hi-IN"/>
        </w:rPr>
        <w:t xml:space="preserve"> </w:t>
      </w:r>
      <w:r w:rsidRPr="00840849">
        <w:rPr>
          <w:rFonts w:eastAsia="NSimSun" w:cs="Arial"/>
          <w:kern w:val="3"/>
          <w:sz w:val="28"/>
          <w:szCs w:val="28"/>
          <w:lang w:eastAsia="zh-CN" w:bidi="hi-IN"/>
        </w:rPr>
        <w:t>работ).</w:t>
      </w:r>
    </w:p>
    <w:p w14:paraId="6B1ACF76" w14:textId="77777777" w:rsidR="00840849" w:rsidRDefault="00840849" w:rsidP="00840849">
      <w:pPr>
        <w:suppressAutoHyphens/>
        <w:autoSpaceDN w:val="0"/>
        <w:textAlignment w:val="baseline"/>
        <w:rPr>
          <w:rFonts w:eastAsia="NSimSun" w:cs="Arial"/>
          <w:b/>
          <w:bCs/>
          <w:kern w:val="3"/>
          <w:sz w:val="28"/>
          <w:szCs w:val="28"/>
          <w:lang w:eastAsia="zh-CN" w:bidi="hi-IN"/>
        </w:rPr>
      </w:pPr>
    </w:p>
    <w:p w14:paraId="1A121DF3" w14:textId="122D336E" w:rsidR="00FD2288" w:rsidRPr="00FD2288" w:rsidRDefault="00EF2CCB" w:rsidP="00840849">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Тема№3.</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«Правила</w:t>
      </w:r>
    </w:p>
    <w:p w14:paraId="4413A9D3" w14:textId="77777777" w:rsidR="00FD2288" w:rsidRP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пешехода»</w:t>
      </w:r>
    </w:p>
    <w:p w14:paraId="2B0BAFD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«Безопасность на улице».</w:t>
      </w:r>
    </w:p>
    <w:p w14:paraId="4E83534D" w14:textId="2D3900C8"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«Что означают цвета</w:t>
      </w:r>
      <w:r>
        <w:rPr>
          <w:rFonts w:eastAsia="NSimSun" w:cs="Arial"/>
          <w:kern w:val="3"/>
          <w:sz w:val="28"/>
          <w:szCs w:val="28"/>
          <w:lang w:eastAsia="zh-CN" w:bidi="hi-IN"/>
        </w:rPr>
        <w:t xml:space="preserve"> </w:t>
      </w:r>
      <w:r w:rsidRPr="00840849">
        <w:rPr>
          <w:rFonts w:eastAsia="NSimSun" w:cs="Arial"/>
          <w:kern w:val="3"/>
          <w:sz w:val="28"/>
          <w:szCs w:val="28"/>
          <w:lang w:eastAsia="zh-CN" w:bidi="hi-IN"/>
        </w:rPr>
        <w:t>светофора».</w:t>
      </w:r>
    </w:p>
    <w:p w14:paraId="17C12360" w14:textId="7F1977F4"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«Как правильно перейти</w:t>
      </w:r>
      <w:r>
        <w:rPr>
          <w:rFonts w:eastAsia="NSimSun" w:cs="Arial"/>
          <w:kern w:val="3"/>
          <w:sz w:val="28"/>
          <w:szCs w:val="28"/>
          <w:lang w:eastAsia="zh-CN" w:bidi="hi-IN"/>
        </w:rPr>
        <w:t xml:space="preserve"> </w:t>
      </w:r>
      <w:r w:rsidRPr="00840849">
        <w:rPr>
          <w:rFonts w:eastAsia="NSimSun" w:cs="Arial"/>
          <w:kern w:val="3"/>
          <w:sz w:val="28"/>
          <w:szCs w:val="28"/>
          <w:lang w:eastAsia="zh-CN" w:bidi="hi-IN"/>
        </w:rPr>
        <w:t>проезжую часть».</w:t>
      </w:r>
    </w:p>
    <w:p w14:paraId="6776DDAF"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«Учим дорожные знаки».</w:t>
      </w:r>
    </w:p>
    <w:p w14:paraId="56236B2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Конструирование «Наша улица».</w:t>
      </w:r>
    </w:p>
    <w:p w14:paraId="27D366B4"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«Улица».</w:t>
      </w:r>
    </w:p>
    <w:p w14:paraId="5228919D"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 xml:space="preserve">Чтение стихотворения </w:t>
      </w:r>
      <w:proofErr w:type="spellStart"/>
      <w:r w:rsidRPr="00840849">
        <w:rPr>
          <w:rFonts w:eastAsia="NSimSun" w:cs="Arial"/>
          <w:kern w:val="3"/>
          <w:sz w:val="28"/>
          <w:szCs w:val="28"/>
          <w:lang w:eastAsia="zh-CN" w:bidi="hi-IN"/>
        </w:rPr>
        <w:t>С.Михалкова</w:t>
      </w:r>
      <w:proofErr w:type="spellEnd"/>
      <w:r w:rsidRPr="00840849">
        <w:rPr>
          <w:rFonts w:eastAsia="NSimSun" w:cs="Arial"/>
          <w:kern w:val="3"/>
          <w:sz w:val="28"/>
          <w:szCs w:val="28"/>
          <w:lang w:eastAsia="zh-CN" w:bidi="hi-IN"/>
        </w:rPr>
        <w:t xml:space="preserve"> «Скверная</w:t>
      </w:r>
    </w:p>
    <w:p w14:paraId="7967230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история».</w:t>
      </w:r>
    </w:p>
    <w:p w14:paraId="04B6B79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«По дороге».</w:t>
      </w:r>
    </w:p>
    <w:p w14:paraId="1C92A87E" w14:textId="77777777" w:rsid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Развлечение «Красный, желтый, зеленый».</w:t>
      </w:r>
      <w:r w:rsidR="00EF2CCB" w:rsidRPr="00EF2CCB">
        <w:rPr>
          <w:rFonts w:eastAsia="NSimSun" w:cs="Arial"/>
          <w:kern w:val="3"/>
          <w:sz w:val="28"/>
          <w:szCs w:val="28"/>
          <w:lang w:eastAsia="zh-CN" w:bidi="hi-IN"/>
        </w:rPr>
        <w:t xml:space="preserve"> </w:t>
      </w:r>
    </w:p>
    <w:p w14:paraId="6FE768B8" w14:textId="3A59A819" w:rsidR="00FD2288" w:rsidRPr="00FD2288" w:rsidRDefault="00EF2CCB" w:rsidP="00840849">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Тема№4.</w:t>
      </w:r>
      <w:r w:rsidR="00FD2288" w:rsidRPr="00FD2288">
        <w:rPr>
          <w:rFonts w:eastAsia="NSimSun" w:cs="Arial"/>
          <w:kern w:val="3"/>
          <w:sz w:val="28"/>
          <w:szCs w:val="28"/>
          <w:lang w:eastAsia="zh-CN" w:bidi="hi-IN"/>
        </w:rPr>
        <w:t xml:space="preserve"> «Транспорт»</w:t>
      </w:r>
    </w:p>
    <w:p w14:paraId="25DB8FF9" w14:textId="77777777" w:rsidR="00840849" w:rsidRPr="00840849" w:rsidRDefault="00EF2CCB" w:rsidP="00840849">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w:t>
      </w:r>
      <w:r w:rsidR="00840849" w:rsidRPr="00840849">
        <w:rPr>
          <w:rFonts w:eastAsia="NSimSun" w:cs="Arial"/>
          <w:kern w:val="3"/>
          <w:sz w:val="28"/>
          <w:szCs w:val="28"/>
          <w:lang w:eastAsia="zh-CN" w:bidi="hi-IN"/>
        </w:rPr>
        <w:t>«Особенности дорожного движения зимой»</w:t>
      </w:r>
    </w:p>
    <w:p w14:paraId="732EF97A"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Целевая прогулка по улице.</w:t>
      </w:r>
    </w:p>
    <w:p w14:paraId="6C25BC1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«Чем можем - поможем».</w:t>
      </w:r>
    </w:p>
    <w:p w14:paraId="7EADF1C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Игровые ситуации «В автобус вошла бабушка»,</w:t>
      </w:r>
    </w:p>
    <w:p w14:paraId="72226D3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«Малыш требует место у окна»</w:t>
      </w:r>
    </w:p>
    <w:p w14:paraId="2DC58B5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lastRenderedPageBreak/>
        <w:t>С/р игра. «Автобус»</w:t>
      </w:r>
    </w:p>
    <w:p w14:paraId="1C8D74CE" w14:textId="7BFD71DC"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Чтение  произведения</w:t>
      </w:r>
      <w:proofErr w:type="gramEnd"/>
      <w:r w:rsidRPr="00840849">
        <w:rPr>
          <w:rFonts w:eastAsia="NSimSun" w:cs="Arial"/>
          <w:kern w:val="3"/>
          <w:sz w:val="28"/>
          <w:szCs w:val="28"/>
          <w:lang w:eastAsia="zh-CN" w:bidi="hi-IN"/>
        </w:rPr>
        <w:t xml:space="preserve">  М.  </w:t>
      </w:r>
      <w:proofErr w:type="gramStart"/>
      <w:r w:rsidRPr="00840849">
        <w:rPr>
          <w:rFonts w:eastAsia="NSimSun" w:cs="Arial"/>
          <w:kern w:val="3"/>
          <w:sz w:val="28"/>
          <w:szCs w:val="28"/>
          <w:lang w:eastAsia="zh-CN" w:bidi="hi-IN"/>
        </w:rPr>
        <w:t>Ильин  «</w:t>
      </w:r>
      <w:proofErr w:type="gramEnd"/>
      <w:r w:rsidRPr="00840849">
        <w:rPr>
          <w:rFonts w:eastAsia="NSimSun" w:cs="Arial"/>
          <w:kern w:val="3"/>
          <w:sz w:val="28"/>
          <w:szCs w:val="28"/>
          <w:lang w:eastAsia="zh-CN" w:bidi="hi-IN"/>
        </w:rPr>
        <w:t>Машины  на</w:t>
      </w:r>
      <w:r>
        <w:rPr>
          <w:rFonts w:eastAsia="NSimSun" w:cs="Arial"/>
          <w:kern w:val="3"/>
          <w:sz w:val="28"/>
          <w:szCs w:val="28"/>
          <w:lang w:eastAsia="zh-CN" w:bidi="hi-IN"/>
        </w:rPr>
        <w:t xml:space="preserve"> </w:t>
      </w:r>
      <w:r w:rsidRPr="00840849">
        <w:rPr>
          <w:rFonts w:eastAsia="NSimSun" w:cs="Arial"/>
          <w:kern w:val="3"/>
          <w:sz w:val="28"/>
          <w:szCs w:val="28"/>
          <w:lang w:eastAsia="zh-CN" w:bidi="hi-IN"/>
        </w:rPr>
        <w:t>нашей улице».</w:t>
      </w:r>
    </w:p>
    <w:p w14:paraId="79C6B8D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Дидактические игры «Угадай, что изменилось»</w:t>
      </w:r>
    </w:p>
    <w:p w14:paraId="57AEA85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Труд «Посыпать дорожки песком»</w:t>
      </w:r>
    </w:p>
    <w:p w14:paraId="627CD1F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«Как поступить».</w:t>
      </w:r>
    </w:p>
    <w:p w14:paraId="698FF20E" w14:textId="77777777"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Дидактические  игры</w:t>
      </w:r>
      <w:proofErr w:type="gramEnd"/>
      <w:r w:rsidRPr="00840849">
        <w:rPr>
          <w:rFonts w:eastAsia="NSimSun" w:cs="Arial"/>
          <w:kern w:val="3"/>
          <w:sz w:val="28"/>
          <w:szCs w:val="28"/>
          <w:lang w:eastAsia="zh-CN" w:bidi="hi-IN"/>
        </w:rPr>
        <w:t xml:space="preserve">  и  упражнения:  «Построй</w:t>
      </w:r>
    </w:p>
    <w:p w14:paraId="5245F08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проезжую часть».</w:t>
      </w:r>
    </w:p>
    <w:p w14:paraId="602A5FE2" w14:textId="77777777" w:rsidR="00840849" w:rsidRPr="00EF2CCB" w:rsidRDefault="00840849" w:rsidP="00840849">
      <w:pPr>
        <w:suppressAutoHyphens/>
        <w:autoSpaceDN w:val="0"/>
        <w:textAlignment w:val="baseline"/>
        <w:rPr>
          <w:rFonts w:eastAsia="NSimSun" w:cs="Arial"/>
          <w:kern w:val="3"/>
          <w:sz w:val="28"/>
          <w:szCs w:val="28"/>
          <w:lang w:eastAsia="zh-CN" w:bidi="hi-IN"/>
        </w:rPr>
      </w:pPr>
      <w:proofErr w:type="spellStart"/>
      <w:proofErr w:type="gramStart"/>
      <w:r w:rsidRPr="00840849">
        <w:rPr>
          <w:rFonts w:eastAsia="NSimSun" w:cs="Arial"/>
          <w:kern w:val="3"/>
          <w:sz w:val="28"/>
          <w:szCs w:val="28"/>
          <w:lang w:eastAsia="zh-CN" w:bidi="hi-IN"/>
        </w:rPr>
        <w:t>Рисование:«</w:t>
      </w:r>
      <w:proofErr w:type="gramEnd"/>
      <w:r w:rsidRPr="00840849">
        <w:rPr>
          <w:rFonts w:eastAsia="NSimSun" w:cs="Arial"/>
          <w:kern w:val="3"/>
          <w:sz w:val="28"/>
          <w:szCs w:val="28"/>
          <w:lang w:eastAsia="zh-CN" w:bidi="hi-IN"/>
        </w:rPr>
        <w:t>Пешеходы</w:t>
      </w:r>
      <w:proofErr w:type="spellEnd"/>
      <w:r w:rsidRPr="00840849">
        <w:rPr>
          <w:rFonts w:eastAsia="NSimSun" w:cs="Arial"/>
          <w:kern w:val="3"/>
          <w:sz w:val="28"/>
          <w:szCs w:val="28"/>
          <w:lang w:eastAsia="zh-CN" w:bidi="hi-IN"/>
        </w:rPr>
        <w:t xml:space="preserve"> идут по улице».</w:t>
      </w:r>
    </w:p>
    <w:p w14:paraId="4231E1BD" w14:textId="54AD5B4F" w:rsidR="00EF2CCB" w:rsidRPr="00EF2CCB" w:rsidRDefault="00EF2CCB" w:rsidP="00EF2CCB">
      <w:pPr>
        <w:suppressAutoHyphens/>
        <w:autoSpaceDN w:val="0"/>
        <w:textAlignment w:val="baseline"/>
        <w:rPr>
          <w:rFonts w:eastAsia="NSimSun" w:cs="Arial"/>
          <w:kern w:val="3"/>
          <w:sz w:val="28"/>
          <w:szCs w:val="28"/>
          <w:lang w:eastAsia="zh-CN" w:bidi="hi-IN"/>
        </w:rPr>
      </w:pPr>
    </w:p>
    <w:p w14:paraId="70126A9B"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Тема№5.</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«Моя дорожная</w:t>
      </w:r>
    </w:p>
    <w:p w14:paraId="0D90BCAA" w14:textId="450601E7" w:rsid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грамота»</w:t>
      </w:r>
    </w:p>
    <w:p w14:paraId="14BDBFF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«Автомобили специального назначения»</w:t>
      </w:r>
    </w:p>
    <w:p w14:paraId="577E6735" w14:textId="170AD804"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Ситуация  общения</w:t>
      </w:r>
      <w:proofErr w:type="gramEnd"/>
      <w:r w:rsidRPr="00840849">
        <w:rPr>
          <w:rFonts w:eastAsia="NSimSun" w:cs="Arial"/>
          <w:kern w:val="3"/>
          <w:sz w:val="28"/>
          <w:szCs w:val="28"/>
          <w:lang w:eastAsia="zh-CN" w:bidi="hi-IN"/>
        </w:rPr>
        <w:t xml:space="preserve">  «Как  себя  надо  вести  в</w:t>
      </w:r>
      <w:r>
        <w:rPr>
          <w:rFonts w:eastAsia="NSimSun" w:cs="Arial"/>
          <w:kern w:val="3"/>
          <w:sz w:val="28"/>
          <w:szCs w:val="28"/>
          <w:lang w:eastAsia="zh-CN" w:bidi="hi-IN"/>
        </w:rPr>
        <w:t xml:space="preserve"> </w:t>
      </w:r>
      <w:r w:rsidRPr="00840849">
        <w:rPr>
          <w:rFonts w:eastAsia="NSimSun" w:cs="Arial"/>
          <w:kern w:val="3"/>
          <w:sz w:val="28"/>
          <w:szCs w:val="28"/>
          <w:lang w:eastAsia="zh-CN" w:bidi="hi-IN"/>
        </w:rPr>
        <w:t>транспорте».</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274A446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w:t>
      </w:r>
      <w:r w:rsidRPr="00840849">
        <w:rPr>
          <w:rFonts w:eastAsia="NSimSun" w:cs="Arial"/>
          <w:kern w:val="3"/>
          <w:sz w:val="28"/>
          <w:szCs w:val="28"/>
          <w:lang w:eastAsia="zh-CN" w:bidi="hi-IN"/>
        </w:rPr>
        <w:tab/>
        <w:t>ситуация</w:t>
      </w:r>
      <w:proofErr w:type="gramStart"/>
      <w:r w:rsidRPr="00840849">
        <w:rPr>
          <w:rFonts w:eastAsia="NSimSun" w:cs="Arial"/>
          <w:kern w:val="3"/>
          <w:sz w:val="28"/>
          <w:szCs w:val="28"/>
          <w:lang w:eastAsia="zh-CN" w:bidi="hi-IN"/>
        </w:rPr>
        <w:tab/>
        <w:t>«</w:t>
      </w:r>
      <w:proofErr w:type="gramEnd"/>
      <w:r w:rsidRPr="00840849">
        <w:rPr>
          <w:rFonts w:eastAsia="NSimSun" w:cs="Arial"/>
          <w:kern w:val="3"/>
          <w:sz w:val="28"/>
          <w:szCs w:val="28"/>
          <w:lang w:eastAsia="zh-CN" w:bidi="hi-IN"/>
        </w:rPr>
        <w:t>Пешеход»,</w:t>
      </w:r>
    </w:p>
    <w:p w14:paraId="672F0FB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«Улица», сюжет: «Регулировщик».</w:t>
      </w:r>
    </w:p>
    <w:p w14:paraId="409AE0CC" w14:textId="2AB5D6B7"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Дидактические  игры</w:t>
      </w:r>
      <w:proofErr w:type="gramEnd"/>
      <w:r w:rsidRPr="00840849">
        <w:rPr>
          <w:rFonts w:eastAsia="NSimSun" w:cs="Arial"/>
          <w:kern w:val="3"/>
          <w:sz w:val="28"/>
          <w:szCs w:val="28"/>
          <w:lang w:eastAsia="zh-CN" w:bidi="hi-IN"/>
        </w:rPr>
        <w:t xml:space="preserve">  и  упражнения  «Собери</w:t>
      </w:r>
      <w:r>
        <w:rPr>
          <w:rFonts w:eastAsia="NSimSun" w:cs="Arial"/>
          <w:kern w:val="3"/>
          <w:sz w:val="28"/>
          <w:szCs w:val="28"/>
          <w:lang w:eastAsia="zh-CN" w:bidi="hi-IN"/>
        </w:rPr>
        <w:t xml:space="preserve"> </w:t>
      </w:r>
      <w:r w:rsidRPr="00840849">
        <w:rPr>
          <w:rFonts w:eastAsia="NSimSun" w:cs="Arial"/>
          <w:kern w:val="3"/>
          <w:sz w:val="28"/>
          <w:szCs w:val="28"/>
          <w:lang w:eastAsia="zh-CN" w:bidi="hi-IN"/>
        </w:rPr>
        <w:t xml:space="preserve">знак» (используя пособие (знаки) </w:t>
      </w:r>
      <w:proofErr w:type="spellStart"/>
      <w:r w:rsidRPr="00840849">
        <w:rPr>
          <w:rFonts w:eastAsia="NSimSun" w:cs="Arial"/>
          <w:kern w:val="3"/>
          <w:sz w:val="28"/>
          <w:szCs w:val="28"/>
          <w:lang w:eastAsia="zh-CN" w:bidi="hi-IN"/>
        </w:rPr>
        <w:t>Дьенеша</w:t>
      </w:r>
      <w:proofErr w:type="spellEnd"/>
      <w:r w:rsidRPr="00840849">
        <w:rPr>
          <w:rFonts w:eastAsia="NSimSun" w:cs="Arial"/>
          <w:kern w:val="3"/>
          <w:sz w:val="28"/>
          <w:szCs w:val="28"/>
          <w:lang w:eastAsia="zh-CN" w:bidi="hi-IN"/>
        </w:rPr>
        <w:t>).</w:t>
      </w:r>
    </w:p>
    <w:p w14:paraId="5CF92E17" w14:textId="0A1B84BE"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«Улица»: водители сдают экзамены на</w:t>
      </w:r>
      <w:r>
        <w:rPr>
          <w:rFonts w:eastAsia="NSimSun" w:cs="Arial"/>
          <w:kern w:val="3"/>
          <w:sz w:val="28"/>
          <w:szCs w:val="28"/>
          <w:lang w:eastAsia="zh-CN" w:bidi="hi-IN"/>
        </w:rPr>
        <w:t xml:space="preserve"> </w:t>
      </w:r>
      <w:r w:rsidRPr="00840849">
        <w:rPr>
          <w:rFonts w:eastAsia="NSimSun" w:cs="Arial"/>
          <w:kern w:val="3"/>
          <w:sz w:val="28"/>
          <w:szCs w:val="28"/>
          <w:lang w:eastAsia="zh-CN" w:bidi="hi-IN"/>
        </w:rPr>
        <w:t>знание</w:t>
      </w:r>
      <w:r w:rsidRPr="00840849">
        <w:rPr>
          <w:rFonts w:eastAsia="NSimSun" w:cs="Arial"/>
          <w:kern w:val="3"/>
          <w:sz w:val="28"/>
          <w:szCs w:val="28"/>
          <w:lang w:eastAsia="zh-CN" w:bidi="hi-IN"/>
        </w:rPr>
        <w:tab/>
      </w:r>
      <w:proofErr w:type="gramStart"/>
      <w:r w:rsidRPr="00840849">
        <w:rPr>
          <w:rFonts w:eastAsia="NSimSun" w:cs="Arial"/>
          <w:kern w:val="3"/>
          <w:sz w:val="28"/>
          <w:szCs w:val="28"/>
          <w:lang w:eastAsia="zh-CN" w:bidi="hi-IN"/>
        </w:rPr>
        <w:t>правил  дорожного</w:t>
      </w:r>
      <w:proofErr w:type="gramEnd"/>
      <w:r w:rsidRPr="00840849">
        <w:rPr>
          <w:rFonts w:eastAsia="NSimSun" w:cs="Arial"/>
          <w:kern w:val="3"/>
          <w:sz w:val="28"/>
          <w:szCs w:val="28"/>
          <w:lang w:eastAsia="zh-CN" w:bidi="hi-IN"/>
        </w:rPr>
        <w:t xml:space="preserve">  движения</w:t>
      </w:r>
      <w:r>
        <w:rPr>
          <w:rFonts w:eastAsia="NSimSun" w:cs="Arial"/>
          <w:kern w:val="3"/>
          <w:sz w:val="28"/>
          <w:szCs w:val="28"/>
          <w:lang w:eastAsia="zh-CN" w:bidi="hi-IN"/>
        </w:rPr>
        <w:t xml:space="preserve"> </w:t>
      </w:r>
      <w:r w:rsidRPr="00840849">
        <w:rPr>
          <w:rFonts w:eastAsia="NSimSun" w:cs="Arial"/>
          <w:kern w:val="3"/>
          <w:sz w:val="28"/>
          <w:szCs w:val="28"/>
          <w:lang w:eastAsia="zh-CN" w:bidi="hi-IN"/>
        </w:rPr>
        <w:t>«Школа Светофора»</w:t>
      </w:r>
    </w:p>
    <w:p w14:paraId="25027CE8" w14:textId="547FFF95"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w:t>
      </w:r>
      <w:r w:rsidRPr="00840849">
        <w:rPr>
          <w:rFonts w:eastAsia="NSimSun" w:cs="Arial"/>
          <w:kern w:val="3"/>
          <w:sz w:val="28"/>
          <w:szCs w:val="28"/>
          <w:lang w:eastAsia="zh-CN" w:bidi="hi-IN"/>
        </w:rPr>
        <w:tab/>
        <w:t>стихотворения</w:t>
      </w:r>
      <w:r>
        <w:rPr>
          <w:rFonts w:eastAsia="NSimSun" w:cs="Arial"/>
          <w:kern w:val="3"/>
          <w:sz w:val="28"/>
          <w:szCs w:val="28"/>
          <w:lang w:eastAsia="zh-CN" w:bidi="hi-IN"/>
        </w:rPr>
        <w:t xml:space="preserve"> </w:t>
      </w:r>
      <w:r w:rsidRPr="00840849">
        <w:rPr>
          <w:rFonts w:eastAsia="NSimSun" w:cs="Arial"/>
          <w:kern w:val="3"/>
          <w:sz w:val="28"/>
          <w:szCs w:val="28"/>
          <w:lang w:eastAsia="zh-CN" w:bidi="hi-IN"/>
        </w:rPr>
        <w:t>«Посмотрите - постовой».</w:t>
      </w:r>
    </w:p>
    <w:p w14:paraId="1283D3DC" w14:textId="47F0D132" w:rsidR="00840849" w:rsidRP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 xml:space="preserve">Чтение стихотворения </w:t>
      </w:r>
      <w:proofErr w:type="spellStart"/>
      <w:r w:rsidRPr="00840849">
        <w:rPr>
          <w:rFonts w:eastAsia="NSimSun" w:cs="Arial"/>
          <w:kern w:val="3"/>
          <w:sz w:val="28"/>
          <w:szCs w:val="28"/>
          <w:lang w:eastAsia="zh-CN" w:bidi="hi-IN"/>
        </w:rPr>
        <w:t>В.Клименко</w:t>
      </w:r>
      <w:proofErr w:type="spellEnd"/>
      <w:r w:rsidRPr="00840849">
        <w:rPr>
          <w:rFonts w:eastAsia="NSimSun" w:cs="Arial"/>
          <w:kern w:val="3"/>
          <w:sz w:val="28"/>
          <w:szCs w:val="28"/>
          <w:lang w:eastAsia="zh-CN" w:bidi="hi-IN"/>
        </w:rPr>
        <w:t xml:space="preserve"> «Кто важнее</w:t>
      </w:r>
      <w:r>
        <w:rPr>
          <w:rFonts w:eastAsia="NSimSun" w:cs="Arial"/>
          <w:kern w:val="3"/>
          <w:sz w:val="28"/>
          <w:szCs w:val="28"/>
          <w:lang w:eastAsia="zh-CN" w:bidi="hi-IN"/>
        </w:rPr>
        <w:t xml:space="preserve"> </w:t>
      </w:r>
      <w:r w:rsidRPr="00840849">
        <w:rPr>
          <w:rFonts w:eastAsia="NSimSun" w:cs="Arial"/>
          <w:kern w:val="3"/>
          <w:sz w:val="28"/>
          <w:szCs w:val="28"/>
          <w:lang w:eastAsia="zh-CN" w:bidi="hi-IN"/>
        </w:rPr>
        <w:t>всех на свете».</w:t>
      </w:r>
    </w:p>
    <w:p w14:paraId="2EC1E7EE" w14:textId="77777777" w:rsidR="00840849" w:rsidRDefault="00840849" w:rsidP="00FD2288">
      <w:pPr>
        <w:suppressAutoHyphens/>
        <w:autoSpaceDN w:val="0"/>
        <w:textAlignment w:val="baseline"/>
        <w:rPr>
          <w:rFonts w:eastAsia="NSimSun" w:cs="Arial"/>
          <w:b/>
          <w:bCs/>
          <w:kern w:val="3"/>
          <w:sz w:val="28"/>
          <w:szCs w:val="28"/>
          <w:lang w:eastAsia="zh-CN" w:bidi="hi-IN"/>
        </w:rPr>
      </w:pPr>
    </w:p>
    <w:p w14:paraId="2145F384" w14:textId="7C96582E"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Тема№6.</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Пост ГИБДД</w:t>
      </w:r>
    </w:p>
    <w:p w14:paraId="139BD5B0" w14:textId="7B464399" w:rsid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(ГАИ)</w:t>
      </w:r>
    </w:p>
    <w:p w14:paraId="6E0416C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«Особенности дорожного движения весной»</w:t>
      </w:r>
    </w:p>
    <w:p w14:paraId="2DEB053F" w14:textId="77777777" w:rsidR="00840849" w:rsidRPr="00840849" w:rsidRDefault="00840849" w:rsidP="00840849">
      <w:pPr>
        <w:suppressAutoHyphens/>
        <w:autoSpaceDN w:val="0"/>
        <w:textAlignment w:val="baseline"/>
        <w:rPr>
          <w:rFonts w:eastAsia="NSimSun" w:cs="Arial"/>
          <w:kern w:val="3"/>
          <w:sz w:val="28"/>
          <w:szCs w:val="28"/>
          <w:lang w:eastAsia="zh-CN" w:bidi="hi-IN"/>
        </w:rPr>
      </w:pPr>
    </w:p>
    <w:p w14:paraId="2C350ED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Рассматривание картин, изображающих</w:t>
      </w:r>
    </w:p>
    <w:p w14:paraId="0A87167D"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дорожное движение в зимний период.</w:t>
      </w:r>
    </w:p>
    <w:p w14:paraId="7B767EB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Наблюдение за движением машин по зимней</w:t>
      </w:r>
    </w:p>
    <w:p w14:paraId="0BE8335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дороге.</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6607141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«Как я с мамой перехожу</w:t>
      </w:r>
    </w:p>
    <w:p w14:paraId="389A444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дорогу».</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113AC2D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«Правила дорожного</w:t>
      </w:r>
    </w:p>
    <w:p w14:paraId="1651AAE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движения».</w:t>
      </w:r>
    </w:p>
    <w:p w14:paraId="5615BF2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«Мы переходим улицу», «Кто</w:t>
      </w:r>
    </w:p>
    <w:p w14:paraId="1B53ECBA"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самый грамотный пешеход».</w:t>
      </w:r>
    </w:p>
    <w:p w14:paraId="7DAD6B11"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 xml:space="preserve">Чтение стихотворения </w:t>
      </w:r>
      <w:proofErr w:type="spellStart"/>
      <w:r w:rsidRPr="00840849">
        <w:rPr>
          <w:rFonts w:eastAsia="NSimSun" w:cs="Arial"/>
          <w:kern w:val="3"/>
          <w:sz w:val="28"/>
          <w:szCs w:val="28"/>
          <w:lang w:eastAsia="zh-CN" w:bidi="hi-IN"/>
        </w:rPr>
        <w:t>А.Усачева</w:t>
      </w:r>
      <w:proofErr w:type="spellEnd"/>
      <w:r w:rsidRPr="00840849">
        <w:rPr>
          <w:rFonts w:eastAsia="NSimSun" w:cs="Arial"/>
          <w:kern w:val="3"/>
          <w:sz w:val="28"/>
          <w:szCs w:val="28"/>
          <w:lang w:eastAsia="zh-CN" w:bidi="hi-IN"/>
        </w:rPr>
        <w:t xml:space="preserve"> «Футбольный</w:t>
      </w:r>
    </w:p>
    <w:p w14:paraId="519C3B45" w14:textId="00F160AB" w:rsidR="00840849" w:rsidRPr="00FD2288"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мяч»</w:t>
      </w:r>
    </w:p>
    <w:p w14:paraId="0A7F80F3"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Тема№7</w:t>
      </w:r>
      <w:r w:rsidRPr="00EF2CCB">
        <w:rPr>
          <w:rFonts w:eastAsia="NSimSun" w:cs="Arial"/>
          <w:color w:val="000000"/>
          <w:kern w:val="3"/>
          <w:sz w:val="28"/>
          <w:szCs w:val="28"/>
          <w:lang w:eastAsia="zh-CN" w:bidi="hi-IN"/>
        </w:rPr>
        <w:t xml:space="preserve"> </w:t>
      </w:r>
      <w:r w:rsidR="00FD2288" w:rsidRPr="00FD2288">
        <w:rPr>
          <w:rFonts w:eastAsia="NSimSun" w:cs="Arial"/>
          <w:kern w:val="3"/>
          <w:sz w:val="28"/>
          <w:szCs w:val="28"/>
          <w:lang w:eastAsia="zh-CN" w:bidi="hi-IN"/>
        </w:rPr>
        <w:t>«Знаки</w:t>
      </w:r>
    </w:p>
    <w:p w14:paraId="5882A432" w14:textId="77777777" w:rsidR="00FD2288" w:rsidRP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сервиса»</w:t>
      </w:r>
    </w:p>
    <w:p w14:paraId="7811334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«Дорожные знаки»</w:t>
      </w:r>
    </w:p>
    <w:p w14:paraId="717DEDF6" w14:textId="5BF49AEB"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Наблюдение,  как</w:t>
      </w:r>
      <w:proofErr w:type="gramEnd"/>
      <w:r w:rsidRPr="00840849">
        <w:rPr>
          <w:rFonts w:eastAsia="NSimSun" w:cs="Arial"/>
          <w:kern w:val="3"/>
          <w:sz w:val="28"/>
          <w:szCs w:val="28"/>
          <w:lang w:eastAsia="zh-CN" w:bidi="hi-IN"/>
        </w:rPr>
        <w:t xml:space="preserve">  взрослые  переходят  через</w:t>
      </w:r>
      <w:r>
        <w:rPr>
          <w:rFonts w:eastAsia="NSimSun" w:cs="Arial"/>
          <w:kern w:val="3"/>
          <w:sz w:val="28"/>
          <w:szCs w:val="28"/>
          <w:lang w:eastAsia="zh-CN" w:bidi="hi-IN"/>
        </w:rPr>
        <w:t xml:space="preserve"> </w:t>
      </w:r>
      <w:r w:rsidRPr="00840849">
        <w:rPr>
          <w:rFonts w:eastAsia="NSimSun" w:cs="Arial"/>
          <w:kern w:val="3"/>
          <w:sz w:val="28"/>
          <w:szCs w:val="28"/>
          <w:lang w:eastAsia="zh-CN" w:bidi="hi-IN"/>
        </w:rPr>
        <w:t>дорогу с колясками и детьми.</w:t>
      </w:r>
    </w:p>
    <w:p w14:paraId="071EF22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«Как перейти улицу».</w:t>
      </w:r>
    </w:p>
    <w:p w14:paraId="7A29A07C" w14:textId="1A4BAEBC"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w:t>
      </w:r>
      <w:r w:rsidRPr="00840849">
        <w:rPr>
          <w:rFonts w:eastAsia="NSimSun" w:cs="Arial"/>
          <w:kern w:val="3"/>
          <w:sz w:val="28"/>
          <w:szCs w:val="28"/>
          <w:lang w:eastAsia="zh-CN" w:bidi="hi-IN"/>
        </w:rPr>
        <w:tab/>
        <w:t xml:space="preserve">стихотворений о </w:t>
      </w:r>
      <w:proofErr w:type="gramStart"/>
      <w:r w:rsidRPr="00840849">
        <w:rPr>
          <w:rFonts w:eastAsia="NSimSun" w:cs="Arial"/>
          <w:kern w:val="3"/>
          <w:sz w:val="28"/>
          <w:szCs w:val="28"/>
          <w:lang w:eastAsia="zh-CN" w:bidi="hi-IN"/>
        </w:rPr>
        <w:t>дорожных  знаках</w:t>
      </w:r>
      <w:proofErr w:type="gramEnd"/>
      <w:r w:rsidRPr="00840849">
        <w:rPr>
          <w:rFonts w:eastAsia="NSimSun" w:cs="Arial"/>
          <w:kern w:val="3"/>
          <w:sz w:val="28"/>
          <w:szCs w:val="28"/>
          <w:lang w:eastAsia="zh-CN" w:bidi="hi-IN"/>
        </w:rPr>
        <w:t>.</w:t>
      </w:r>
      <w:r>
        <w:rPr>
          <w:rFonts w:eastAsia="NSimSun" w:cs="Arial"/>
          <w:kern w:val="3"/>
          <w:sz w:val="28"/>
          <w:szCs w:val="28"/>
          <w:lang w:eastAsia="zh-CN" w:bidi="hi-IN"/>
        </w:rPr>
        <w:t xml:space="preserve"> </w:t>
      </w:r>
      <w:r w:rsidRPr="00840849">
        <w:rPr>
          <w:rFonts w:eastAsia="NSimSun" w:cs="Arial"/>
          <w:kern w:val="3"/>
          <w:sz w:val="28"/>
          <w:szCs w:val="28"/>
          <w:lang w:eastAsia="zh-CN" w:bidi="hi-IN"/>
        </w:rPr>
        <w:t>Аудиозапись детских рассказов о</w:t>
      </w:r>
      <w:r>
        <w:rPr>
          <w:rFonts w:eastAsia="NSimSun" w:cs="Arial"/>
          <w:kern w:val="3"/>
          <w:sz w:val="28"/>
          <w:szCs w:val="28"/>
          <w:lang w:eastAsia="zh-CN" w:bidi="hi-IN"/>
        </w:rPr>
        <w:t xml:space="preserve"> </w:t>
      </w:r>
      <w:r w:rsidRPr="00840849">
        <w:rPr>
          <w:rFonts w:eastAsia="NSimSun" w:cs="Arial"/>
          <w:kern w:val="3"/>
          <w:sz w:val="28"/>
          <w:szCs w:val="28"/>
          <w:lang w:eastAsia="zh-CN" w:bidi="hi-IN"/>
        </w:rPr>
        <w:t>правилах дорожного движения.</w:t>
      </w:r>
    </w:p>
    <w:p w14:paraId="29FEB72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Изготовление атрибутов для игры «Улица».</w:t>
      </w:r>
    </w:p>
    <w:p w14:paraId="637F8224" w14:textId="2681637D" w:rsidR="002C4EAD"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Рисование «Знаки сервиса».</w:t>
      </w:r>
    </w:p>
    <w:p w14:paraId="4CD26C7B" w14:textId="77777777" w:rsidR="00840849" w:rsidRPr="00EF2CCB" w:rsidRDefault="00840849" w:rsidP="00840849">
      <w:pPr>
        <w:suppressAutoHyphens/>
        <w:autoSpaceDN w:val="0"/>
        <w:textAlignment w:val="baseline"/>
        <w:rPr>
          <w:rFonts w:eastAsia="NSimSun" w:cs="Arial"/>
          <w:kern w:val="3"/>
          <w:sz w:val="28"/>
          <w:szCs w:val="28"/>
          <w:lang w:eastAsia="zh-CN" w:bidi="hi-IN"/>
        </w:rPr>
      </w:pPr>
    </w:p>
    <w:p w14:paraId="617BA6E9"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Тема№8.</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«Опасный</w:t>
      </w:r>
    </w:p>
    <w:p w14:paraId="5FBF26A3" w14:textId="77777777" w:rsidR="00FD2288" w:rsidRP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перекресток»</w:t>
      </w:r>
    </w:p>
    <w:p w14:paraId="45357A93"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Отгадывание загадок по правилам дорожного</w:t>
      </w:r>
    </w:p>
    <w:p w14:paraId="2FAC27E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движения</w:t>
      </w:r>
    </w:p>
    <w:p w14:paraId="7A8496B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«Путешествие на машинах».</w:t>
      </w:r>
    </w:p>
    <w:p w14:paraId="1E8C1F57" w14:textId="4B971910" w:rsid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Подвижные игры (катание на велосипеде).</w:t>
      </w:r>
    </w:p>
    <w:p w14:paraId="7BCF3D39" w14:textId="38548C03"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«Особенности дорожного движения летом» Целевая прогулка наблюдение за переходом</w:t>
      </w:r>
    </w:p>
    <w:p w14:paraId="586CB07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проезжей части пешеходами.</w:t>
      </w:r>
    </w:p>
    <w:p w14:paraId="5CBA895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по картине «Перекресток».</w:t>
      </w:r>
    </w:p>
    <w:p w14:paraId="7B33ACB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«Если сломался светофор».</w:t>
      </w:r>
    </w:p>
    <w:p w14:paraId="0875C7B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Аппликация. Тема: «Пешеходы идут по улице».</w:t>
      </w:r>
    </w:p>
    <w:p w14:paraId="684947F4" w14:textId="297B8C3A" w:rsidR="002C4EAD" w:rsidRP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Развлечение «Петрушка на улице».</w:t>
      </w:r>
    </w:p>
    <w:p w14:paraId="4FB6AB29" w14:textId="77777777" w:rsidR="00840849" w:rsidRDefault="00840849" w:rsidP="00FD2288">
      <w:pPr>
        <w:suppressAutoHyphens/>
        <w:autoSpaceDN w:val="0"/>
        <w:textAlignment w:val="baseline"/>
        <w:rPr>
          <w:rFonts w:eastAsia="NSimSun" w:cs="Arial"/>
          <w:b/>
          <w:bCs/>
          <w:kern w:val="3"/>
          <w:sz w:val="28"/>
          <w:szCs w:val="28"/>
          <w:lang w:eastAsia="zh-CN" w:bidi="hi-IN"/>
        </w:rPr>
      </w:pPr>
    </w:p>
    <w:p w14:paraId="58BF4960" w14:textId="580EED69"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Тема№9.</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«Кто самый</w:t>
      </w:r>
    </w:p>
    <w:p w14:paraId="16971EB4" w14:textId="3E8C2958" w:rsidR="00EF2CCB" w:rsidRPr="00FD2288" w:rsidRDefault="00FD2288" w:rsidP="00EF2CCB">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Грамотный</w:t>
      </w:r>
      <w:r>
        <w:rPr>
          <w:rFonts w:eastAsia="NSimSun" w:cs="Arial"/>
          <w:kern w:val="3"/>
          <w:sz w:val="28"/>
          <w:szCs w:val="28"/>
          <w:lang w:eastAsia="zh-CN" w:bidi="hi-IN"/>
        </w:rPr>
        <w:t xml:space="preserve"> ЮИД?</w:t>
      </w:r>
      <w:r w:rsidRPr="00FD2288">
        <w:rPr>
          <w:rFonts w:eastAsia="NSimSun" w:cs="Arial"/>
          <w:kern w:val="3"/>
          <w:sz w:val="28"/>
          <w:szCs w:val="28"/>
          <w:lang w:eastAsia="zh-CN" w:bidi="hi-IN"/>
        </w:rPr>
        <w:t>»</w:t>
      </w:r>
      <w:r w:rsidR="00EF2CCB" w:rsidRPr="00EF2CCB">
        <w:rPr>
          <w:rFonts w:eastAsia="NSimSun" w:cs="Arial"/>
          <w:color w:val="000000"/>
          <w:kern w:val="3"/>
          <w:sz w:val="28"/>
          <w:szCs w:val="28"/>
          <w:lang w:eastAsia="zh-CN" w:bidi="hi-IN"/>
        </w:rPr>
        <w:t>.</w:t>
      </w:r>
    </w:p>
    <w:p w14:paraId="23F8A23D" w14:textId="77777777"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Беседа  «</w:t>
      </w:r>
      <w:proofErr w:type="gramEnd"/>
      <w:r w:rsidRPr="00840849">
        <w:rPr>
          <w:rFonts w:eastAsia="NSimSun" w:cs="Arial"/>
          <w:kern w:val="3"/>
          <w:sz w:val="28"/>
          <w:szCs w:val="28"/>
          <w:lang w:eastAsia="zh-CN" w:bidi="hi-IN"/>
        </w:rPr>
        <w:t>Правила  дороги  совсем  не  напрасны.</w:t>
      </w:r>
    </w:p>
    <w:p w14:paraId="1474B58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Играть на дороге, ребята, опасно».</w:t>
      </w:r>
    </w:p>
    <w:p w14:paraId="2A83DF2C" w14:textId="3591734C"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Игровые  ситуации</w:t>
      </w:r>
      <w:proofErr w:type="gramEnd"/>
      <w:r w:rsidRPr="00840849">
        <w:rPr>
          <w:rFonts w:eastAsia="NSimSun" w:cs="Arial"/>
          <w:kern w:val="3"/>
          <w:sz w:val="28"/>
          <w:szCs w:val="28"/>
          <w:lang w:eastAsia="zh-CN" w:bidi="hi-IN"/>
        </w:rPr>
        <w:t xml:space="preserve">  на  транспортной  площадке</w:t>
      </w:r>
      <w:r>
        <w:rPr>
          <w:rFonts w:eastAsia="NSimSun" w:cs="Arial"/>
          <w:kern w:val="3"/>
          <w:sz w:val="28"/>
          <w:szCs w:val="28"/>
          <w:lang w:eastAsia="zh-CN" w:bidi="hi-IN"/>
        </w:rPr>
        <w:t xml:space="preserve"> </w:t>
      </w:r>
      <w:r w:rsidRPr="00840849">
        <w:rPr>
          <w:rFonts w:eastAsia="NSimSun" w:cs="Arial"/>
          <w:kern w:val="3"/>
          <w:sz w:val="28"/>
          <w:szCs w:val="28"/>
          <w:lang w:eastAsia="zh-CN" w:bidi="hi-IN"/>
        </w:rPr>
        <w:t>«Как я знаю правила дорожного движения».</w:t>
      </w:r>
    </w:p>
    <w:p w14:paraId="6D9DA8F5" w14:textId="475FC09E" w:rsidR="00840849" w:rsidRPr="00840849" w:rsidRDefault="00840849" w:rsidP="00840849">
      <w:pPr>
        <w:suppressAutoHyphens/>
        <w:autoSpaceDN w:val="0"/>
        <w:textAlignment w:val="baseline"/>
        <w:rPr>
          <w:rFonts w:eastAsia="NSimSun" w:cs="Arial"/>
          <w:kern w:val="3"/>
          <w:sz w:val="28"/>
          <w:szCs w:val="28"/>
          <w:lang w:eastAsia="zh-CN" w:bidi="hi-IN"/>
        </w:rPr>
      </w:pPr>
      <w:proofErr w:type="gramStart"/>
      <w:r w:rsidRPr="00840849">
        <w:rPr>
          <w:rFonts w:eastAsia="NSimSun" w:cs="Arial"/>
          <w:kern w:val="3"/>
          <w:sz w:val="28"/>
          <w:szCs w:val="28"/>
          <w:lang w:eastAsia="zh-CN" w:bidi="hi-IN"/>
        </w:rPr>
        <w:t>Дидактические  игры</w:t>
      </w:r>
      <w:proofErr w:type="gramEnd"/>
      <w:r w:rsidRPr="00840849">
        <w:rPr>
          <w:rFonts w:eastAsia="NSimSun" w:cs="Arial"/>
          <w:kern w:val="3"/>
          <w:sz w:val="28"/>
          <w:szCs w:val="28"/>
          <w:lang w:eastAsia="zh-CN" w:bidi="hi-IN"/>
        </w:rPr>
        <w:t xml:space="preserve">  и  упражнения  «Законы</w:t>
      </w:r>
      <w:r>
        <w:rPr>
          <w:rFonts w:eastAsia="NSimSun" w:cs="Arial"/>
          <w:kern w:val="3"/>
          <w:sz w:val="28"/>
          <w:szCs w:val="28"/>
          <w:lang w:eastAsia="zh-CN" w:bidi="hi-IN"/>
        </w:rPr>
        <w:t xml:space="preserve"> </w:t>
      </w:r>
      <w:r w:rsidRPr="00840849">
        <w:rPr>
          <w:rFonts w:eastAsia="NSimSun" w:cs="Arial"/>
          <w:kern w:val="3"/>
          <w:sz w:val="28"/>
          <w:szCs w:val="28"/>
          <w:lang w:eastAsia="zh-CN" w:bidi="hi-IN"/>
        </w:rPr>
        <w:t>улиц и дорог».</w:t>
      </w:r>
    </w:p>
    <w:p w14:paraId="5467B40A"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игры на транспортной площадке.</w:t>
      </w:r>
    </w:p>
    <w:p w14:paraId="3608EC85" w14:textId="5D9DA8FA"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Веселые старты «Мама, папа, я-</w:t>
      </w:r>
      <w:r>
        <w:rPr>
          <w:rFonts w:eastAsia="NSimSun" w:cs="Arial"/>
          <w:kern w:val="3"/>
          <w:sz w:val="28"/>
          <w:szCs w:val="28"/>
          <w:lang w:eastAsia="zh-CN" w:bidi="hi-IN"/>
        </w:rPr>
        <w:t xml:space="preserve"> </w:t>
      </w:r>
      <w:r w:rsidRPr="00840849">
        <w:rPr>
          <w:rFonts w:eastAsia="NSimSun" w:cs="Arial"/>
          <w:kern w:val="3"/>
          <w:sz w:val="28"/>
          <w:szCs w:val="28"/>
          <w:lang w:eastAsia="zh-CN" w:bidi="hi-IN"/>
        </w:rPr>
        <w:t>лучшие пешеходы».</w:t>
      </w:r>
    </w:p>
    <w:p w14:paraId="66DE8EBE" w14:textId="7CC00240" w:rsid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Двигательная деятельность</w:t>
      </w:r>
      <w:r>
        <w:rPr>
          <w:rFonts w:eastAsia="NSimSun" w:cs="Arial"/>
          <w:kern w:val="3"/>
          <w:sz w:val="28"/>
          <w:szCs w:val="28"/>
          <w:lang w:eastAsia="zh-CN" w:bidi="hi-IN"/>
        </w:rPr>
        <w:t xml:space="preserve">- </w:t>
      </w:r>
      <w:r w:rsidRPr="00840849">
        <w:rPr>
          <w:rFonts w:eastAsia="NSimSun" w:cs="Arial"/>
          <w:kern w:val="3"/>
          <w:sz w:val="28"/>
          <w:szCs w:val="28"/>
          <w:lang w:eastAsia="zh-CN" w:bidi="hi-IN"/>
        </w:rPr>
        <w:t>катание на самокате, роликах.</w:t>
      </w:r>
    </w:p>
    <w:p w14:paraId="469CF787" w14:textId="0ED0C924" w:rsidR="002C4EAD" w:rsidRDefault="002C4EAD" w:rsidP="00EF2CCB">
      <w:pPr>
        <w:suppressAutoHyphens/>
        <w:autoSpaceDN w:val="0"/>
        <w:textAlignment w:val="baseline"/>
        <w:rPr>
          <w:rFonts w:eastAsia="NSimSun" w:cs="Arial"/>
          <w:kern w:val="3"/>
          <w:sz w:val="28"/>
          <w:szCs w:val="28"/>
          <w:lang w:eastAsia="zh-CN" w:bidi="hi-IN"/>
        </w:rPr>
      </w:pPr>
    </w:p>
    <w:p w14:paraId="7AC12E69" w14:textId="601E6528" w:rsidR="002C4EAD" w:rsidRDefault="002C4EAD" w:rsidP="00EF2CCB">
      <w:pPr>
        <w:suppressAutoHyphens/>
        <w:autoSpaceDN w:val="0"/>
        <w:textAlignment w:val="baseline"/>
        <w:rPr>
          <w:rFonts w:eastAsia="NSimSun" w:cs="Arial"/>
          <w:kern w:val="3"/>
          <w:sz w:val="28"/>
          <w:szCs w:val="28"/>
          <w:lang w:eastAsia="zh-CN" w:bidi="hi-IN"/>
        </w:rPr>
      </w:pPr>
    </w:p>
    <w:p w14:paraId="091BA8D8" w14:textId="05291CDF" w:rsidR="002C4EAD" w:rsidRDefault="002C4EAD" w:rsidP="00EF2CCB">
      <w:pPr>
        <w:suppressAutoHyphens/>
        <w:autoSpaceDN w:val="0"/>
        <w:textAlignment w:val="baseline"/>
        <w:rPr>
          <w:rFonts w:eastAsia="NSimSun" w:cs="Arial"/>
          <w:kern w:val="3"/>
          <w:sz w:val="28"/>
          <w:szCs w:val="28"/>
          <w:lang w:eastAsia="zh-CN" w:bidi="hi-IN"/>
        </w:rPr>
      </w:pPr>
    </w:p>
    <w:p w14:paraId="1545458C" w14:textId="1D89B79F" w:rsidR="002C4EAD" w:rsidRDefault="002C4EAD" w:rsidP="00EF2CCB">
      <w:pPr>
        <w:suppressAutoHyphens/>
        <w:autoSpaceDN w:val="0"/>
        <w:textAlignment w:val="baseline"/>
        <w:rPr>
          <w:rFonts w:eastAsia="NSimSun" w:cs="Arial"/>
          <w:kern w:val="3"/>
          <w:sz w:val="28"/>
          <w:szCs w:val="28"/>
          <w:lang w:eastAsia="zh-CN" w:bidi="hi-IN"/>
        </w:rPr>
      </w:pPr>
    </w:p>
    <w:p w14:paraId="4756053C" w14:textId="19AA124C" w:rsidR="002C4EAD" w:rsidRDefault="00B74786" w:rsidP="00B74786">
      <w:pPr>
        <w:tabs>
          <w:tab w:val="left" w:pos="5804"/>
        </w:tabs>
        <w:suppressAutoHyphens/>
        <w:autoSpaceDN w:val="0"/>
        <w:textAlignment w:val="baseline"/>
        <w:rPr>
          <w:rFonts w:eastAsia="NSimSun" w:cs="Arial"/>
          <w:kern w:val="3"/>
          <w:sz w:val="28"/>
          <w:szCs w:val="28"/>
          <w:lang w:eastAsia="zh-CN" w:bidi="hi-IN"/>
        </w:rPr>
      </w:pPr>
      <w:r>
        <w:rPr>
          <w:rFonts w:eastAsia="NSimSun" w:cs="Arial"/>
          <w:kern w:val="3"/>
          <w:sz w:val="28"/>
          <w:szCs w:val="28"/>
          <w:lang w:eastAsia="zh-CN" w:bidi="hi-IN"/>
        </w:rPr>
        <w:tab/>
      </w:r>
    </w:p>
    <w:p w14:paraId="6F86E364" w14:textId="24CE76E7" w:rsidR="002C4EAD" w:rsidRDefault="002C4EAD" w:rsidP="00EF2CCB">
      <w:pPr>
        <w:suppressAutoHyphens/>
        <w:autoSpaceDN w:val="0"/>
        <w:textAlignment w:val="baseline"/>
        <w:rPr>
          <w:rFonts w:eastAsia="NSimSun" w:cs="Arial"/>
          <w:kern w:val="3"/>
          <w:sz w:val="28"/>
          <w:szCs w:val="28"/>
          <w:lang w:eastAsia="zh-CN" w:bidi="hi-IN"/>
        </w:rPr>
      </w:pPr>
    </w:p>
    <w:p w14:paraId="1FB45443" w14:textId="641147BC" w:rsidR="002C4EAD" w:rsidRDefault="002C4EAD" w:rsidP="00EF2CCB">
      <w:pPr>
        <w:suppressAutoHyphens/>
        <w:autoSpaceDN w:val="0"/>
        <w:textAlignment w:val="baseline"/>
        <w:rPr>
          <w:rFonts w:eastAsia="NSimSun" w:cs="Arial"/>
          <w:kern w:val="3"/>
          <w:sz w:val="28"/>
          <w:szCs w:val="28"/>
          <w:lang w:eastAsia="zh-CN" w:bidi="hi-IN"/>
        </w:rPr>
      </w:pPr>
    </w:p>
    <w:p w14:paraId="05F9D662" w14:textId="5CA23455" w:rsidR="002C4EAD" w:rsidRDefault="002C4EAD" w:rsidP="00EF2CCB">
      <w:pPr>
        <w:suppressAutoHyphens/>
        <w:autoSpaceDN w:val="0"/>
        <w:textAlignment w:val="baseline"/>
        <w:rPr>
          <w:rFonts w:eastAsia="NSimSun" w:cs="Arial"/>
          <w:kern w:val="3"/>
          <w:sz w:val="28"/>
          <w:szCs w:val="28"/>
          <w:lang w:eastAsia="zh-CN" w:bidi="hi-IN"/>
        </w:rPr>
      </w:pPr>
    </w:p>
    <w:p w14:paraId="55BE8CB3" w14:textId="0A28977B" w:rsidR="002C4EAD" w:rsidRDefault="002C4EAD" w:rsidP="00EF2CCB">
      <w:pPr>
        <w:suppressAutoHyphens/>
        <w:autoSpaceDN w:val="0"/>
        <w:textAlignment w:val="baseline"/>
        <w:rPr>
          <w:rFonts w:eastAsia="NSimSun" w:cs="Arial"/>
          <w:kern w:val="3"/>
          <w:sz w:val="28"/>
          <w:szCs w:val="28"/>
          <w:lang w:eastAsia="zh-CN" w:bidi="hi-IN"/>
        </w:rPr>
      </w:pPr>
    </w:p>
    <w:p w14:paraId="5248051A" w14:textId="2FF891DC" w:rsidR="002C4EAD" w:rsidRDefault="002C4EAD" w:rsidP="00EF2CCB">
      <w:pPr>
        <w:suppressAutoHyphens/>
        <w:autoSpaceDN w:val="0"/>
        <w:textAlignment w:val="baseline"/>
        <w:rPr>
          <w:rFonts w:eastAsia="NSimSun" w:cs="Arial"/>
          <w:kern w:val="3"/>
          <w:sz w:val="28"/>
          <w:szCs w:val="28"/>
          <w:lang w:eastAsia="zh-CN" w:bidi="hi-IN"/>
        </w:rPr>
      </w:pPr>
    </w:p>
    <w:p w14:paraId="6E006F79" w14:textId="21C16AE5" w:rsidR="002C4EAD" w:rsidRDefault="002C4EAD" w:rsidP="00EF2CCB">
      <w:pPr>
        <w:suppressAutoHyphens/>
        <w:autoSpaceDN w:val="0"/>
        <w:textAlignment w:val="baseline"/>
        <w:rPr>
          <w:rFonts w:eastAsia="NSimSun" w:cs="Arial"/>
          <w:kern w:val="3"/>
          <w:sz w:val="28"/>
          <w:szCs w:val="28"/>
          <w:lang w:eastAsia="zh-CN" w:bidi="hi-IN"/>
        </w:rPr>
      </w:pPr>
    </w:p>
    <w:p w14:paraId="142EA970" w14:textId="5D26E3C9" w:rsidR="002C4EAD" w:rsidRDefault="002C4EAD" w:rsidP="00EF2CCB">
      <w:pPr>
        <w:suppressAutoHyphens/>
        <w:autoSpaceDN w:val="0"/>
        <w:textAlignment w:val="baseline"/>
        <w:rPr>
          <w:rFonts w:eastAsia="NSimSun" w:cs="Arial"/>
          <w:kern w:val="3"/>
          <w:sz w:val="28"/>
          <w:szCs w:val="28"/>
          <w:lang w:eastAsia="zh-CN" w:bidi="hi-IN"/>
        </w:rPr>
      </w:pPr>
    </w:p>
    <w:p w14:paraId="37FD7567" w14:textId="118DD307" w:rsidR="002C4EAD" w:rsidRDefault="002C4EAD" w:rsidP="00EF2CCB">
      <w:pPr>
        <w:suppressAutoHyphens/>
        <w:autoSpaceDN w:val="0"/>
        <w:textAlignment w:val="baseline"/>
        <w:rPr>
          <w:rFonts w:eastAsia="NSimSun" w:cs="Arial"/>
          <w:kern w:val="3"/>
          <w:sz w:val="28"/>
          <w:szCs w:val="28"/>
          <w:lang w:eastAsia="zh-CN" w:bidi="hi-IN"/>
        </w:rPr>
      </w:pPr>
    </w:p>
    <w:p w14:paraId="08E56885" w14:textId="63E779E6" w:rsidR="002C4EAD" w:rsidRDefault="002C4EAD" w:rsidP="00EF2CCB">
      <w:pPr>
        <w:suppressAutoHyphens/>
        <w:autoSpaceDN w:val="0"/>
        <w:textAlignment w:val="baseline"/>
        <w:rPr>
          <w:rFonts w:eastAsia="NSimSun" w:cs="Arial"/>
          <w:kern w:val="3"/>
          <w:sz w:val="28"/>
          <w:szCs w:val="28"/>
          <w:lang w:eastAsia="zh-CN" w:bidi="hi-IN"/>
        </w:rPr>
      </w:pPr>
    </w:p>
    <w:p w14:paraId="423C669D" w14:textId="22396AC1" w:rsidR="002C4EAD" w:rsidRDefault="002C4EAD" w:rsidP="00EF2CCB">
      <w:pPr>
        <w:suppressAutoHyphens/>
        <w:autoSpaceDN w:val="0"/>
        <w:textAlignment w:val="baseline"/>
        <w:rPr>
          <w:rFonts w:eastAsia="NSimSun" w:cs="Arial"/>
          <w:kern w:val="3"/>
          <w:sz w:val="28"/>
          <w:szCs w:val="28"/>
          <w:lang w:eastAsia="zh-CN" w:bidi="hi-IN"/>
        </w:rPr>
      </w:pPr>
    </w:p>
    <w:p w14:paraId="0FC1402A" w14:textId="03C73AC4" w:rsidR="002C4EAD" w:rsidRDefault="002C4EAD" w:rsidP="00EF2CCB">
      <w:pPr>
        <w:suppressAutoHyphens/>
        <w:autoSpaceDN w:val="0"/>
        <w:textAlignment w:val="baseline"/>
        <w:rPr>
          <w:rFonts w:eastAsia="NSimSun" w:cs="Arial"/>
          <w:kern w:val="3"/>
          <w:sz w:val="28"/>
          <w:szCs w:val="28"/>
          <w:lang w:eastAsia="zh-CN" w:bidi="hi-IN"/>
        </w:rPr>
      </w:pPr>
    </w:p>
    <w:p w14:paraId="0D262AD4" w14:textId="0C45AE48" w:rsidR="002C4EAD" w:rsidRDefault="002C4EAD" w:rsidP="00EF2CCB">
      <w:pPr>
        <w:suppressAutoHyphens/>
        <w:autoSpaceDN w:val="0"/>
        <w:textAlignment w:val="baseline"/>
        <w:rPr>
          <w:rFonts w:eastAsia="NSimSun" w:cs="Arial"/>
          <w:kern w:val="3"/>
          <w:sz w:val="28"/>
          <w:szCs w:val="28"/>
          <w:lang w:eastAsia="zh-CN" w:bidi="hi-IN"/>
        </w:rPr>
      </w:pPr>
    </w:p>
    <w:p w14:paraId="683BBA86" w14:textId="566F93A0" w:rsidR="002C4EAD" w:rsidRDefault="002C4EAD" w:rsidP="00EF2CCB">
      <w:pPr>
        <w:suppressAutoHyphens/>
        <w:autoSpaceDN w:val="0"/>
        <w:textAlignment w:val="baseline"/>
        <w:rPr>
          <w:rFonts w:eastAsia="NSimSun" w:cs="Arial"/>
          <w:kern w:val="3"/>
          <w:sz w:val="28"/>
          <w:szCs w:val="28"/>
          <w:lang w:eastAsia="zh-CN" w:bidi="hi-IN"/>
        </w:rPr>
      </w:pPr>
    </w:p>
    <w:p w14:paraId="0316FDEC"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2417F39E"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077AF001" w14:textId="77777777" w:rsidR="00DB4275" w:rsidRDefault="00DB4275" w:rsidP="00EF2CCB">
      <w:pPr>
        <w:suppressAutoHyphens/>
        <w:autoSpaceDN w:val="0"/>
        <w:spacing w:after="140" w:line="276" w:lineRule="auto"/>
        <w:textAlignment w:val="baseline"/>
        <w:rPr>
          <w:rFonts w:eastAsia="NSimSun" w:cs="Arial"/>
          <w:b/>
          <w:bCs/>
          <w:color w:val="000000"/>
          <w:kern w:val="3"/>
          <w:lang w:eastAsia="zh-CN" w:bidi="hi-IN"/>
        </w:rPr>
      </w:pPr>
    </w:p>
    <w:p w14:paraId="12560FE9" w14:textId="77777777" w:rsidR="00DB4275" w:rsidRDefault="00DB4275" w:rsidP="00EF2CCB">
      <w:pPr>
        <w:suppressAutoHyphens/>
        <w:autoSpaceDN w:val="0"/>
        <w:spacing w:after="140" w:line="276" w:lineRule="auto"/>
        <w:textAlignment w:val="baseline"/>
        <w:rPr>
          <w:rFonts w:eastAsia="NSimSun" w:cs="Arial"/>
          <w:b/>
          <w:bCs/>
          <w:color w:val="000000"/>
          <w:kern w:val="3"/>
          <w:lang w:eastAsia="zh-CN" w:bidi="hi-IN"/>
        </w:rPr>
      </w:pPr>
    </w:p>
    <w:p w14:paraId="45E9C6AC" w14:textId="77777777" w:rsidR="00EF2CCB" w:rsidRPr="00EF2CCB" w:rsidRDefault="00696B75" w:rsidP="00EF2CCB">
      <w:pPr>
        <w:suppressAutoHyphens/>
        <w:autoSpaceDN w:val="0"/>
        <w:spacing w:after="140" w:line="276" w:lineRule="auto"/>
        <w:textAlignment w:val="baseline"/>
        <w:rPr>
          <w:rFonts w:eastAsia="NSimSun" w:cs="Arial"/>
          <w:b/>
          <w:bCs/>
          <w:color w:val="000000"/>
          <w:kern w:val="3"/>
          <w:lang w:eastAsia="zh-CN" w:bidi="hi-IN"/>
        </w:rPr>
      </w:pPr>
      <w:proofErr w:type="gramStart"/>
      <w:r>
        <w:rPr>
          <w:rFonts w:eastAsia="NSimSun" w:cs="Arial"/>
          <w:b/>
          <w:bCs/>
          <w:color w:val="000000"/>
          <w:kern w:val="3"/>
          <w:lang w:eastAsia="zh-CN" w:bidi="hi-IN"/>
        </w:rPr>
        <w:lastRenderedPageBreak/>
        <w:t>2.2</w:t>
      </w:r>
      <w:r w:rsidR="00EF2CCB">
        <w:rPr>
          <w:rFonts w:eastAsia="NSimSun" w:cs="Arial"/>
          <w:b/>
          <w:bCs/>
          <w:color w:val="000000"/>
          <w:kern w:val="3"/>
          <w:lang w:eastAsia="zh-CN" w:bidi="hi-IN"/>
        </w:rPr>
        <w:t xml:space="preserve"> </w:t>
      </w:r>
      <w:r w:rsidR="00EF2CCB" w:rsidRPr="00EF2CCB">
        <w:rPr>
          <w:rFonts w:eastAsia="NSimSun" w:cs="Arial"/>
          <w:b/>
          <w:bCs/>
          <w:color w:val="000000"/>
          <w:kern w:val="3"/>
          <w:lang w:eastAsia="zh-CN" w:bidi="hi-IN"/>
        </w:rPr>
        <w:t xml:space="preserve"> КАЛЕНДАРНЫЙ</w:t>
      </w:r>
      <w:proofErr w:type="gramEnd"/>
      <w:r w:rsidR="00EF2CCB" w:rsidRPr="00EF2CCB">
        <w:rPr>
          <w:rFonts w:eastAsia="NSimSun" w:cs="Arial"/>
          <w:b/>
          <w:bCs/>
          <w:color w:val="000000"/>
          <w:kern w:val="3"/>
          <w:lang w:eastAsia="zh-CN" w:bidi="hi-IN"/>
        </w:rPr>
        <w:t xml:space="preserve"> УЧЕБНЫЙ ГРАФИК</w:t>
      </w:r>
    </w:p>
    <w:tbl>
      <w:tblPr>
        <w:tblW w:w="9638" w:type="dxa"/>
        <w:tblInd w:w="45" w:type="dxa"/>
        <w:tblLayout w:type="fixed"/>
        <w:tblCellMar>
          <w:left w:w="10" w:type="dxa"/>
          <w:right w:w="10" w:type="dxa"/>
        </w:tblCellMar>
        <w:tblLook w:val="04A0" w:firstRow="1" w:lastRow="0" w:firstColumn="1" w:lastColumn="0" w:noHBand="0" w:noVBand="1"/>
      </w:tblPr>
      <w:tblGrid>
        <w:gridCol w:w="4819"/>
        <w:gridCol w:w="4819"/>
      </w:tblGrid>
      <w:tr w:rsidR="00EF2CCB" w:rsidRPr="00EF2CCB" w14:paraId="267A42BF" w14:textId="77777777" w:rsidTr="00EF2CCB">
        <w:tc>
          <w:tcPr>
            <w:tcW w:w="48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778FE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начала и окончания учебного периода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D8351B" w14:textId="5977903A" w:rsidR="00EF2CCB" w:rsidRPr="00EF2CCB" w:rsidRDefault="00303E0B"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04.09.23.-2</w:t>
            </w:r>
            <w:r w:rsidR="00424B74">
              <w:rPr>
                <w:rFonts w:eastAsia="NSimSun" w:cs="Arial"/>
                <w:color w:val="000000"/>
                <w:kern w:val="3"/>
                <w:sz w:val="28"/>
                <w:szCs w:val="28"/>
                <w:lang w:eastAsia="zh-CN" w:bidi="hi-IN"/>
              </w:rPr>
              <w:t>7</w:t>
            </w:r>
            <w:r>
              <w:rPr>
                <w:rFonts w:eastAsia="NSimSun" w:cs="Arial"/>
                <w:color w:val="000000"/>
                <w:kern w:val="3"/>
                <w:sz w:val="28"/>
                <w:szCs w:val="28"/>
                <w:lang w:eastAsia="zh-CN" w:bidi="hi-IN"/>
              </w:rPr>
              <w:t>.05.24</w:t>
            </w:r>
          </w:p>
        </w:tc>
      </w:tr>
      <w:tr w:rsidR="00EF2CCB" w:rsidRPr="00EF2CCB" w14:paraId="7C5D28E0"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B5F6F7B"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 занятия</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44903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МБДОУ д/с «Сказка»</w:t>
            </w:r>
          </w:p>
        </w:tc>
      </w:tr>
      <w:tr w:rsidR="00EF2CCB" w:rsidRPr="00EF2CCB" w14:paraId="54D0E81E"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1CF6219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Режим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73A6C0" w14:textId="6055A69D"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xml:space="preserve">1 раз в неделю по </w:t>
            </w:r>
            <w:r w:rsidR="00840849">
              <w:rPr>
                <w:rFonts w:eastAsia="NSimSun" w:cs="Arial"/>
                <w:color w:val="000000"/>
                <w:kern w:val="3"/>
                <w:sz w:val="28"/>
                <w:szCs w:val="28"/>
                <w:lang w:eastAsia="zh-CN" w:bidi="hi-IN"/>
              </w:rPr>
              <w:t>25</w:t>
            </w:r>
            <w:r w:rsidRPr="00EF2CCB">
              <w:rPr>
                <w:rFonts w:eastAsia="NSimSun" w:cs="Arial"/>
                <w:color w:val="000000"/>
                <w:kern w:val="3"/>
                <w:sz w:val="28"/>
                <w:szCs w:val="28"/>
                <w:lang w:eastAsia="zh-CN" w:bidi="hi-IN"/>
              </w:rPr>
              <w:t xml:space="preserve"> минут</w:t>
            </w:r>
          </w:p>
        </w:tc>
      </w:tr>
      <w:tr w:rsidR="00EF2CCB" w:rsidRPr="00EF2CCB" w14:paraId="2E91F8C0"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6D65B4F7"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Форма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DC616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По подгруппам</w:t>
            </w:r>
          </w:p>
        </w:tc>
      </w:tr>
      <w:tr w:rsidR="00EF2CCB" w:rsidRPr="00EF2CCB" w14:paraId="4E138A9B"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1009E1D"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Сроки контрольных процедур</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BE997F"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Начало, конец учебного года</w:t>
            </w:r>
          </w:p>
        </w:tc>
      </w:tr>
    </w:tbl>
    <w:p w14:paraId="760B2C69" w14:textId="77777777" w:rsidR="002C4EAD" w:rsidRDefault="002C4EAD" w:rsidP="002C4EAD">
      <w:pPr>
        <w:suppressAutoHyphens/>
        <w:autoSpaceDN w:val="0"/>
        <w:textAlignment w:val="baseline"/>
        <w:rPr>
          <w:rFonts w:eastAsia="NSimSun" w:cs="Arial"/>
          <w:b/>
          <w:bCs/>
          <w:color w:val="000000"/>
          <w:kern w:val="3"/>
          <w:sz w:val="28"/>
          <w:szCs w:val="28"/>
          <w:lang w:eastAsia="zh-CN" w:bidi="hi-IN"/>
        </w:rPr>
      </w:pPr>
    </w:p>
    <w:p w14:paraId="018ADED2" w14:textId="77777777" w:rsidR="00840849" w:rsidRDefault="00840849" w:rsidP="00840849">
      <w:pPr>
        <w:suppressAutoHyphens/>
        <w:autoSpaceDN w:val="0"/>
        <w:textAlignment w:val="baseline"/>
        <w:rPr>
          <w:rFonts w:eastAsia="NSimSun" w:cs="Arial"/>
          <w:b/>
          <w:bCs/>
          <w:color w:val="000000"/>
          <w:kern w:val="3"/>
          <w:sz w:val="28"/>
          <w:szCs w:val="28"/>
          <w:lang w:eastAsia="zh-CN" w:bidi="hi-IN"/>
        </w:rPr>
      </w:pPr>
      <w:r w:rsidRPr="002C4EAD">
        <w:rPr>
          <w:rFonts w:eastAsia="NSimSun" w:cs="Arial"/>
          <w:b/>
          <w:bCs/>
          <w:color w:val="000000"/>
          <w:kern w:val="3"/>
          <w:sz w:val="28"/>
          <w:szCs w:val="28"/>
          <w:lang w:eastAsia="zh-CN" w:bidi="hi-IN"/>
        </w:rPr>
        <w:t>Календарный учебный график</w:t>
      </w:r>
    </w:p>
    <w:p w14:paraId="4792D416" w14:textId="77777777" w:rsidR="00840849" w:rsidRPr="002C4EAD" w:rsidRDefault="00840849" w:rsidP="00840849">
      <w:pPr>
        <w:suppressAutoHyphens/>
        <w:autoSpaceDN w:val="0"/>
        <w:textAlignment w:val="baseline"/>
        <w:rPr>
          <w:rFonts w:eastAsia="NSimSun" w:cs="Arial"/>
          <w:b/>
          <w:bCs/>
          <w:color w:val="000000"/>
          <w:kern w:val="3"/>
          <w:sz w:val="28"/>
          <w:szCs w:val="28"/>
          <w:lang w:eastAsia="zh-CN" w:bidi="hi-IN"/>
        </w:rPr>
      </w:pPr>
    </w:p>
    <w:tbl>
      <w:tblPr>
        <w:tblW w:w="9585" w:type="dxa"/>
        <w:tblInd w:w="45" w:type="dxa"/>
        <w:tblLayout w:type="fixed"/>
        <w:tblCellMar>
          <w:left w:w="10" w:type="dxa"/>
          <w:right w:w="10" w:type="dxa"/>
        </w:tblCellMar>
        <w:tblLook w:val="04A0" w:firstRow="1" w:lastRow="0" w:firstColumn="1" w:lastColumn="0" w:noHBand="0" w:noVBand="1"/>
      </w:tblPr>
      <w:tblGrid>
        <w:gridCol w:w="630"/>
        <w:gridCol w:w="1365"/>
        <w:gridCol w:w="1559"/>
        <w:gridCol w:w="1701"/>
        <w:gridCol w:w="2693"/>
        <w:gridCol w:w="1637"/>
      </w:tblGrid>
      <w:tr w:rsidR="00840849" w:rsidRPr="00EF2CCB" w14:paraId="180135AE" w14:textId="77777777" w:rsidTr="00840849">
        <w:tc>
          <w:tcPr>
            <w:tcW w:w="6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6DF39D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п/п</w:t>
            </w:r>
          </w:p>
        </w:tc>
        <w:tc>
          <w:tcPr>
            <w:tcW w:w="13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CBBD1D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Месяц</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6DF6E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проведения</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1A6C96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Количество часов</w:t>
            </w:r>
          </w:p>
        </w:tc>
        <w:tc>
          <w:tcPr>
            <w:tcW w:w="26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68A20A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Тема занятия</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13A07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w:t>
            </w:r>
          </w:p>
        </w:tc>
      </w:tr>
      <w:tr w:rsidR="00840849" w:rsidRPr="00EF2CCB" w14:paraId="12481D12"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1750C5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3" w:name="_Hlk80132634"/>
            <w:r w:rsidRPr="00EF2CCB">
              <w:rPr>
                <w:rFonts w:eastAsia="NSimSun" w:cs="Arial"/>
                <w:color w:val="000000"/>
                <w:kern w:val="3"/>
                <w:sz w:val="28"/>
                <w:szCs w:val="28"/>
                <w:lang w:eastAsia="zh-CN" w:bidi="hi-IN"/>
              </w:rPr>
              <w:t>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266F49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2C22B49" w14:textId="70F1A50A" w:rsidR="00840849" w:rsidRPr="00EF2CCB" w:rsidRDefault="00CA7F79"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04.09.2023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E035A1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1A4B372" w14:textId="77777777" w:rsidR="00840849" w:rsidRDefault="00840849" w:rsidP="00751426">
            <w:pPr>
              <w:jc w:val="both"/>
              <w:rPr>
                <w:sz w:val="28"/>
                <w:szCs w:val="28"/>
              </w:rPr>
            </w:pPr>
            <w:r w:rsidRPr="00FD1962">
              <w:rPr>
                <w:sz w:val="28"/>
                <w:szCs w:val="28"/>
              </w:rPr>
              <w:t>Беседа «</w:t>
            </w:r>
            <w:proofErr w:type="gramStart"/>
            <w:r w:rsidRPr="00FD1962">
              <w:rPr>
                <w:sz w:val="28"/>
                <w:szCs w:val="28"/>
              </w:rPr>
              <w:t>Улица»:(</w:t>
            </w:r>
            <w:proofErr w:type="gramEnd"/>
            <w:r w:rsidRPr="00FD1962">
              <w:rPr>
                <w:sz w:val="28"/>
                <w:szCs w:val="28"/>
              </w:rPr>
              <w:t>по</w:t>
            </w:r>
            <w:r>
              <w:rPr>
                <w:sz w:val="28"/>
                <w:szCs w:val="28"/>
              </w:rPr>
              <w:t xml:space="preserve"> </w:t>
            </w:r>
            <w:r w:rsidRPr="00FD1962">
              <w:rPr>
                <w:sz w:val="28"/>
                <w:szCs w:val="28"/>
              </w:rPr>
              <w:t>материалам</w:t>
            </w:r>
            <w:r w:rsidRPr="00FD1962">
              <w:rPr>
                <w:sz w:val="28"/>
                <w:szCs w:val="28"/>
              </w:rPr>
              <w:tab/>
              <w:t xml:space="preserve"> книги</w:t>
            </w:r>
            <w:r>
              <w:rPr>
                <w:sz w:val="28"/>
                <w:szCs w:val="28"/>
              </w:rPr>
              <w:t xml:space="preserve"> </w:t>
            </w:r>
            <w:r w:rsidRPr="00FD1962">
              <w:rPr>
                <w:sz w:val="28"/>
                <w:szCs w:val="28"/>
              </w:rPr>
              <w:tab/>
            </w:r>
            <w:proofErr w:type="spellStart"/>
            <w:r w:rsidRPr="00FD1962">
              <w:rPr>
                <w:sz w:val="28"/>
                <w:szCs w:val="28"/>
              </w:rPr>
              <w:t>Н.Авдеевой</w:t>
            </w:r>
            <w:proofErr w:type="spellEnd"/>
            <w:r w:rsidRPr="00FD1962">
              <w:rPr>
                <w:sz w:val="28"/>
                <w:szCs w:val="28"/>
              </w:rPr>
              <w:t xml:space="preserve"> «Безопасность на улицах и дорогах»).</w:t>
            </w:r>
            <w:r w:rsidRPr="00FD1962">
              <w:rPr>
                <w:sz w:val="28"/>
                <w:szCs w:val="28"/>
              </w:rPr>
              <w:tab/>
            </w:r>
          </w:p>
          <w:p w14:paraId="3684FCFF" w14:textId="77777777" w:rsidR="00840849" w:rsidRPr="00FD1962" w:rsidRDefault="00840849" w:rsidP="00751426">
            <w:pPr>
              <w:jc w:val="both"/>
              <w:rPr>
                <w:sz w:val="28"/>
                <w:szCs w:val="28"/>
              </w:rPr>
            </w:pPr>
            <w:r w:rsidRPr="00FD2288">
              <w:rPr>
                <w:sz w:val="28"/>
                <w:szCs w:val="28"/>
              </w:rPr>
              <w:t xml:space="preserve">Дидактические игры «Разложи </w:t>
            </w:r>
            <w:proofErr w:type="spellStart"/>
            <w:proofErr w:type="gramStart"/>
            <w:r w:rsidRPr="00FD2288">
              <w:rPr>
                <w:sz w:val="28"/>
                <w:szCs w:val="28"/>
              </w:rPr>
              <w:t>знакипо</w:t>
            </w:r>
            <w:proofErr w:type="spellEnd"/>
            <w:r w:rsidRPr="00FD2288">
              <w:rPr>
                <w:sz w:val="28"/>
                <w:szCs w:val="28"/>
              </w:rPr>
              <w:t xml:space="preserve">  форме</w:t>
            </w:r>
            <w:proofErr w:type="gramEnd"/>
            <w:r w:rsidRPr="00FD2288">
              <w:rPr>
                <w:sz w:val="28"/>
                <w:szCs w:val="28"/>
              </w:rPr>
              <w:t>»,  «Найди  лишний  по  цвету,  форме,</w:t>
            </w:r>
            <w:r>
              <w:rPr>
                <w:sz w:val="28"/>
                <w:szCs w:val="28"/>
              </w:rPr>
              <w:t xml:space="preserve"> </w:t>
            </w:r>
            <w:r w:rsidRPr="00FD2288">
              <w:rPr>
                <w:sz w:val="28"/>
                <w:szCs w:val="28"/>
              </w:rPr>
              <w:t>содержанию».</w:t>
            </w:r>
            <w:r w:rsidRPr="00FD2288">
              <w:rPr>
                <w:sz w:val="28"/>
                <w:szCs w:val="28"/>
              </w:rPr>
              <w:tab/>
            </w:r>
            <w:r w:rsidRPr="00FD2288">
              <w:rPr>
                <w:sz w:val="28"/>
                <w:szCs w:val="28"/>
              </w:rPr>
              <w:tab/>
            </w:r>
            <w:r w:rsidRPr="00FD2288">
              <w:rPr>
                <w:sz w:val="28"/>
                <w:szCs w:val="28"/>
              </w:rPr>
              <w:tab/>
            </w:r>
            <w:r w:rsidRPr="00FD2288">
              <w:rPr>
                <w:sz w:val="28"/>
                <w:szCs w:val="28"/>
              </w:rPr>
              <w:tab/>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EAA1A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33986353"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390051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72137F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06D30D6" w14:textId="1C188091" w:rsidR="00840849" w:rsidRPr="00EF2CCB" w:rsidRDefault="00840849" w:rsidP="007A0DFC">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CA7F79">
              <w:rPr>
                <w:rFonts w:eastAsia="NSimSun" w:cs="Arial"/>
                <w:color w:val="000000"/>
                <w:kern w:val="3"/>
                <w:sz w:val="28"/>
                <w:szCs w:val="28"/>
                <w:lang w:eastAsia="zh-CN" w:bidi="hi-IN"/>
              </w:rPr>
              <w:t>1.09.2023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7F75272"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6228494" w14:textId="77777777" w:rsidR="00840849" w:rsidRDefault="00840849" w:rsidP="00751426">
            <w:pPr>
              <w:suppressAutoHyphens/>
              <w:autoSpaceDN w:val="0"/>
              <w:textAlignment w:val="baseline"/>
              <w:rPr>
                <w:sz w:val="28"/>
                <w:szCs w:val="28"/>
              </w:rPr>
            </w:pPr>
            <w:r w:rsidRPr="00FD2288">
              <w:rPr>
                <w:sz w:val="28"/>
                <w:szCs w:val="28"/>
              </w:rPr>
              <w:t>Ситуация   общения</w:t>
            </w:r>
            <w:proofErr w:type="gramStart"/>
            <w:r w:rsidRPr="00FD2288">
              <w:rPr>
                <w:sz w:val="28"/>
                <w:szCs w:val="28"/>
              </w:rPr>
              <w:t xml:space="preserve">   «</w:t>
            </w:r>
            <w:proofErr w:type="gramEnd"/>
            <w:r w:rsidRPr="00FD2288">
              <w:rPr>
                <w:sz w:val="28"/>
                <w:szCs w:val="28"/>
              </w:rPr>
              <w:t>Какой   должна   быть</w:t>
            </w:r>
            <w:r>
              <w:rPr>
                <w:sz w:val="28"/>
                <w:szCs w:val="28"/>
              </w:rPr>
              <w:t xml:space="preserve"> </w:t>
            </w:r>
            <w:r w:rsidRPr="00FD2288">
              <w:rPr>
                <w:sz w:val="28"/>
                <w:szCs w:val="28"/>
              </w:rPr>
              <w:t>безопасная дорога».</w:t>
            </w:r>
          </w:p>
          <w:p w14:paraId="6544FF33"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bookmarkStart w:id="4" w:name="_Hlk80132812"/>
            <w:r>
              <w:rPr>
                <w:rFonts w:eastAsia="NSimSun" w:cs="Arial"/>
                <w:color w:val="000000"/>
                <w:kern w:val="3"/>
                <w:sz w:val="28"/>
                <w:szCs w:val="28"/>
                <w:lang w:eastAsia="zh-CN" w:bidi="hi-IN"/>
              </w:rPr>
              <w:t>Дидактическая игра «Знаки дорожного движения»</w:t>
            </w:r>
            <w:bookmarkEnd w:id="4"/>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FF34C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78F54966"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827475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15E976F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8854316" w14:textId="1BA700BE" w:rsidR="00840849" w:rsidRPr="00EF2CCB" w:rsidRDefault="00CA7F79"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18.09.2023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B6B71A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3F47C5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 xml:space="preserve">Беседа с детьми </w:t>
            </w:r>
            <w:r w:rsidRPr="005066CA">
              <w:rPr>
                <w:rFonts w:eastAsia="NSimSun" w:cs="Arial"/>
                <w:color w:val="000000"/>
                <w:kern w:val="3"/>
                <w:sz w:val="28"/>
                <w:szCs w:val="28"/>
                <w:lang w:eastAsia="zh-CN" w:bidi="hi-IN"/>
              </w:rPr>
              <w:t>«Участники дорожного движения»</w:t>
            </w:r>
          </w:p>
          <w:p w14:paraId="25522F7B" w14:textId="77777777" w:rsidR="00840849" w:rsidRDefault="00840849" w:rsidP="00751426">
            <w:pPr>
              <w:suppressAutoHyphens/>
              <w:autoSpaceDN w:val="0"/>
              <w:textAlignment w:val="baseline"/>
              <w:rPr>
                <w:rFonts w:eastAsia="NSimSun" w:cs="Arial"/>
                <w:color w:val="000000"/>
                <w:kern w:val="3"/>
                <w:sz w:val="28"/>
                <w:szCs w:val="28"/>
                <w:lang w:eastAsia="zh-CN" w:bidi="hi-IN"/>
              </w:rPr>
            </w:pPr>
            <w:bookmarkStart w:id="5" w:name="_Hlk80132910"/>
            <w:r w:rsidRPr="005066CA">
              <w:rPr>
                <w:rFonts w:eastAsia="NSimSun" w:cs="Arial"/>
                <w:color w:val="000000"/>
                <w:kern w:val="3"/>
                <w:sz w:val="28"/>
                <w:szCs w:val="28"/>
                <w:lang w:eastAsia="zh-CN" w:bidi="hi-IN"/>
              </w:rPr>
              <w:t>С/р игра «Улица».</w:t>
            </w:r>
          </w:p>
          <w:bookmarkEnd w:id="5"/>
          <w:p w14:paraId="5CF4456B"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Конструирование «Улица».</w:t>
            </w:r>
          </w:p>
          <w:p w14:paraId="2217FB81"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18515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7C883DAE"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50DC33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C07FEA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9C16AD7" w14:textId="704FD947" w:rsidR="00840849" w:rsidRPr="00EF2CCB" w:rsidRDefault="00CA7F79" w:rsidP="00654D1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25</w:t>
            </w:r>
            <w:r w:rsidR="00840849" w:rsidRPr="00EF2CCB">
              <w:rPr>
                <w:rFonts w:eastAsia="NSimSun" w:cs="Arial"/>
                <w:color w:val="000000"/>
                <w:kern w:val="3"/>
                <w:sz w:val="28"/>
                <w:szCs w:val="28"/>
                <w:lang w:eastAsia="zh-CN" w:bidi="hi-IN"/>
              </w:rPr>
              <w:t>.09.202</w:t>
            </w:r>
            <w:r>
              <w:rPr>
                <w:rFonts w:eastAsia="NSimSun" w:cs="Arial"/>
                <w:color w:val="000000"/>
                <w:kern w:val="3"/>
                <w:sz w:val="28"/>
                <w:szCs w:val="28"/>
                <w:lang w:eastAsia="zh-CN" w:bidi="hi-IN"/>
              </w:rPr>
              <w:t>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C2CA4F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7C0FF3A"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xml:space="preserve"> </w:t>
            </w:r>
            <w:r>
              <w:rPr>
                <w:rFonts w:eastAsia="NSimSun" w:cs="Arial"/>
                <w:color w:val="000000"/>
                <w:kern w:val="3"/>
                <w:sz w:val="28"/>
                <w:szCs w:val="28"/>
                <w:lang w:eastAsia="zh-CN" w:bidi="hi-IN"/>
              </w:rPr>
              <w:t xml:space="preserve">Беседа с детьми </w:t>
            </w:r>
            <w:r w:rsidRPr="005066CA">
              <w:rPr>
                <w:rFonts w:eastAsia="NSimSun" w:cs="Arial"/>
                <w:color w:val="000000"/>
                <w:kern w:val="3"/>
                <w:sz w:val="28"/>
                <w:szCs w:val="28"/>
                <w:lang w:eastAsia="zh-CN" w:bidi="hi-IN"/>
              </w:rPr>
              <w:t xml:space="preserve">«Особенности дорожного движения </w:t>
            </w:r>
            <w:r w:rsidRPr="005066CA">
              <w:rPr>
                <w:rFonts w:eastAsia="NSimSun" w:cs="Arial"/>
                <w:color w:val="000000"/>
                <w:kern w:val="3"/>
                <w:sz w:val="28"/>
                <w:szCs w:val="28"/>
                <w:lang w:eastAsia="zh-CN" w:bidi="hi-IN"/>
              </w:rPr>
              <w:lastRenderedPageBreak/>
              <w:t>осенью»</w:t>
            </w:r>
          </w:p>
          <w:p w14:paraId="420C4510"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Подвижная    игра </w:t>
            </w:r>
            <w:proofErr w:type="gramStart"/>
            <w:r w:rsidRPr="005066CA">
              <w:rPr>
                <w:rFonts w:eastAsia="NSimSun" w:cs="Arial"/>
                <w:color w:val="000000"/>
                <w:kern w:val="3"/>
                <w:sz w:val="28"/>
                <w:szCs w:val="28"/>
                <w:lang w:eastAsia="zh-CN" w:bidi="hi-IN"/>
              </w:rPr>
              <w:t xml:space="preserve">   «</w:t>
            </w:r>
            <w:proofErr w:type="gramEnd"/>
            <w:r w:rsidRPr="005066CA">
              <w:rPr>
                <w:rFonts w:eastAsia="NSimSun" w:cs="Arial"/>
                <w:color w:val="000000"/>
                <w:kern w:val="3"/>
                <w:sz w:val="28"/>
                <w:szCs w:val="28"/>
                <w:lang w:eastAsia="zh-CN" w:bidi="hi-IN"/>
              </w:rPr>
              <w:t>Кто    быстрее    соберет</w:t>
            </w:r>
          </w:p>
          <w:p w14:paraId="6BC24D5A"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светофор»</w:t>
            </w:r>
          </w:p>
          <w:p w14:paraId="181E6E0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Конструирование «Транспорт».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6FF7F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840849" w:rsidRPr="00EF2CCB" w14:paraId="30A2E0F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1B3279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6" w:name="_Hlk80133717"/>
            <w:bookmarkEnd w:id="3"/>
            <w:r w:rsidRPr="00EF2CCB">
              <w:rPr>
                <w:rFonts w:eastAsia="NSimSun" w:cs="Arial"/>
                <w:color w:val="000000"/>
                <w:kern w:val="3"/>
                <w:sz w:val="28"/>
                <w:szCs w:val="28"/>
                <w:lang w:eastAsia="zh-CN" w:bidi="hi-IN"/>
              </w:rPr>
              <w:t>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102643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73CB205D" w14:textId="142A9F0C" w:rsidR="00840849" w:rsidRPr="00EF2CCB" w:rsidRDefault="00CA7F79"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02.10.2023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2A58B3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3D9B6EF"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bookmarkStart w:id="7" w:name="_Hlk80133303"/>
            <w:r w:rsidRPr="005066CA">
              <w:rPr>
                <w:rFonts w:eastAsia="NSimSun" w:cs="Arial"/>
                <w:color w:val="000000"/>
                <w:kern w:val="3"/>
                <w:sz w:val="28"/>
                <w:szCs w:val="28"/>
                <w:lang w:eastAsia="zh-CN" w:bidi="hi-IN"/>
              </w:rPr>
              <w:t>Беседа «Профессия-водитель».</w:t>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p w14:paraId="424BCA6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Целевая прогулка на Т-образный перекресток</w:t>
            </w:r>
            <w:bookmarkEnd w:id="7"/>
          </w:p>
          <w:p w14:paraId="70A0107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«Водители».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A41FD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7E662B95"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6920156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39D9562"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F78C423"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7097683" w14:textId="4F4E5CAC" w:rsidR="00840849" w:rsidRPr="00EF2CCB" w:rsidRDefault="00CA7F79"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09.10.2023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1146CE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27A30103" w14:textId="77777777" w:rsidR="00840849" w:rsidRPr="00EF2CCB" w:rsidRDefault="00840849" w:rsidP="00751426">
            <w:pPr>
              <w:suppressAutoHyphens/>
              <w:autoSpaceDN w:val="0"/>
              <w:textAlignment w:val="baseline"/>
              <w:rPr>
                <w:rFonts w:eastAsia="NSimSun" w:cs="Arial"/>
                <w:kern w:val="3"/>
                <w:sz w:val="28"/>
                <w:szCs w:val="28"/>
                <w:lang w:eastAsia="zh-CN" w:bidi="hi-IN"/>
              </w:rPr>
            </w:pPr>
            <w:bookmarkStart w:id="8" w:name="_Hlk80133249"/>
            <w:r w:rsidRPr="005066CA">
              <w:rPr>
                <w:rFonts w:eastAsia="NSimSun" w:cs="Arial"/>
                <w:kern w:val="3"/>
                <w:sz w:val="28"/>
                <w:szCs w:val="28"/>
                <w:lang w:eastAsia="zh-CN" w:bidi="hi-IN"/>
              </w:rPr>
              <w:t>«История появления транспорта»</w:t>
            </w:r>
          </w:p>
          <w:bookmarkEnd w:id="8"/>
          <w:p w14:paraId="336A85D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«Больница» (водители проходят</w:t>
            </w:r>
          </w:p>
          <w:p w14:paraId="189C5F78"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медосмотр перед поездкой.)</w:t>
            </w:r>
          </w:p>
          <w:p w14:paraId="42074F7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Чтение стихотворений </w:t>
            </w:r>
            <w:proofErr w:type="spellStart"/>
            <w:r w:rsidRPr="005066CA">
              <w:rPr>
                <w:rFonts w:eastAsia="NSimSun" w:cs="Arial"/>
                <w:color w:val="000000"/>
                <w:kern w:val="3"/>
                <w:sz w:val="28"/>
                <w:szCs w:val="28"/>
                <w:lang w:eastAsia="zh-CN" w:bidi="hi-IN"/>
              </w:rPr>
              <w:t>Я.Пишумова</w:t>
            </w:r>
            <w:proofErr w:type="spellEnd"/>
            <w:r w:rsidRPr="005066CA">
              <w:rPr>
                <w:rFonts w:eastAsia="NSimSun" w:cs="Arial"/>
                <w:color w:val="000000"/>
                <w:kern w:val="3"/>
                <w:sz w:val="28"/>
                <w:szCs w:val="28"/>
                <w:lang w:eastAsia="zh-CN" w:bidi="hi-IN"/>
              </w:rPr>
              <w:t xml:space="preserve"> (про</w:t>
            </w:r>
          </w:p>
          <w:p w14:paraId="2D7F7B8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транспорт).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B24C2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E48506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EE3360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7</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D9CFAF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A55C88D" w14:textId="40E83EA9" w:rsidR="00840849" w:rsidRPr="00EF2CCB" w:rsidRDefault="00CA7F79"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16.10.2023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7FBA0B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6B52527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«Помоги Незнайке перейти</w:t>
            </w:r>
          </w:p>
          <w:p w14:paraId="503391D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дорогу».</w:t>
            </w:r>
          </w:p>
          <w:p w14:paraId="656E34C6"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«Найди свой цвет».</w:t>
            </w:r>
          </w:p>
          <w:p w14:paraId="4FEB8A1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Игра «Угадай, как звучит транспорт».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F97205" w14:textId="77777777" w:rsidR="00BF0EA3" w:rsidRDefault="00BF0EA3" w:rsidP="00751426">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p w14:paraId="1A1C6480" w14:textId="7BC378AD"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201E16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7423BD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8</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2FE839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90A3110" w14:textId="458A78EA" w:rsidR="00840849" w:rsidRPr="00EF2CCB" w:rsidRDefault="00CA7F79"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23.10.2023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708EF0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CC7C76C"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«Цветные автомобили».</w:t>
            </w:r>
          </w:p>
          <w:p w14:paraId="773A642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Рисование на тему «Транспорт</w:t>
            </w:r>
          </w:p>
          <w:p w14:paraId="162232C6"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proofErr w:type="spellStart"/>
            <w:r w:rsidRPr="005066CA">
              <w:rPr>
                <w:rFonts w:eastAsia="NSimSun" w:cs="Arial"/>
                <w:color w:val="000000"/>
                <w:kern w:val="3"/>
                <w:sz w:val="28"/>
                <w:szCs w:val="28"/>
                <w:lang w:eastAsia="zh-CN" w:bidi="hi-IN"/>
              </w:rPr>
              <w:t>будущего</w:t>
            </w:r>
            <w:proofErr w:type="gramStart"/>
            <w:r w:rsidRPr="005066CA">
              <w:rPr>
                <w:rFonts w:eastAsia="NSimSun" w:cs="Arial"/>
                <w:color w:val="000000"/>
                <w:kern w:val="3"/>
                <w:sz w:val="28"/>
                <w:szCs w:val="28"/>
                <w:lang w:eastAsia="zh-CN" w:bidi="hi-IN"/>
              </w:rPr>
              <w:t>».Презентация</w:t>
            </w:r>
            <w:proofErr w:type="spellEnd"/>
            <w:proofErr w:type="gramEnd"/>
            <w:r w:rsidRPr="005066CA">
              <w:rPr>
                <w:rFonts w:eastAsia="NSimSun" w:cs="Arial"/>
                <w:color w:val="000000"/>
                <w:kern w:val="3"/>
                <w:sz w:val="28"/>
                <w:szCs w:val="28"/>
                <w:lang w:eastAsia="zh-CN" w:bidi="hi-IN"/>
              </w:rPr>
              <w:t xml:space="preserve"> (выставка детских</w:t>
            </w:r>
          </w:p>
          <w:p w14:paraId="3902855C"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работ).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C2F37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28084040"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D323FA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9" w:name="_Hlk80134189"/>
            <w:bookmarkEnd w:id="6"/>
            <w:r w:rsidRPr="00EF2CCB">
              <w:rPr>
                <w:rFonts w:eastAsia="NSimSun" w:cs="Arial"/>
                <w:color w:val="000000"/>
                <w:kern w:val="3"/>
                <w:sz w:val="28"/>
                <w:szCs w:val="28"/>
                <w:lang w:eastAsia="zh-CN" w:bidi="hi-IN"/>
              </w:rPr>
              <w:t>9</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BC1E6AD" w14:textId="6B7BF86D" w:rsidR="00840849" w:rsidRPr="00EF2CCB" w:rsidRDefault="007A0DFC"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окт</w:t>
            </w:r>
            <w:r w:rsidR="00840849" w:rsidRPr="00EF2CCB">
              <w:rPr>
                <w:rFonts w:eastAsia="NSimSun" w:cs="Arial"/>
                <w:color w:val="000000"/>
                <w:kern w:val="3"/>
                <w:sz w:val="28"/>
                <w:szCs w:val="28"/>
                <w:lang w:eastAsia="zh-CN" w:bidi="hi-IN"/>
              </w:rPr>
              <w:t>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8BB6D57" w14:textId="0DCF9C92" w:rsidR="00840849" w:rsidRPr="00EF2CCB" w:rsidRDefault="00CA7F79"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30</w:t>
            </w:r>
            <w:r w:rsidR="007A0DFC">
              <w:rPr>
                <w:rFonts w:eastAsia="NSimSun" w:cs="Arial"/>
                <w:color w:val="000000"/>
                <w:kern w:val="3"/>
                <w:sz w:val="28"/>
                <w:szCs w:val="28"/>
                <w:lang w:eastAsia="zh-CN" w:bidi="hi-IN"/>
              </w:rPr>
              <w:t>.10</w:t>
            </w:r>
            <w:r w:rsidR="00840849"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95E6B1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63E111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Беседа «Безопасность на улице».</w:t>
            </w:r>
          </w:p>
          <w:p w14:paraId="262275C0"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Ситуация общения </w:t>
            </w:r>
            <w:r w:rsidRPr="005066CA">
              <w:rPr>
                <w:rFonts w:eastAsia="NSimSun" w:cs="Arial"/>
                <w:color w:val="000000"/>
                <w:kern w:val="3"/>
                <w:sz w:val="28"/>
                <w:szCs w:val="28"/>
                <w:lang w:eastAsia="zh-CN" w:bidi="hi-IN"/>
              </w:rPr>
              <w:lastRenderedPageBreak/>
              <w:t>«Что означают цвета</w:t>
            </w:r>
          </w:p>
          <w:p w14:paraId="130C0AC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светофора».</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069829"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840849" w:rsidRPr="00EF2CCB" w14:paraId="27BF1ED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F95AB8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10</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BE2DA9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8E8F707" w14:textId="272100F5" w:rsidR="00840849" w:rsidRPr="00EF2CCB" w:rsidRDefault="007A0DFC"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7</w:t>
            </w:r>
            <w:r w:rsidR="004429F2">
              <w:rPr>
                <w:rFonts w:eastAsia="NSimSun" w:cs="Arial"/>
                <w:color w:val="000000"/>
                <w:kern w:val="3"/>
                <w:sz w:val="28"/>
                <w:szCs w:val="28"/>
                <w:lang w:eastAsia="zh-CN" w:bidi="hi-IN"/>
              </w:rPr>
              <w:t>.11.2023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C597A0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FABE22B"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«Как правильно перейти</w:t>
            </w:r>
          </w:p>
          <w:p w14:paraId="10107439"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проезжую часть».</w:t>
            </w:r>
          </w:p>
          <w:p w14:paraId="6247780F"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«Учим дорожные знаки».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D5D0FB"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1AF8E653"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A0F59C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9F4E7A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73691916" w14:textId="7AA602F8" w:rsidR="00840849" w:rsidRPr="00EF2CCB" w:rsidRDefault="00840849" w:rsidP="007A0DFC">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4429F2">
              <w:rPr>
                <w:rFonts w:eastAsia="NSimSun" w:cs="Arial"/>
                <w:color w:val="000000"/>
                <w:kern w:val="3"/>
                <w:sz w:val="28"/>
                <w:szCs w:val="28"/>
                <w:lang w:eastAsia="zh-CN" w:bidi="hi-IN"/>
              </w:rPr>
              <w:t>3.11.2023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1F44C24"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419D154"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Конструирование «Наша улица».</w:t>
            </w:r>
          </w:p>
          <w:p w14:paraId="5D804B98"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с</w:t>
            </w:r>
            <w:r w:rsidRPr="005066CA">
              <w:rPr>
                <w:rFonts w:eastAsia="NSimSun" w:cs="Arial"/>
                <w:color w:val="000000"/>
                <w:kern w:val="3"/>
                <w:sz w:val="28"/>
                <w:szCs w:val="28"/>
                <w:lang w:eastAsia="zh-CN" w:bidi="hi-IN"/>
              </w:rPr>
              <w:t>/р игра «Улица».</w:t>
            </w:r>
          </w:p>
          <w:p w14:paraId="1DE0FC6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3F003C"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5785E56"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9A8C08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9EF456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B473187" w14:textId="24AC342F"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20.112023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543D41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62C849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Чтение стихотворения </w:t>
            </w:r>
            <w:proofErr w:type="spellStart"/>
            <w:r w:rsidRPr="005066CA">
              <w:rPr>
                <w:rFonts w:eastAsia="NSimSun" w:cs="Arial"/>
                <w:color w:val="000000"/>
                <w:kern w:val="3"/>
                <w:sz w:val="28"/>
                <w:szCs w:val="28"/>
                <w:lang w:eastAsia="zh-CN" w:bidi="hi-IN"/>
              </w:rPr>
              <w:t>С.Михалкова</w:t>
            </w:r>
            <w:proofErr w:type="spellEnd"/>
            <w:r w:rsidRPr="005066CA">
              <w:rPr>
                <w:rFonts w:eastAsia="NSimSun" w:cs="Arial"/>
                <w:color w:val="000000"/>
                <w:kern w:val="3"/>
                <w:sz w:val="28"/>
                <w:szCs w:val="28"/>
                <w:lang w:eastAsia="zh-CN" w:bidi="hi-IN"/>
              </w:rPr>
              <w:t xml:space="preserve"> «Скверная</w:t>
            </w:r>
          </w:p>
          <w:p w14:paraId="24E6A570"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история».</w:t>
            </w:r>
          </w:p>
          <w:p w14:paraId="3F658FC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«По дороге».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49BA2F"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7C6E95D2"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5C7EB1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193007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F859BAB" w14:textId="5607F93D" w:rsidR="00840849" w:rsidRPr="00EF2CCB" w:rsidRDefault="004429F2"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27</w:t>
            </w:r>
            <w:r w:rsidR="00840849" w:rsidRPr="00EF2CCB">
              <w:rPr>
                <w:rFonts w:eastAsia="NSimSun" w:cs="Arial"/>
                <w:color w:val="000000"/>
                <w:kern w:val="3"/>
                <w:sz w:val="28"/>
                <w:szCs w:val="28"/>
                <w:lang w:eastAsia="zh-CN" w:bidi="hi-IN"/>
              </w:rPr>
              <w:t>.11.202</w:t>
            </w:r>
            <w:r>
              <w:rPr>
                <w:rFonts w:eastAsia="NSimSun" w:cs="Arial"/>
                <w:color w:val="000000"/>
                <w:kern w:val="3"/>
                <w:sz w:val="28"/>
                <w:szCs w:val="28"/>
                <w:lang w:eastAsia="zh-CN" w:bidi="hi-IN"/>
              </w:rPr>
              <w:t>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3B198B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F3C2A5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Развлечение «Красный, желтый, зеленый».</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30926F" w14:textId="098697ED"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5E8E637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9768FE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0" w:name="_Hlk80134610"/>
            <w:bookmarkEnd w:id="9"/>
            <w:r w:rsidRPr="00EF2CCB">
              <w:rPr>
                <w:rFonts w:eastAsia="NSimSun" w:cs="Arial"/>
                <w:color w:val="000000"/>
                <w:kern w:val="3"/>
                <w:sz w:val="28"/>
                <w:szCs w:val="28"/>
                <w:lang w:eastAsia="zh-CN" w:bidi="hi-IN"/>
              </w:rPr>
              <w:t>14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147B5914"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B1504AB" w14:textId="7650D231"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4.12.2023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060FAF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389F18A"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«Особенности дорожного движения зимой»</w:t>
            </w:r>
          </w:p>
          <w:p w14:paraId="4E03F9FF"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Целевая прогулка по улице.</w:t>
            </w:r>
          </w:p>
          <w:p w14:paraId="099A94B1"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Беседа «Чем можем - поможем».</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46F0BE"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0E6C764"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78AC02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40FA253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7722CF5" w14:textId="3D8988F3" w:rsidR="00840849" w:rsidRPr="00EF2CCB" w:rsidRDefault="00840849" w:rsidP="007A0DFC">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4429F2">
              <w:rPr>
                <w:rFonts w:eastAsia="NSimSun" w:cs="Arial"/>
                <w:color w:val="000000"/>
                <w:kern w:val="3"/>
                <w:sz w:val="28"/>
                <w:szCs w:val="28"/>
                <w:lang w:eastAsia="zh-CN" w:bidi="hi-IN"/>
              </w:rPr>
              <w:t>1.12.2023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2339083"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F3BE5C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Игровые ситуации «В автобус вошла бабушка»,</w:t>
            </w:r>
          </w:p>
          <w:p w14:paraId="57EBDF1C"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«Малыш требует место у окна»</w:t>
            </w:r>
          </w:p>
          <w:p w14:paraId="0EDB15C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«Автобус»</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DE6C2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1ADD08D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07C10E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2A17C5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682C946F" w14:textId="51A09E07"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18.12.2023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1475D5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9D38A9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proofErr w:type="gramStart"/>
            <w:r w:rsidRPr="005066CA">
              <w:rPr>
                <w:rFonts w:eastAsia="NSimSun" w:cs="Arial"/>
                <w:color w:val="000000"/>
                <w:kern w:val="3"/>
                <w:sz w:val="28"/>
                <w:szCs w:val="28"/>
                <w:lang w:eastAsia="zh-CN" w:bidi="hi-IN"/>
              </w:rPr>
              <w:t>Чтение  произведения</w:t>
            </w:r>
            <w:proofErr w:type="gramEnd"/>
            <w:r w:rsidRPr="005066CA">
              <w:rPr>
                <w:rFonts w:eastAsia="NSimSun" w:cs="Arial"/>
                <w:color w:val="000000"/>
                <w:kern w:val="3"/>
                <w:sz w:val="28"/>
                <w:szCs w:val="28"/>
                <w:lang w:eastAsia="zh-CN" w:bidi="hi-IN"/>
              </w:rPr>
              <w:t xml:space="preserve">  М.  </w:t>
            </w:r>
            <w:proofErr w:type="gramStart"/>
            <w:r w:rsidRPr="005066CA">
              <w:rPr>
                <w:rFonts w:eastAsia="NSimSun" w:cs="Arial"/>
                <w:color w:val="000000"/>
                <w:kern w:val="3"/>
                <w:sz w:val="28"/>
                <w:szCs w:val="28"/>
                <w:lang w:eastAsia="zh-CN" w:bidi="hi-IN"/>
              </w:rPr>
              <w:t>Ильин  «</w:t>
            </w:r>
            <w:proofErr w:type="gramEnd"/>
            <w:r w:rsidRPr="005066CA">
              <w:rPr>
                <w:rFonts w:eastAsia="NSimSun" w:cs="Arial"/>
                <w:color w:val="000000"/>
                <w:kern w:val="3"/>
                <w:sz w:val="28"/>
                <w:szCs w:val="28"/>
                <w:lang w:eastAsia="zh-CN" w:bidi="hi-IN"/>
              </w:rPr>
              <w:t>Машины  на</w:t>
            </w:r>
          </w:p>
          <w:p w14:paraId="4379D752"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нашей улице».</w:t>
            </w:r>
          </w:p>
          <w:p w14:paraId="34462B7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Дидактические игры «Угадай, что изменилось»</w:t>
            </w:r>
          </w:p>
          <w:p w14:paraId="02FD994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Труд «Посыпать </w:t>
            </w:r>
            <w:r w:rsidRPr="005066CA">
              <w:rPr>
                <w:rFonts w:eastAsia="NSimSun" w:cs="Arial"/>
                <w:color w:val="000000"/>
                <w:kern w:val="3"/>
                <w:sz w:val="28"/>
                <w:szCs w:val="28"/>
                <w:lang w:eastAsia="zh-CN" w:bidi="hi-IN"/>
              </w:rPr>
              <w:lastRenderedPageBreak/>
              <w:t>дорожки песком»</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EDB24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840849" w:rsidRPr="00EF2CCB" w14:paraId="3899F2E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CA8EFA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17</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7FFBC4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8E7CADC" w14:textId="59586AC9"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25.12.2023</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F5E418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6E0579B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«Как поступить».</w:t>
            </w:r>
          </w:p>
          <w:p w14:paraId="631B43DC"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proofErr w:type="gramStart"/>
            <w:r w:rsidRPr="005066CA">
              <w:rPr>
                <w:rFonts w:eastAsia="NSimSun" w:cs="Arial"/>
                <w:color w:val="000000"/>
                <w:kern w:val="3"/>
                <w:sz w:val="28"/>
                <w:szCs w:val="28"/>
                <w:lang w:eastAsia="zh-CN" w:bidi="hi-IN"/>
              </w:rPr>
              <w:t>Дидактические  игры</w:t>
            </w:r>
            <w:proofErr w:type="gramEnd"/>
            <w:r w:rsidRPr="005066CA">
              <w:rPr>
                <w:rFonts w:eastAsia="NSimSun" w:cs="Arial"/>
                <w:color w:val="000000"/>
                <w:kern w:val="3"/>
                <w:sz w:val="28"/>
                <w:szCs w:val="28"/>
                <w:lang w:eastAsia="zh-CN" w:bidi="hi-IN"/>
              </w:rPr>
              <w:t xml:space="preserve">  и  упражнения:  «Построй</w:t>
            </w:r>
          </w:p>
          <w:p w14:paraId="28073BCB"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проезжую часть».</w:t>
            </w:r>
          </w:p>
          <w:p w14:paraId="388DB1A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roofErr w:type="spellStart"/>
            <w:proofErr w:type="gramStart"/>
            <w:r w:rsidRPr="005066CA">
              <w:rPr>
                <w:rFonts w:eastAsia="NSimSun" w:cs="Arial"/>
                <w:color w:val="000000"/>
                <w:kern w:val="3"/>
                <w:sz w:val="28"/>
                <w:szCs w:val="28"/>
                <w:lang w:eastAsia="zh-CN" w:bidi="hi-IN"/>
              </w:rPr>
              <w:t>Рисование:«</w:t>
            </w:r>
            <w:proofErr w:type="gramEnd"/>
            <w:r w:rsidRPr="005066CA">
              <w:rPr>
                <w:rFonts w:eastAsia="NSimSun" w:cs="Arial"/>
                <w:color w:val="000000"/>
                <w:kern w:val="3"/>
                <w:sz w:val="28"/>
                <w:szCs w:val="28"/>
                <w:lang w:eastAsia="zh-CN" w:bidi="hi-IN"/>
              </w:rPr>
              <w:t>Пешеходы</w:t>
            </w:r>
            <w:proofErr w:type="spellEnd"/>
            <w:r w:rsidRPr="005066CA">
              <w:rPr>
                <w:rFonts w:eastAsia="NSimSun" w:cs="Arial"/>
                <w:color w:val="000000"/>
                <w:kern w:val="3"/>
                <w:sz w:val="28"/>
                <w:szCs w:val="28"/>
                <w:lang w:eastAsia="zh-CN" w:bidi="hi-IN"/>
              </w:rPr>
              <w:t xml:space="preserve"> идут по улице».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E5953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840849" w:rsidRPr="00EF2CCB" w14:paraId="06EADBD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508BAA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1" w:name="_Hlk80135080"/>
            <w:bookmarkEnd w:id="10"/>
            <w:r w:rsidRPr="00EF2CCB">
              <w:rPr>
                <w:rFonts w:eastAsia="NSimSun" w:cs="Arial"/>
                <w:color w:val="000000"/>
                <w:kern w:val="3"/>
                <w:sz w:val="28"/>
                <w:szCs w:val="28"/>
                <w:lang w:eastAsia="zh-CN" w:bidi="hi-IN"/>
              </w:rPr>
              <w:t>18</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AEC47C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58A1A86" w14:textId="4860D3C2"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15.01.2024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E2844D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9E6EFB6"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«Автомобили специального назначения»</w:t>
            </w:r>
          </w:p>
          <w:p w14:paraId="4B86E4B8"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proofErr w:type="gramStart"/>
            <w:r w:rsidRPr="005066CA">
              <w:rPr>
                <w:rFonts w:eastAsia="NSimSun" w:cs="Arial"/>
                <w:color w:val="000000"/>
                <w:kern w:val="3"/>
                <w:sz w:val="28"/>
                <w:szCs w:val="28"/>
                <w:lang w:eastAsia="zh-CN" w:bidi="hi-IN"/>
              </w:rPr>
              <w:t>Ситуация  общения</w:t>
            </w:r>
            <w:proofErr w:type="gramEnd"/>
            <w:r w:rsidRPr="005066CA">
              <w:rPr>
                <w:rFonts w:eastAsia="NSimSun" w:cs="Arial"/>
                <w:color w:val="000000"/>
                <w:kern w:val="3"/>
                <w:sz w:val="28"/>
                <w:szCs w:val="28"/>
                <w:lang w:eastAsia="zh-CN" w:bidi="hi-IN"/>
              </w:rPr>
              <w:t xml:space="preserve">  «Как  себя  надо  вести  в</w:t>
            </w:r>
          </w:p>
          <w:p w14:paraId="11014B4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транспорте</w:t>
            </w:r>
            <w:proofErr w:type="gramStart"/>
            <w:r w:rsidRPr="005066CA">
              <w:rPr>
                <w:rFonts w:eastAsia="NSimSun" w:cs="Arial"/>
                <w:color w:val="000000"/>
                <w:kern w:val="3"/>
                <w:sz w:val="28"/>
                <w:szCs w:val="28"/>
                <w:lang w:eastAsia="zh-CN" w:bidi="hi-IN"/>
              </w:rPr>
              <w:t>».</w:t>
            </w:r>
            <w:r w:rsidRPr="005066CA">
              <w:rPr>
                <w:rFonts w:eastAsia="NSimSun" w:cs="Arial"/>
                <w:color w:val="000000"/>
                <w:kern w:val="3"/>
                <w:sz w:val="28"/>
                <w:szCs w:val="28"/>
                <w:lang w:eastAsia="zh-CN" w:bidi="hi-IN"/>
              </w:rPr>
              <w:tab/>
            </w:r>
            <w:proofErr w:type="gramEnd"/>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B0990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C49AC82"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B0163C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19</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F5CE55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9D708C2" w14:textId="1FD343E4"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22.01.2024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977BF5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1F41D4F"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w:t>
            </w:r>
            <w:r w:rsidRPr="005066CA">
              <w:rPr>
                <w:rFonts w:eastAsia="NSimSun" w:cs="Arial"/>
                <w:color w:val="000000"/>
                <w:kern w:val="3"/>
                <w:sz w:val="28"/>
                <w:szCs w:val="28"/>
                <w:lang w:eastAsia="zh-CN" w:bidi="hi-IN"/>
              </w:rPr>
              <w:tab/>
              <w:t>ситуация</w:t>
            </w:r>
            <w:proofErr w:type="gramStart"/>
            <w:r w:rsidRPr="005066CA">
              <w:rPr>
                <w:rFonts w:eastAsia="NSimSun" w:cs="Arial"/>
                <w:color w:val="000000"/>
                <w:kern w:val="3"/>
                <w:sz w:val="28"/>
                <w:szCs w:val="28"/>
                <w:lang w:eastAsia="zh-CN" w:bidi="hi-IN"/>
              </w:rPr>
              <w:tab/>
              <w:t>«</w:t>
            </w:r>
            <w:proofErr w:type="gramEnd"/>
            <w:r w:rsidRPr="005066CA">
              <w:rPr>
                <w:rFonts w:eastAsia="NSimSun" w:cs="Arial"/>
                <w:color w:val="000000"/>
                <w:kern w:val="3"/>
                <w:sz w:val="28"/>
                <w:szCs w:val="28"/>
                <w:lang w:eastAsia="zh-CN" w:bidi="hi-IN"/>
              </w:rPr>
              <w:t>Пешеход»,</w:t>
            </w:r>
          </w:p>
          <w:p w14:paraId="4D153C1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«Улица», сюжет: «Регулировщик».</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AEF06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1E6964E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16BD23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20</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06B68E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3A47496" w14:textId="7BE8796C"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29.01.2024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7194BF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084731D"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proofErr w:type="gramStart"/>
            <w:r w:rsidRPr="005066CA">
              <w:rPr>
                <w:rFonts w:eastAsia="NSimSun" w:cs="Arial"/>
                <w:color w:val="000000"/>
                <w:kern w:val="3"/>
                <w:sz w:val="28"/>
                <w:szCs w:val="28"/>
                <w:lang w:eastAsia="zh-CN" w:bidi="hi-IN"/>
              </w:rPr>
              <w:t>Дидактические  игры</w:t>
            </w:r>
            <w:proofErr w:type="gramEnd"/>
            <w:r w:rsidRPr="005066CA">
              <w:rPr>
                <w:rFonts w:eastAsia="NSimSun" w:cs="Arial"/>
                <w:color w:val="000000"/>
                <w:kern w:val="3"/>
                <w:sz w:val="28"/>
                <w:szCs w:val="28"/>
                <w:lang w:eastAsia="zh-CN" w:bidi="hi-IN"/>
              </w:rPr>
              <w:t xml:space="preserve">  и  упражнения  «Собери</w:t>
            </w:r>
          </w:p>
          <w:p w14:paraId="4440E95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знак» (используя пособие (знаки) </w:t>
            </w:r>
            <w:proofErr w:type="spellStart"/>
            <w:r w:rsidRPr="005066CA">
              <w:rPr>
                <w:rFonts w:eastAsia="NSimSun" w:cs="Arial"/>
                <w:color w:val="000000"/>
                <w:kern w:val="3"/>
                <w:sz w:val="28"/>
                <w:szCs w:val="28"/>
                <w:lang w:eastAsia="zh-CN" w:bidi="hi-IN"/>
              </w:rPr>
              <w:t>Дьенеша</w:t>
            </w:r>
            <w:proofErr w:type="spellEnd"/>
            <w:r w:rsidRPr="005066CA">
              <w:rPr>
                <w:rFonts w:eastAsia="NSimSun" w:cs="Arial"/>
                <w:color w:val="000000"/>
                <w:kern w:val="3"/>
                <w:sz w:val="28"/>
                <w:szCs w:val="28"/>
                <w:lang w:eastAsia="zh-CN" w:bidi="hi-IN"/>
              </w:rPr>
              <w:t>).</w:t>
            </w:r>
          </w:p>
          <w:p w14:paraId="0944853A"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«Улица»: водители сдают экзамены на</w:t>
            </w:r>
          </w:p>
          <w:p w14:paraId="24B7B4A6"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знание</w:t>
            </w:r>
            <w:r w:rsidRPr="005066CA">
              <w:rPr>
                <w:rFonts w:eastAsia="NSimSun" w:cs="Arial"/>
                <w:color w:val="000000"/>
                <w:kern w:val="3"/>
                <w:sz w:val="28"/>
                <w:szCs w:val="28"/>
                <w:lang w:eastAsia="zh-CN" w:bidi="hi-IN"/>
              </w:rPr>
              <w:tab/>
            </w:r>
            <w:proofErr w:type="gramStart"/>
            <w:r w:rsidRPr="005066CA">
              <w:rPr>
                <w:rFonts w:eastAsia="NSimSun" w:cs="Arial"/>
                <w:color w:val="000000"/>
                <w:kern w:val="3"/>
                <w:sz w:val="28"/>
                <w:szCs w:val="28"/>
                <w:lang w:eastAsia="zh-CN" w:bidi="hi-IN"/>
              </w:rPr>
              <w:t>правил  дорожного</w:t>
            </w:r>
            <w:proofErr w:type="gramEnd"/>
            <w:r w:rsidRPr="005066CA">
              <w:rPr>
                <w:rFonts w:eastAsia="NSimSun" w:cs="Arial"/>
                <w:color w:val="000000"/>
                <w:kern w:val="3"/>
                <w:sz w:val="28"/>
                <w:szCs w:val="28"/>
                <w:lang w:eastAsia="zh-CN" w:bidi="hi-IN"/>
              </w:rPr>
              <w:t xml:space="preserve">  движения</w:t>
            </w:r>
          </w:p>
          <w:p w14:paraId="369A0F1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«Школа Светофора»</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17D1B"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2937022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C50C19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11EB4BC" w14:textId="1EA72E54"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2088111" w14:textId="6F7245DC" w:rsidR="00840849" w:rsidRPr="00EF2CCB" w:rsidRDefault="004429F2"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05.02</w:t>
            </w:r>
            <w:r w:rsidR="00840849"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B4C2AD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4134BE5"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w:t>
            </w:r>
            <w:r w:rsidRPr="005066CA">
              <w:rPr>
                <w:rFonts w:eastAsia="NSimSun" w:cs="Arial"/>
                <w:color w:val="000000"/>
                <w:kern w:val="3"/>
                <w:sz w:val="28"/>
                <w:szCs w:val="28"/>
                <w:lang w:eastAsia="zh-CN" w:bidi="hi-IN"/>
              </w:rPr>
              <w:tab/>
              <w:t>стихотворения</w:t>
            </w:r>
          </w:p>
          <w:p w14:paraId="23538455"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«Посмотрите - постовой».</w:t>
            </w:r>
          </w:p>
          <w:p w14:paraId="56087955"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Чтение стихотворения </w:t>
            </w:r>
            <w:proofErr w:type="spellStart"/>
            <w:r w:rsidRPr="005066CA">
              <w:rPr>
                <w:rFonts w:eastAsia="NSimSun" w:cs="Arial"/>
                <w:color w:val="000000"/>
                <w:kern w:val="3"/>
                <w:sz w:val="28"/>
                <w:szCs w:val="28"/>
                <w:lang w:eastAsia="zh-CN" w:bidi="hi-IN"/>
              </w:rPr>
              <w:t>В.Клименко</w:t>
            </w:r>
            <w:proofErr w:type="spellEnd"/>
            <w:r w:rsidRPr="005066CA">
              <w:rPr>
                <w:rFonts w:eastAsia="NSimSun" w:cs="Arial"/>
                <w:color w:val="000000"/>
                <w:kern w:val="3"/>
                <w:sz w:val="28"/>
                <w:szCs w:val="28"/>
                <w:lang w:eastAsia="zh-CN" w:bidi="hi-IN"/>
              </w:rPr>
              <w:t xml:space="preserve"> «Кто важнее</w:t>
            </w:r>
          </w:p>
          <w:p w14:paraId="1E23A48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всех на свете».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6B58B5"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840849" w:rsidRPr="00EF2CCB" w14:paraId="237B565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E5A694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2" w:name="_Hlk80135363"/>
            <w:bookmarkEnd w:id="11"/>
            <w:r w:rsidRPr="00EF2CCB">
              <w:rPr>
                <w:rFonts w:eastAsia="NSimSun" w:cs="Arial"/>
                <w:color w:val="000000"/>
                <w:kern w:val="3"/>
                <w:sz w:val="28"/>
                <w:szCs w:val="28"/>
                <w:lang w:eastAsia="zh-CN" w:bidi="hi-IN"/>
              </w:rPr>
              <w:lastRenderedPageBreak/>
              <w:t>22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D86DF0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A27F062" w14:textId="3F7A06AB" w:rsidR="00424B74"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12.02.2024</w:t>
            </w:r>
          </w:p>
          <w:p w14:paraId="1CD6B4EE" w14:textId="77777777" w:rsidR="00840849" w:rsidRDefault="00424B74" w:rsidP="00424B74">
            <w:pPr>
              <w:tabs>
                <w:tab w:val="left" w:pos="1271"/>
              </w:tabs>
              <w:rPr>
                <w:rFonts w:eastAsia="NSimSun" w:cs="Arial"/>
                <w:sz w:val="28"/>
                <w:szCs w:val="28"/>
                <w:lang w:eastAsia="zh-CN" w:bidi="hi-IN"/>
              </w:rPr>
            </w:pPr>
            <w:r>
              <w:rPr>
                <w:rFonts w:eastAsia="NSimSun" w:cs="Arial"/>
                <w:sz w:val="28"/>
                <w:szCs w:val="28"/>
                <w:lang w:eastAsia="zh-CN" w:bidi="hi-IN"/>
              </w:rPr>
              <w:tab/>
            </w:r>
          </w:p>
          <w:p w14:paraId="475EA3EA" w14:textId="14C32107" w:rsidR="00424B74" w:rsidRPr="00424B74" w:rsidRDefault="00424B74" w:rsidP="00424B74">
            <w:pPr>
              <w:tabs>
                <w:tab w:val="left" w:pos="1271"/>
              </w:tabs>
              <w:rPr>
                <w:rFonts w:eastAsia="NSimSun" w:cs="Arial"/>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93DA05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2C3D010C" w14:textId="77777777" w:rsidR="00840849" w:rsidRDefault="00840849" w:rsidP="00751426">
            <w:pPr>
              <w:pStyle w:val="a3"/>
              <w:ind w:left="0"/>
              <w:rPr>
                <w:sz w:val="28"/>
                <w:szCs w:val="28"/>
              </w:rPr>
            </w:pPr>
            <w:r>
              <w:rPr>
                <w:sz w:val="28"/>
                <w:szCs w:val="28"/>
              </w:rPr>
              <w:t>«</w:t>
            </w:r>
            <w:r w:rsidRPr="00D445FC">
              <w:rPr>
                <w:sz w:val="28"/>
                <w:szCs w:val="28"/>
              </w:rPr>
              <w:t>Особенности дорожного движения весной</w:t>
            </w:r>
            <w:r>
              <w:rPr>
                <w:sz w:val="28"/>
                <w:szCs w:val="28"/>
              </w:rPr>
              <w:t>»</w:t>
            </w:r>
          </w:p>
          <w:p w14:paraId="3B5E023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882EE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6588A0B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DAC10F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D13808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C85AE3C" w14:textId="77777777" w:rsidR="00840849"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19</w:t>
            </w:r>
            <w:r w:rsidR="00840849" w:rsidRPr="00EF2CCB">
              <w:rPr>
                <w:rFonts w:eastAsia="NSimSun" w:cs="Arial"/>
                <w:color w:val="000000"/>
                <w:kern w:val="3"/>
                <w:sz w:val="28"/>
                <w:szCs w:val="28"/>
                <w:lang w:eastAsia="zh-CN" w:bidi="hi-IN"/>
              </w:rPr>
              <w:t>.0</w:t>
            </w:r>
            <w:r>
              <w:rPr>
                <w:rFonts w:eastAsia="NSimSun" w:cs="Arial"/>
                <w:color w:val="000000"/>
                <w:kern w:val="3"/>
                <w:sz w:val="28"/>
                <w:szCs w:val="28"/>
                <w:lang w:eastAsia="zh-CN" w:bidi="hi-IN"/>
              </w:rPr>
              <w:t>2.2024</w:t>
            </w:r>
          </w:p>
          <w:p w14:paraId="5036F96F" w14:textId="4716A53B" w:rsidR="00424B74" w:rsidRPr="00EF2CCB" w:rsidRDefault="00424B74" w:rsidP="00751426">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80C063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057659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Рассматривание картин, изображающих</w:t>
            </w:r>
          </w:p>
          <w:p w14:paraId="23E1242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дорожное движение в зимний период.</w:t>
            </w:r>
          </w:p>
          <w:p w14:paraId="0F33CA6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Наблюдение за движением машин по зимней</w:t>
            </w:r>
          </w:p>
          <w:p w14:paraId="50E87EAD"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roofErr w:type="gramStart"/>
            <w:r w:rsidRPr="005066CA">
              <w:rPr>
                <w:rFonts w:eastAsia="NSimSun" w:cs="Arial"/>
                <w:color w:val="000000"/>
                <w:kern w:val="3"/>
                <w:sz w:val="28"/>
                <w:szCs w:val="28"/>
                <w:lang w:eastAsia="zh-CN" w:bidi="hi-IN"/>
              </w:rPr>
              <w:t>дороге.</w:t>
            </w:r>
            <w:r w:rsidRPr="005066CA">
              <w:rPr>
                <w:rFonts w:eastAsia="NSimSun" w:cs="Arial"/>
                <w:color w:val="000000"/>
                <w:kern w:val="3"/>
                <w:sz w:val="28"/>
                <w:szCs w:val="28"/>
                <w:lang w:eastAsia="zh-CN" w:bidi="hi-IN"/>
              </w:rPr>
              <w:tab/>
            </w:r>
            <w:proofErr w:type="gramEnd"/>
            <w:r w:rsidRPr="005066CA">
              <w:rPr>
                <w:rFonts w:eastAsia="NSimSun" w:cs="Arial"/>
                <w:color w:val="000000"/>
                <w:kern w:val="3"/>
                <w:sz w:val="28"/>
                <w:szCs w:val="28"/>
                <w:lang w:eastAsia="zh-CN" w:bidi="hi-IN"/>
              </w:rPr>
              <w:tab/>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50819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840849" w:rsidRPr="00EF2CCB" w14:paraId="320783DC"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58BBB3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1C9B340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6628499" w14:textId="77777777" w:rsidR="00840849" w:rsidRDefault="004429F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26.02.2024</w:t>
            </w:r>
          </w:p>
          <w:p w14:paraId="0927F013" w14:textId="30AF8A07" w:rsidR="00424B74" w:rsidRPr="00EF2CCB" w:rsidRDefault="00424B74" w:rsidP="00751426">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C31C23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BF4DCD2"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Ситуация общения «Как я с мамой перехожу</w:t>
            </w:r>
          </w:p>
          <w:p w14:paraId="7BC8558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дорогу».</w:t>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p w14:paraId="4F852162"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«Правила дорожного</w:t>
            </w:r>
          </w:p>
          <w:p w14:paraId="415E9F9E"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движения».</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1E434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29BC88D3"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55A67E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85233EF" w14:textId="03CC272C"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3EDD71F" w14:textId="77777777" w:rsidR="00840849" w:rsidRDefault="004429F2"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04.03</w:t>
            </w:r>
            <w:r w:rsidR="00840849"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4</w:t>
            </w:r>
          </w:p>
          <w:p w14:paraId="649F382E" w14:textId="3B17358B" w:rsidR="00424B74" w:rsidRPr="00EF2CCB" w:rsidRDefault="00424B74" w:rsidP="00CF5155">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B3B2D2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84109D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«Мы переходим улицу», «Кто</w:t>
            </w:r>
          </w:p>
          <w:p w14:paraId="32234590"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самый грамотный пешеход».</w:t>
            </w:r>
          </w:p>
          <w:p w14:paraId="0E307198"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Чтение стихотворения </w:t>
            </w:r>
            <w:proofErr w:type="spellStart"/>
            <w:r w:rsidRPr="005066CA">
              <w:rPr>
                <w:rFonts w:eastAsia="NSimSun" w:cs="Arial"/>
                <w:color w:val="000000"/>
                <w:kern w:val="3"/>
                <w:sz w:val="28"/>
                <w:szCs w:val="28"/>
                <w:lang w:eastAsia="zh-CN" w:bidi="hi-IN"/>
              </w:rPr>
              <w:t>А.Усачева</w:t>
            </w:r>
            <w:proofErr w:type="spellEnd"/>
            <w:r w:rsidRPr="005066CA">
              <w:rPr>
                <w:rFonts w:eastAsia="NSimSun" w:cs="Arial"/>
                <w:color w:val="000000"/>
                <w:kern w:val="3"/>
                <w:sz w:val="28"/>
                <w:szCs w:val="28"/>
                <w:lang w:eastAsia="zh-CN" w:bidi="hi-IN"/>
              </w:rPr>
              <w:t xml:space="preserve"> «Футбольный</w:t>
            </w:r>
          </w:p>
          <w:p w14:paraId="7382843F"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мяч»</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184F4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4CA67AA9"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r>
      <w:tr w:rsidR="004429F2" w:rsidRPr="00EF2CCB" w14:paraId="71F1A24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0D9E1E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bookmarkStart w:id="13" w:name="_Hlk80135527"/>
            <w:bookmarkEnd w:id="12"/>
            <w:r w:rsidRPr="00EF2CCB">
              <w:rPr>
                <w:rFonts w:eastAsia="NSimSun" w:cs="Arial"/>
                <w:color w:val="000000"/>
                <w:kern w:val="3"/>
                <w:sz w:val="28"/>
                <w:szCs w:val="28"/>
                <w:lang w:eastAsia="zh-CN" w:bidi="hi-IN"/>
              </w:rPr>
              <w:t>26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1BCB0FE" w14:textId="2E9B9169"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B1807BF" w14:textId="77777777" w:rsidR="004429F2" w:rsidRDefault="004429F2"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11.03.2024</w:t>
            </w:r>
          </w:p>
          <w:p w14:paraId="3EDEB1BA" w14:textId="5CE28C72" w:rsidR="00424B74"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05501EC"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8375A94"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«Дорожные знаки»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9AC12C"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69D3A8E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DEC64B3"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27</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0E00343" w14:textId="42BA1F54"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CEA122F" w14:textId="781C9456" w:rsidR="00424B74" w:rsidRDefault="004429F2"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18.03.2024</w:t>
            </w:r>
          </w:p>
          <w:p w14:paraId="3A773AD0" w14:textId="77777777" w:rsidR="004429F2" w:rsidRDefault="00424B74" w:rsidP="00424B74">
            <w:pPr>
              <w:tabs>
                <w:tab w:val="left" w:pos="1333"/>
              </w:tabs>
              <w:rPr>
                <w:rFonts w:eastAsia="NSimSun" w:cs="Arial"/>
                <w:sz w:val="28"/>
                <w:szCs w:val="28"/>
                <w:lang w:eastAsia="zh-CN" w:bidi="hi-IN"/>
              </w:rPr>
            </w:pPr>
            <w:r>
              <w:rPr>
                <w:rFonts w:eastAsia="NSimSun" w:cs="Arial"/>
                <w:sz w:val="28"/>
                <w:szCs w:val="28"/>
                <w:lang w:eastAsia="zh-CN" w:bidi="hi-IN"/>
              </w:rPr>
              <w:tab/>
            </w:r>
          </w:p>
          <w:p w14:paraId="7B73AE8F" w14:textId="1FFCA5F4" w:rsidR="00424B74" w:rsidRPr="00424B74" w:rsidRDefault="00424B74" w:rsidP="00424B74">
            <w:pPr>
              <w:tabs>
                <w:tab w:val="left" w:pos="1333"/>
              </w:tabs>
              <w:rPr>
                <w:rFonts w:eastAsia="NSimSun" w:cs="Arial"/>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7AC85DAD"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3BEB66C" w14:textId="77777777" w:rsidR="004429F2" w:rsidRPr="005066CA" w:rsidRDefault="004429F2" w:rsidP="004429F2">
            <w:pPr>
              <w:suppressAutoHyphens/>
              <w:autoSpaceDN w:val="0"/>
              <w:textAlignment w:val="baseline"/>
              <w:rPr>
                <w:rFonts w:eastAsia="NSimSun" w:cs="Arial"/>
                <w:color w:val="000000"/>
                <w:kern w:val="3"/>
                <w:sz w:val="28"/>
                <w:szCs w:val="28"/>
                <w:lang w:eastAsia="zh-CN" w:bidi="hi-IN"/>
              </w:rPr>
            </w:pPr>
            <w:proofErr w:type="gramStart"/>
            <w:r w:rsidRPr="005066CA">
              <w:rPr>
                <w:rFonts w:eastAsia="NSimSun" w:cs="Arial"/>
                <w:color w:val="000000"/>
                <w:kern w:val="3"/>
                <w:sz w:val="28"/>
                <w:szCs w:val="28"/>
                <w:lang w:eastAsia="zh-CN" w:bidi="hi-IN"/>
              </w:rPr>
              <w:t>Наблюдение,  как</w:t>
            </w:r>
            <w:proofErr w:type="gramEnd"/>
            <w:r w:rsidRPr="005066CA">
              <w:rPr>
                <w:rFonts w:eastAsia="NSimSun" w:cs="Arial"/>
                <w:color w:val="000000"/>
                <w:kern w:val="3"/>
                <w:sz w:val="28"/>
                <w:szCs w:val="28"/>
                <w:lang w:eastAsia="zh-CN" w:bidi="hi-IN"/>
              </w:rPr>
              <w:t xml:space="preserve">  взрослые  переходят  через</w:t>
            </w:r>
          </w:p>
          <w:p w14:paraId="766941BF" w14:textId="77777777" w:rsidR="004429F2" w:rsidRPr="005066CA"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дорогу с колясками и детьми.</w:t>
            </w:r>
          </w:p>
          <w:p w14:paraId="3F0C279C"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Беседа «Как перейти улицу».</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5862D0" w14:textId="7946ACF1"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20CFC259"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80413A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28</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4F7347DC" w14:textId="2B750CC3"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3F9FAF0" w14:textId="77777777" w:rsidR="004429F2" w:rsidRDefault="004429F2"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25.03.2024</w:t>
            </w:r>
          </w:p>
          <w:p w14:paraId="14989A5E" w14:textId="0D2912B8" w:rsidR="00424B74"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D66BAA7"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29135C7B"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Чтение</w:t>
            </w:r>
            <w:r w:rsidRPr="005066CA">
              <w:rPr>
                <w:rFonts w:eastAsia="NSimSun" w:cs="Arial"/>
                <w:kern w:val="3"/>
                <w:sz w:val="28"/>
                <w:szCs w:val="28"/>
                <w:lang w:eastAsia="zh-CN" w:bidi="hi-IN"/>
              </w:rPr>
              <w:tab/>
              <w:t>стихотворений</w:t>
            </w:r>
            <w:r>
              <w:rPr>
                <w:rFonts w:eastAsia="NSimSun" w:cs="Arial"/>
                <w:kern w:val="3"/>
                <w:sz w:val="28"/>
                <w:szCs w:val="28"/>
                <w:lang w:eastAsia="zh-CN" w:bidi="hi-IN"/>
              </w:rPr>
              <w:t xml:space="preserve"> о дорожных  </w:t>
            </w:r>
          </w:p>
          <w:p w14:paraId="66CF9CEB" w14:textId="77777777" w:rsidR="004429F2" w:rsidRPr="005066CA" w:rsidRDefault="004429F2" w:rsidP="004429F2">
            <w:pPr>
              <w:suppressAutoHyphens/>
              <w:autoSpaceDN w:val="0"/>
              <w:textAlignment w:val="baseline"/>
              <w:rPr>
                <w:rFonts w:eastAsia="NSimSun" w:cs="Arial"/>
                <w:kern w:val="3"/>
                <w:sz w:val="28"/>
                <w:szCs w:val="28"/>
                <w:lang w:eastAsia="zh-CN" w:bidi="hi-IN"/>
              </w:rPr>
            </w:pPr>
            <w:proofErr w:type="spellStart"/>
            <w:r w:rsidRPr="005066CA">
              <w:rPr>
                <w:rFonts w:eastAsia="NSimSun" w:cs="Arial"/>
                <w:kern w:val="3"/>
                <w:sz w:val="28"/>
                <w:szCs w:val="28"/>
                <w:lang w:eastAsia="zh-CN" w:bidi="hi-IN"/>
              </w:rPr>
              <w:t>знаках.Аудиозапись</w:t>
            </w:r>
            <w:proofErr w:type="spellEnd"/>
            <w:r w:rsidRPr="005066CA">
              <w:rPr>
                <w:rFonts w:eastAsia="NSimSun" w:cs="Arial"/>
                <w:kern w:val="3"/>
                <w:sz w:val="28"/>
                <w:szCs w:val="28"/>
                <w:lang w:eastAsia="zh-CN" w:bidi="hi-IN"/>
              </w:rPr>
              <w:t xml:space="preserve"> детских рассказов о</w:t>
            </w:r>
          </w:p>
          <w:p w14:paraId="45C3D317"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lastRenderedPageBreak/>
              <w:t>правилах дорожного движения.</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85EC88"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bookmarkEnd w:id="13"/>
      <w:tr w:rsidR="004429F2" w:rsidRPr="00EF2CCB" w14:paraId="60428ED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D5F98DC"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29</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7782988" w14:textId="16B98EA6"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7DE18AE" w14:textId="0ED2089F"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01</w:t>
            </w:r>
            <w:r w:rsidR="00424B74">
              <w:rPr>
                <w:rFonts w:eastAsia="NSimSun" w:cs="Arial"/>
                <w:color w:val="000000"/>
                <w:kern w:val="3"/>
                <w:sz w:val="28"/>
                <w:szCs w:val="28"/>
                <w:lang w:eastAsia="zh-CN" w:bidi="hi-IN"/>
              </w:rPr>
              <w:t>.04</w:t>
            </w:r>
            <w:r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E658F9F"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9439A61"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Изготовление атрибутов для игры «Улица».</w:t>
            </w:r>
          </w:p>
          <w:p w14:paraId="1186705B"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Рисование «Знаки сервиса».</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9102DC"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6F27ADC7"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1E029B85"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46FEA48"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30</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47BD43B"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D898984" w14:textId="103AB18E"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08</w:t>
            </w:r>
            <w:r w:rsidR="00424B74">
              <w:rPr>
                <w:rFonts w:eastAsia="NSimSun" w:cs="Arial"/>
                <w:color w:val="000000"/>
                <w:kern w:val="3"/>
                <w:sz w:val="28"/>
                <w:szCs w:val="28"/>
                <w:lang w:eastAsia="zh-CN" w:bidi="hi-IN"/>
              </w:rPr>
              <w:t>.04.2024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06D5BA1"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E60FEB0"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Отгадывание загадок по правилам дорожного</w:t>
            </w:r>
          </w:p>
          <w:p w14:paraId="2A177F8E"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движения</w:t>
            </w:r>
          </w:p>
          <w:p w14:paraId="6285275A"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Подвижная игра «Путешествие на машинах».</w:t>
            </w:r>
          </w:p>
          <w:p w14:paraId="29438D73"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Подвижные игры (катание на велосипеде).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9641E2"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626A2B0E"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18ECB8C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514F237"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bookmarkStart w:id="14" w:name="_Hlk80135799"/>
            <w:r w:rsidRPr="00EF2CCB">
              <w:rPr>
                <w:rFonts w:eastAsia="NSimSun" w:cs="Arial"/>
                <w:color w:val="000000"/>
                <w:kern w:val="3"/>
                <w:sz w:val="28"/>
                <w:szCs w:val="28"/>
                <w:lang w:eastAsia="zh-CN" w:bidi="hi-IN"/>
              </w:rPr>
              <w:t>31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F9D0AF5"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76BA572E" w14:textId="62DDC7A3" w:rsidR="004429F2"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15.04.2024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5AF7B6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81E8D84"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«Особенности дорожного движения летом» Целевая прогулка наблюдение за переходом</w:t>
            </w:r>
          </w:p>
          <w:p w14:paraId="6727CC07"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проезжей части пешеходами.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027E4F" w14:textId="77777777" w:rsidR="004429F2"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p w14:paraId="7CCB28E4" w14:textId="02B38B83"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6C730030"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C7A619F"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DFFDFBD"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C371A5F" w14:textId="1C113BEA" w:rsidR="004429F2" w:rsidRPr="00EF2CCB" w:rsidRDefault="00424B74"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22.04.2024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8FB77A4"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229B335" w14:textId="77777777" w:rsidR="004429F2"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Ситуация общения по картине «Перекресток».</w:t>
            </w:r>
          </w:p>
          <w:p w14:paraId="54CCCFEB" w14:textId="77777777" w:rsidR="004429F2"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Игровая ситуация «Если сломался светофор».</w:t>
            </w:r>
          </w:p>
          <w:p w14:paraId="50515824"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Аппликация. Тема: «Пешеходы идут по улице».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AF3AE3"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1CE64FB9"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2DB1698"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9FE8115" w14:textId="007C925B" w:rsidR="004429F2"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CE4A57C" w14:textId="77777777" w:rsidR="00424B74" w:rsidRDefault="00424B74"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06.05.2024</w:t>
            </w:r>
          </w:p>
          <w:p w14:paraId="33AB07DA" w14:textId="1D1097F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3590E89"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A8F7D87"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Развлечение «Петрушка на улице».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CF8320"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4429F2" w:rsidRPr="00EF2CCB" w14:paraId="1B4C3E98"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A8D31A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bookmarkStart w:id="15" w:name="_Hlk80136036"/>
            <w:bookmarkEnd w:id="14"/>
            <w:r w:rsidRPr="00EF2CCB">
              <w:rPr>
                <w:rFonts w:eastAsia="NSimSun" w:cs="Arial"/>
                <w:color w:val="000000"/>
                <w:kern w:val="3"/>
                <w:sz w:val="28"/>
                <w:szCs w:val="28"/>
                <w:lang w:eastAsia="zh-CN" w:bidi="hi-IN"/>
              </w:rPr>
              <w:t>34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5B72F36" w14:textId="18E6B656" w:rsidR="004429F2"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60F9A6CC" w14:textId="77777777" w:rsidR="00424B74" w:rsidRDefault="00424B74"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13.05.2024</w:t>
            </w:r>
          </w:p>
          <w:p w14:paraId="7F9AE608" w14:textId="6BDAC9F8" w:rsidR="00424B74"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7477C2AE"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1747E21" w14:textId="77777777" w:rsidR="004429F2" w:rsidRPr="005066CA" w:rsidRDefault="004429F2" w:rsidP="004429F2">
            <w:pPr>
              <w:suppressAutoHyphens/>
              <w:autoSpaceDN w:val="0"/>
              <w:textAlignment w:val="baseline"/>
              <w:rPr>
                <w:rFonts w:eastAsia="NSimSun" w:cs="Arial"/>
                <w:kern w:val="3"/>
                <w:sz w:val="28"/>
                <w:szCs w:val="28"/>
                <w:lang w:eastAsia="zh-CN" w:bidi="hi-IN"/>
              </w:rPr>
            </w:pPr>
            <w:proofErr w:type="gramStart"/>
            <w:r w:rsidRPr="005066CA">
              <w:rPr>
                <w:rFonts w:eastAsia="NSimSun" w:cs="Arial"/>
                <w:kern w:val="3"/>
                <w:sz w:val="28"/>
                <w:szCs w:val="28"/>
                <w:lang w:eastAsia="zh-CN" w:bidi="hi-IN"/>
              </w:rPr>
              <w:t>Беседа  «</w:t>
            </w:r>
            <w:proofErr w:type="gramEnd"/>
            <w:r w:rsidRPr="005066CA">
              <w:rPr>
                <w:rFonts w:eastAsia="NSimSun" w:cs="Arial"/>
                <w:kern w:val="3"/>
                <w:sz w:val="28"/>
                <w:szCs w:val="28"/>
                <w:lang w:eastAsia="zh-CN" w:bidi="hi-IN"/>
              </w:rPr>
              <w:t>Правила  дороги  совсем  не  напрасны.</w:t>
            </w:r>
          </w:p>
          <w:p w14:paraId="5D1787A3"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Играть на дороге, ребята, опасно».</w:t>
            </w:r>
          </w:p>
          <w:p w14:paraId="6ABB5546" w14:textId="77777777" w:rsidR="004429F2" w:rsidRPr="005066CA" w:rsidRDefault="004429F2" w:rsidP="004429F2">
            <w:pPr>
              <w:suppressAutoHyphens/>
              <w:autoSpaceDN w:val="0"/>
              <w:textAlignment w:val="baseline"/>
              <w:rPr>
                <w:rFonts w:eastAsia="NSimSun" w:cs="Arial"/>
                <w:kern w:val="3"/>
                <w:sz w:val="28"/>
                <w:szCs w:val="28"/>
                <w:lang w:eastAsia="zh-CN" w:bidi="hi-IN"/>
              </w:rPr>
            </w:pPr>
            <w:proofErr w:type="gramStart"/>
            <w:r w:rsidRPr="005066CA">
              <w:rPr>
                <w:rFonts w:eastAsia="NSimSun" w:cs="Arial"/>
                <w:kern w:val="3"/>
                <w:sz w:val="28"/>
                <w:szCs w:val="28"/>
                <w:lang w:eastAsia="zh-CN" w:bidi="hi-IN"/>
              </w:rPr>
              <w:t>Игровые  ситуации</w:t>
            </w:r>
            <w:proofErr w:type="gramEnd"/>
            <w:r w:rsidRPr="005066CA">
              <w:rPr>
                <w:rFonts w:eastAsia="NSimSun" w:cs="Arial"/>
                <w:kern w:val="3"/>
                <w:sz w:val="28"/>
                <w:szCs w:val="28"/>
                <w:lang w:eastAsia="zh-CN" w:bidi="hi-IN"/>
              </w:rPr>
              <w:t xml:space="preserve">  на  транспортной  площадке</w:t>
            </w:r>
          </w:p>
          <w:p w14:paraId="2FC34F33"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lastRenderedPageBreak/>
              <w:t>«Как я знаю правила дорожного движения».</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B2E579" w14:textId="77777777" w:rsidR="004429F2"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p w14:paraId="72C21929" w14:textId="722AE6DD"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441647F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70A1B11"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9BD50D0"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ED21C25" w14:textId="16D61DA1" w:rsidR="004429F2" w:rsidRPr="00EF2CCB" w:rsidRDefault="00424B74"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20.05.2024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D8E9673"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22E9FE7" w14:textId="77777777" w:rsidR="004429F2" w:rsidRPr="005066CA" w:rsidRDefault="004429F2" w:rsidP="004429F2">
            <w:pPr>
              <w:suppressAutoHyphens/>
              <w:autoSpaceDN w:val="0"/>
              <w:textAlignment w:val="baseline"/>
              <w:rPr>
                <w:rFonts w:eastAsia="NSimSun" w:cs="Arial"/>
                <w:kern w:val="3"/>
                <w:sz w:val="28"/>
                <w:szCs w:val="28"/>
                <w:lang w:eastAsia="zh-CN" w:bidi="hi-IN"/>
              </w:rPr>
            </w:pPr>
            <w:proofErr w:type="gramStart"/>
            <w:r w:rsidRPr="005066CA">
              <w:rPr>
                <w:rFonts w:eastAsia="NSimSun" w:cs="Arial"/>
                <w:kern w:val="3"/>
                <w:sz w:val="28"/>
                <w:szCs w:val="28"/>
                <w:lang w:eastAsia="zh-CN" w:bidi="hi-IN"/>
              </w:rPr>
              <w:t>Дидактические  игры</w:t>
            </w:r>
            <w:proofErr w:type="gramEnd"/>
            <w:r w:rsidRPr="005066CA">
              <w:rPr>
                <w:rFonts w:eastAsia="NSimSun" w:cs="Arial"/>
                <w:kern w:val="3"/>
                <w:sz w:val="28"/>
                <w:szCs w:val="28"/>
                <w:lang w:eastAsia="zh-CN" w:bidi="hi-IN"/>
              </w:rPr>
              <w:t xml:space="preserve">  и  упражнения  «Законы</w:t>
            </w:r>
          </w:p>
          <w:p w14:paraId="01B950DD"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улиц и дорог».</w:t>
            </w:r>
          </w:p>
          <w:p w14:paraId="3D5FF026"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С/р игры на транспортной площадке.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8CAEAF" w14:textId="1DEC554A"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5A1E7851"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5D49BA4"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863972D"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FAB86D1" w14:textId="2F3B60B6" w:rsidR="004429F2"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27.05.2024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25FE83B"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45CCCEB"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Веселые старты «Мама, папа, я-</w:t>
            </w:r>
          </w:p>
          <w:p w14:paraId="672E10AA"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лучшие пешеходы».</w:t>
            </w:r>
          </w:p>
          <w:p w14:paraId="6D422A90"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Двигательная деятельность</w:t>
            </w:r>
          </w:p>
          <w:p w14:paraId="1E67CA3B"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катание на самокате, роликах.</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E1CDDD" w14:textId="77777777" w:rsidR="004429F2"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p w14:paraId="0EC5ECEA" w14:textId="67B3390D"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bookmarkEnd w:id="15"/>
    </w:tbl>
    <w:p w14:paraId="5DFA94D0" w14:textId="77777777" w:rsidR="00840849" w:rsidRDefault="00840849" w:rsidP="00840849"/>
    <w:p w14:paraId="7964CC05" w14:textId="6B066132" w:rsidR="00840849" w:rsidRDefault="00840849" w:rsidP="00840849">
      <w:pPr>
        <w:tabs>
          <w:tab w:val="left" w:pos="3077"/>
        </w:tabs>
        <w:spacing w:line="373" w:lineRule="auto"/>
        <w:ind w:left="3120" w:right="2360"/>
        <w:jc w:val="both"/>
        <w:rPr>
          <w:rFonts w:eastAsia="Times New Roman"/>
          <w:b/>
          <w:bCs/>
          <w:sz w:val="27"/>
          <w:szCs w:val="27"/>
        </w:rPr>
      </w:pPr>
    </w:p>
    <w:p w14:paraId="6ECBBA8A" w14:textId="5CBEC213" w:rsidR="00840849" w:rsidRDefault="00840849" w:rsidP="00840849">
      <w:pPr>
        <w:tabs>
          <w:tab w:val="left" w:pos="3077"/>
        </w:tabs>
        <w:spacing w:line="373" w:lineRule="auto"/>
        <w:ind w:left="3120" w:right="2360"/>
        <w:jc w:val="both"/>
        <w:rPr>
          <w:rFonts w:eastAsia="Times New Roman"/>
          <w:b/>
          <w:bCs/>
          <w:sz w:val="27"/>
          <w:szCs w:val="27"/>
        </w:rPr>
      </w:pPr>
    </w:p>
    <w:p w14:paraId="1D284146" w14:textId="2C5CE343" w:rsidR="00840849" w:rsidRDefault="00840849" w:rsidP="00840849">
      <w:pPr>
        <w:tabs>
          <w:tab w:val="left" w:pos="3077"/>
        </w:tabs>
        <w:spacing w:line="373" w:lineRule="auto"/>
        <w:ind w:left="3120" w:right="2360"/>
        <w:jc w:val="both"/>
        <w:rPr>
          <w:rFonts w:eastAsia="Times New Roman"/>
          <w:b/>
          <w:bCs/>
          <w:sz w:val="27"/>
          <w:szCs w:val="27"/>
        </w:rPr>
      </w:pPr>
    </w:p>
    <w:p w14:paraId="02874A19" w14:textId="1B3262DF" w:rsidR="00840849" w:rsidRDefault="00840849" w:rsidP="00840849">
      <w:pPr>
        <w:tabs>
          <w:tab w:val="left" w:pos="3077"/>
        </w:tabs>
        <w:spacing w:line="373" w:lineRule="auto"/>
        <w:ind w:left="3120" w:right="2360"/>
        <w:jc w:val="both"/>
        <w:rPr>
          <w:rFonts w:eastAsia="Times New Roman"/>
          <w:b/>
          <w:bCs/>
          <w:sz w:val="27"/>
          <w:szCs w:val="27"/>
        </w:rPr>
      </w:pPr>
    </w:p>
    <w:p w14:paraId="7707CAEB" w14:textId="01009C46" w:rsidR="00840849" w:rsidRDefault="00840849" w:rsidP="00840849">
      <w:pPr>
        <w:tabs>
          <w:tab w:val="left" w:pos="3077"/>
        </w:tabs>
        <w:spacing w:line="373" w:lineRule="auto"/>
        <w:ind w:left="3120" w:right="2360"/>
        <w:jc w:val="both"/>
        <w:rPr>
          <w:rFonts w:eastAsia="Times New Roman"/>
          <w:b/>
          <w:bCs/>
          <w:sz w:val="27"/>
          <w:szCs w:val="27"/>
        </w:rPr>
      </w:pPr>
    </w:p>
    <w:p w14:paraId="0F77E97F" w14:textId="06456C3B" w:rsidR="00840849" w:rsidRDefault="00840849" w:rsidP="00840849">
      <w:pPr>
        <w:tabs>
          <w:tab w:val="left" w:pos="3077"/>
        </w:tabs>
        <w:spacing w:line="373" w:lineRule="auto"/>
        <w:ind w:left="3120" w:right="2360"/>
        <w:jc w:val="both"/>
        <w:rPr>
          <w:rFonts w:eastAsia="Times New Roman"/>
          <w:b/>
          <w:bCs/>
          <w:sz w:val="27"/>
          <w:szCs w:val="27"/>
        </w:rPr>
      </w:pPr>
    </w:p>
    <w:p w14:paraId="3055D02A" w14:textId="671FAA58" w:rsidR="00840849" w:rsidRDefault="00840849" w:rsidP="00840849">
      <w:pPr>
        <w:tabs>
          <w:tab w:val="left" w:pos="3077"/>
        </w:tabs>
        <w:spacing w:line="373" w:lineRule="auto"/>
        <w:ind w:left="3120" w:right="2360"/>
        <w:jc w:val="both"/>
        <w:rPr>
          <w:rFonts w:eastAsia="Times New Roman"/>
          <w:b/>
          <w:bCs/>
          <w:sz w:val="27"/>
          <w:szCs w:val="27"/>
        </w:rPr>
      </w:pPr>
    </w:p>
    <w:p w14:paraId="44D6D450" w14:textId="009BD73C" w:rsidR="00840849" w:rsidRDefault="00840849" w:rsidP="00840849">
      <w:pPr>
        <w:tabs>
          <w:tab w:val="left" w:pos="3077"/>
        </w:tabs>
        <w:spacing w:line="373" w:lineRule="auto"/>
        <w:ind w:left="3120" w:right="2360"/>
        <w:jc w:val="both"/>
        <w:rPr>
          <w:rFonts w:eastAsia="Times New Roman"/>
          <w:b/>
          <w:bCs/>
          <w:sz w:val="27"/>
          <w:szCs w:val="27"/>
        </w:rPr>
      </w:pPr>
    </w:p>
    <w:p w14:paraId="759CC7ED" w14:textId="1AAEB29B" w:rsidR="00840849" w:rsidRDefault="00840849" w:rsidP="00840849">
      <w:pPr>
        <w:tabs>
          <w:tab w:val="left" w:pos="3077"/>
        </w:tabs>
        <w:spacing w:line="373" w:lineRule="auto"/>
        <w:ind w:left="3120" w:right="2360"/>
        <w:jc w:val="both"/>
        <w:rPr>
          <w:rFonts w:eastAsia="Times New Roman"/>
          <w:b/>
          <w:bCs/>
          <w:sz w:val="27"/>
          <w:szCs w:val="27"/>
        </w:rPr>
      </w:pPr>
    </w:p>
    <w:p w14:paraId="3B06ABB7" w14:textId="09F6694B" w:rsidR="00840849" w:rsidRDefault="00840849" w:rsidP="00840849">
      <w:pPr>
        <w:tabs>
          <w:tab w:val="left" w:pos="3077"/>
        </w:tabs>
        <w:spacing w:line="373" w:lineRule="auto"/>
        <w:ind w:left="3120" w:right="2360"/>
        <w:jc w:val="both"/>
        <w:rPr>
          <w:rFonts w:eastAsia="Times New Roman"/>
          <w:b/>
          <w:bCs/>
          <w:sz w:val="27"/>
          <w:szCs w:val="27"/>
        </w:rPr>
      </w:pPr>
    </w:p>
    <w:p w14:paraId="4D32259B" w14:textId="17D99077" w:rsidR="00840849" w:rsidRDefault="00840849" w:rsidP="00840849">
      <w:pPr>
        <w:tabs>
          <w:tab w:val="left" w:pos="3077"/>
        </w:tabs>
        <w:spacing w:line="373" w:lineRule="auto"/>
        <w:ind w:left="3120" w:right="2360"/>
        <w:jc w:val="both"/>
        <w:rPr>
          <w:rFonts w:eastAsia="Times New Roman"/>
          <w:b/>
          <w:bCs/>
          <w:sz w:val="27"/>
          <w:szCs w:val="27"/>
        </w:rPr>
      </w:pPr>
    </w:p>
    <w:p w14:paraId="1087E0F4" w14:textId="47CD9B33" w:rsidR="00840849" w:rsidRDefault="00840849" w:rsidP="00840849">
      <w:pPr>
        <w:tabs>
          <w:tab w:val="left" w:pos="3077"/>
        </w:tabs>
        <w:spacing w:line="373" w:lineRule="auto"/>
        <w:ind w:left="3120" w:right="2360"/>
        <w:jc w:val="both"/>
        <w:rPr>
          <w:rFonts w:eastAsia="Times New Roman"/>
          <w:b/>
          <w:bCs/>
          <w:sz w:val="27"/>
          <w:szCs w:val="27"/>
        </w:rPr>
      </w:pPr>
    </w:p>
    <w:p w14:paraId="35C7D3F6" w14:textId="4E1B5570" w:rsidR="00840849" w:rsidRDefault="00840849" w:rsidP="00840849">
      <w:pPr>
        <w:tabs>
          <w:tab w:val="left" w:pos="3077"/>
        </w:tabs>
        <w:spacing w:line="373" w:lineRule="auto"/>
        <w:ind w:left="3120" w:right="2360"/>
        <w:jc w:val="both"/>
        <w:rPr>
          <w:rFonts w:eastAsia="Times New Roman"/>
          <w:b/>
          <w:bCs/>
          <w:sz w:val="27"/>
          <w:szCs w:val="27"/>
        </w:rPr>
      </w:pPr>
    </w:p>
    <w:p w14:paraId="09A9980F" w14:textId="4A3B4047" w:rsidR="00840849" w:rsidRDefault="00840849" w:rsidP="00840849">
      <w:pPr>
        <w:tabs>
          <w:tab w:val="left" w:pos="3077"/>
        </w:tabs>
        <w:spacing w:line="373" w:lineRule="auto"/>
        <w:ind w:left="3120" w:right="2360"/>
        <w:jc w:val="both"/>
        <w:rPr>
          <w:rFonts w:eastAsia="Times New Roman"/>
          <w:b/>
          <w:bCs/>
          <w:sz w:val="27"/>
          <w:szCs w:val="27"/>
        </w:rPr>
      </w:pPr>
    </w:p>
    <w:p w14:paraId="5E1DD2E9" w14:textId="39311CCC" w:rsidR="00840849" w:rsidRDefault="00840849" w:rsidP="00840849">
      <w:pPr>
        <w:tabs>
          <w:tab w:val="left" w:pos="3077"/>
        </w:tabs>
        <w:spacing w:line="373" w:lineRule="auto"/>
        <w:ind w:left="3120" w:right="2360"/>
        <w:jc w:val="both"/>
        <w:rPr>
          <w:rFonts w:eastAsia="Times New Roman"/>
          <w:b/>
          <w:bCs/>
          <w:sz w:val="27"/>
          <w:szCs w:val="27"/>
        </w:rPr>
      </w:pPr>
    </w:p>
    <w:p w14:paraId="2C2A8405" w14:textId="76177959" w:rsidR="00840849" w:rsidRDefault="00840849" w:rsidP="00840849">
      <w:pPr>
        <w:tabs>
          <w:tab w:val="left" w:pos="3077"/>
        </w:tabs>
        <w:spacing w:line="373" w:lineRule="auto"/>
        <w:ind w:left="3120" w:right="2360"/>
        <w:jc w:val="both"/>
        <w:rPr>
          <w:rFonts w:eastAsia="Times New Roman"/>
          <w:b/>
          <w:bCs/>
          <w:sz w:val="27"/>
          <w:szCs w:val="27"/>
        </w:rPr>
      </w:pPr>
    </w:p>
    <w:p w14:paraId="606937F2" w14:textId="3F9436CD" w:rsidR="00840849" w:rsidRDefault="00840849" w:rsidP="00840849">
      <w:pPr>
        <w:tabs>
          <w:tab w:val="left" w:pos="3077"/>
        </w:tabs>
        <w:spacing w:line="373" w:lineRule="auto"/>
        <w:ind w:left="3120" w:right="2360"/>
        <w:jc w:val="both"/>
        <w:rPr>
          <w:rFonts w:eastAsia="Times New Roman"/>
          <w:b/>
          <w:bCs/>
          <w:sz w:val="27"/>
          <w:szCs w:val="27"/>
        </w:rPr>
      </w:pPr>
    </w:p>
    <w:p w14:paraId="340721ED" w14:textId="77777777" w:rsidR="00840849" w:rsidRPr="00840849" w:rsidRDefault="00840849" w:rsidP="00840849">
      <w:pPr>
        <w:tabs>
          <w:tab w:val="left" w:pos="3077"/>
        </w:tabs>
        <w:spacing w:line="373" w:lineRule="auto"/>
        <w:ind w:left="3120" w:right="2360"/>
        <w:jc w:val="both"/>
        <w:rPr>
          <w:rFonts w:eastAsia="Times New Roman"/>
          <w:b/>
          <w:bCs/>
          <w:sz w:val="27"/>
          <w:szCs w:val="27"/>
        </w:rPr>
      </w:pPr>
    </w:p>
    <w:p w14:paraId="26424EE5" w14:textId="0DBBD19A" w:rsidR="00EF2CCB" w:rsidRDefault="00EF2CCB" w:rsidP="00EF2CCB">
      <w:pPr>
        <w:numPr>
          <w:ilvl w:val="0"/>
          <w:numId w:val="20"/>
        </w:numPr>
        <w:tabs>
          <w:tab w:val="left" w:pos="3077"/>
        </w:tabs>
        <w:spacing w:line="373" w:lineRule="auto"/>
        <w:ind w:left="3120" w:right="2360" w:hanging="397"/>
        <w:jc w:val="both"/>
        <w:rPr>
          <w:rFonts w:eastAsia="Times New Roman"/>
          <w:b/>
          <w:bCs/>
          <w:sz w:val="27"/>
          <w:szCs w:val="27"/>
        </w:rPr>
      </w:pPr>
      <w:r>
        <w:rPr>
          <w:rFonts w:eastAsia="Times New Roman"/>
          <w:b/>
          <w:bCs/>
          <w:sz w:val="27"/>
          <w:szCs w:val="27"/>
        </w:rPr>
        <w:lastRenderedPageBreak/>
        <w:t>Условия реализации программы 3.1. Методическое обеспечение</w:t>
      </w:r>
    </w:p>
    <w:p w14:paraId="58D9605C" w14:textId="77777777" w:rsidR="00EF2CCB" w:rsidRDefault="00EF2CCB" w:rsidP="00EF2CCB">
      <w:pPr>
        <w:spacing w:line="197" w:lineRule="exact"/>
        <w:rPr>
          <w:sz w:val="20"/>
          <w:szCs w:val="20"/>
        </w:rPr>
      </w:pPr>
    </w:p>
    <w:p w14:paraId="265299F7" w14:textId="77777777" w:rsidR="00EF2CCB" w:rsidRDefault="00EF2CCB" w:rsidP="00EF2CCB">
      <w:pPr>
        <w:spacing w:line="358" w:lineRule="auto"/>
        <w:ind w:firstLine="708"/>
        <w:jc w:val="both"/>
        <w:rPr>
          <w:sz w:val="20"/>
          <w:szCs w:val="20"/>
        </w:rPr>
      </w:pPr>
      <w:r>
        <w:rPr>
          <w:rFonts w:eastAsia="Times New Roman"/>
          <w:sz w:val="28"/>
          <w:szCs w:val="28"/>
          <w:highlight w:val="white"/>
        </w:rPr>
        <w:t>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w:t>
      </w:r>
    </w:p>
    <w:p w14:paraId="49E96BD3" w14:textId="77777777" w:rsidR="00EF2CCB" w:rsidRDefault="00EF2CCB" w:rsidP="00EF2CCB">
      <w:pPr>
        <w:spacing w:line="140" w:lineRule="exact"/>
        <w:rPr>
          <w:sz w:val="20"/>
          <w:szCs w:val="20"/>
        </w:rPr>
      </w:pPr>
    </w:p>
    <w:p w14:paraId="1ADA685A" w14:textId="29AED7F6" w:rsidR="00EF2CCB" w:rsidRDefault="00EF2CCB" w:rsidP="00EF2CCB">
      <w:pPr>
        <w:spacing w:line="349" w:lineRule="auto"/>
        <w:ind w:firstLine="708"/>
        <w:jc w:val="both"/>
        <w:rPr>
          <w:sz w:val="20"/>
          <w:szCs w:val="20"/>
        </w:rPr>
      </w:pPr>
      <w:r>
        <w:rPr>
          <w:rFonts w:eastAsia="Times New Roman"/>
          <w:sz w:val="28"/>
          <w:szCs w:val="28"/>
          <w:highlight w:val="white"/>
        </w:rPr>
        <w:t>Содержание образовательной деятельности по формированию основ безопасного поведения на дорогах у</w:t>
      </w:r>
      <w:r w:rsidR="006C4D4F">
        <w:rPr>
          <w:rFonts w:eastAsia="Times New Roman"/>
          <w:sz w:val="28"/>
          <w:szCs w:val="28"/>
          <w:highlight w:val="white"/>
        </w:rPr>
        <w:t xml:space="preserve"> </w:t>
      </w:r>
      <w:r>
        <w:rPr>
          <w:rFonts w:eastAsia="Times New Roman"/>
          <w:sz w:val="28"/>
          <w:szCs w:val="28"/>
          <w:highlight w:val="white"/>
        </w:rPr>
        <w:t>детей строится в соответствии с ФГОС ДО</w:t>
      </w:r>
    </w:p>
    <w:p w14:paraId="47E21159" w14:textId="77777777" w:rsidR="00EF2CCB" w:rsidRDefault="00EF2CCB" w:rsidP="00EF2CCB">
      <w:pPr>
        <w:spacing w:line="28" w:lineRule="exact"/>
        <w:rPr>
          <w:sz w:val="20"/>
          <w:szCs w:val="20"/>
        </w:rPr>
      </w:pPr>
    </w:p>
    <w:p w14:paraId="46C05634" w14:textId="77777777" w:rsidR="00EF2CCB" w:rsidRDefault="00EF2CCB" w:rsidP="00EF2CCB">
      <w:pPr>
        <w:numPr>
          <w:ilvl w:val="0"/>
          <w:numId w:val="21"/>
        </w:numPr>
        <w:tabs>
          <w:tab w:val="left" w:pos="381"/>
        </w:tabs>
        <w:spacing w:line="351" w:lineRule="auto"/>
        <w:jc w:val="both"/>
        <w:rPr>
          <w:rFonts w:eastAsia="Times New Roman"/>
          <w:sz w:val="28"/>
          <w:szCs w:val="28"/>
          <w:highlight w:val="white"/>
        </w:rPr>
      </w:pPr>
      <w:r>
        <w:rPr>
          <w:rFonts w:eastAsia="Times New Roman"/>
          <w:sz w:val="28"/>
          <w:szCs w:val="28"/>
          <w:highlight w:val="white"/>
        </w:rPr>
        <w:t xml:space="preserve">с учетом примерной основной общеобразовательной программы «От рождения до школы» под редакцией Н.Е. </w:t>
      </w:r>
      <w:proofErr w:type="spellStart"/>
      <w:r>
        <w:rPr>
          <w:rFonts w:eastAsia="Times New Roman"/>
          <w:sz w:val="28"/>
          <w:szCs w:val="28"/>
          <w:highlight w:val="white"/>
        </w:rPr>
        <w:t>Вераксы</w:t>
      </w:r>
      <w:proofErr w:type="spellEnd"/>
      <w:r>
        <w:rPr>
          <w:rFonts w:eastAsia="Times New Roman"/>
          <w:sz w:val="28"/>
          <w:szCs w:val="28"/>
          <w:highlight w:val="white"/>
        </w:rPr>
        <w:t>, Т. С. Комаровой, М.А.</w:t>
      </w:r>
    </w:p>
    <w:p w14:paraId="5BB7DEAF"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70016" behindDoc="1" locked="0" layoutInCell="0" allowOverlap="1" wp14:anchorId="40131919" wp14:editId="37B699FE">
                <wp:simplePos x="0" y="0"/>
                <wp:positionH relativeFrom="column">
                  <wp:posOffset>0</wp:posOffset>
                </wp:positionH>
                <wp:positionV relativeFrom="paragraph">
                  <wp:posOffset>7620</wp:posOffset>
                </wp:positionV>
                <wp:extent cx="1059180" cy="208915"/>
                <wp:effectExtent l="0" t="0" r="0" b="6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20891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E427" id="Прямоугольник 25" o:spid="_x0000_s1026" style="position:absolute;margin-left:0;margin-top:.6pt;width:83.4pt;height:16.4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" o:allowincell="f" fillcolor="#fdfeff" stroked="f"/>
            </w:pict>
          </mc:Fallback>
        </mc:AlternateContent>
      </w:r>
    </w:p>
    <w:p w14:paraId="37E6B897" w14:textId="77777777" w:rsidR="00EF2CCB" w:rsidRDefault="00EF2CCB" w:rsidP="00EF2CCB">
      <w:pPr>
        <w:spacing w:line="6" w:lineRule="exact"/>
        <w:rPr>
          <w:sz w:val="20"/>
          <w:szCs w:val="20"/>
        </w:rPr>
      </w:pPr>
    </w:p>
    <w:p w14:paraId="29444A9B" w14:textId="339FD3B5" w:rsidR="00EF2CCB" w:rsidRDefault="00EF2CCB" w:rsidP="00EF2CCB">
      <w:pPr>
        <w:spacing w:line="354" w:lineRule="auto"/>
        <w:jc w:val="both"/>
        <w:rPr>
          <w:sz w:val="20"/>
          <w:szCs w:val="20"/>
        </w:rPr>
      </w:pPr>
      <w:r>
        <w:rPr>
          <w:rFonts w:eastAsia="Times New Roman"/>
          <w:sz w:val="28"/>
          <w:szCs w:val="28"/>
        </w:rPr>
        <w:t>Васильевой, а также авторских разработок</w:t>
      </w:r>
      <w:r w:rsidR="006C4D4F">
        <w:rPr>
          <w:rFonts w:eastAsia="Times New Roman"/>
          <w:sz w:val="28"/>
          <w:szCs w:val="28"/>
        </w:rPr>
        <w:t xml:space="preserve"> </w:t>
      </w:r>
      <w:r>
        <w:rPr>
          <w:rFonts w:eastAsia="Times New Roman"/>
          <w:sz w:val="28"/>
          <w:szCs w:val="28"/>
        </w:rPr>
        <w:t xml:space="preserve">Авдеевой Н.Н., Князевой О.Л, </w:t>
      </w:r>
      <w:proofErr w:type="spellStart"/>
      <w:r>
        <w:rPr>
          <w:rFonts w:eastAsia="Times New Roman"/>
          <w:sz w:val="28"/>
          <w:szCs w:val="28"/>
        </w:rPr>
        <w:t>Стеркиной</w:t>
      </w:r>
      <w:proofErr w:type="spellEnd"/>
      <w:r>
        <w:rPr>
          <w:rFonts w:eastAsia="Times New Roman"/>
          <w:sz w:val="28"/>
          <w:szCs w:val="28"/>
        </w:rPr>
        <w:t xml:space="preserve"> Р.Б., </w:t>
      </w:r>
      <w:proofErr w:type="spellStart"/>
      <w:r>
        <w:rPr>
          <w:rFonts w:eastAsia="Times New Roman"/>
          <w:sz w:val="28"/>
          <w:szCs w:val="28"/>
        </w:rPr>
        <w:t>Скоролуповой</w:t>
      </w:r>
      <w:proofErr w:type="spellEnd"/>
      <w:r>
        <w:rPr>
          <w:rFonts w:eastAsia="Times New Roman"/>
          <w:sz w:val="28"/>
          <w:szCs w:val="28"/>
        </w:rPr>
        <w:t xml:space="preserve"> О.А и др., с использованием разнообразных методов и приемов. Ведущими, среди которых являются:</w:t>
      </w:r>
    </w:p>
    <w:p w14:paraId="3BEED64E" w14:textId="77777777" w:rsidR="00EF2CCB" w:rsidRDefault="00EF2CCB" w:rsidP="00EF2CCB">
      <w:pPr>
        <w:spacing w:line="164" w:lineRule="exact"/>
        <w:rPr>
          <w:sz w:val="20"/>
          <w:szCs w:val="20"/>
        </w:rPr>
      </w:pPr>
    </w:p>
    <w:p w14:paraId="54A03870" w14:textId="5E3E971D" w:rsidR="00EF2CCB" w:rsidRDefault="00EF2CCB" w:rsidP="00EF2CCB">
      <w:pPr>
        <w:numPr>
          <w:ilvl w:val="0"/>
          <w:numId w:val="22"/>
        </w:numPr>
        <w:tabs>
          <w:tab w:val="left" w:pos="460"/>
        </w:tabs>
        <w:spacing w:line="333" w:lineRule="auto"/>
        <w:ind w:left="460" w:right="20" w:hanging="359"/>
        <w:jc w:val="both"/>
        <w:rPr>
          <w:rFonts w:ascii="Symbol" w:eastAsia="Symbol" w:hAnsi="Symbol" w:cs="Symbol"/>
          <w:sz w:val="28"/>
          <w:szCs w:val="28"/>
        </w:rPr>
      </w:pPr>
      <w:r>
        <w:rPr>
          <w:rFonts w:eastAsia="Times New Roman"/>
          <w:b/>
          <w:bCs/>
          <w:sz w:val="28"/>
          <w:szCs w:val="28"/>
        </w:rPr>
        <w:t xml:space="preserve">Метод наблюдения и беседы – </w:t>
      </w:r>
      <w:r>
        <w:rPr>
          <w:rFonts w:eastAsia="Times New Roman"/>
          <w:sz w:val="28"/>
          <w:szCs w:val="28"/>
        </w:rPr>
        <w:t>это</w:t>
      </w:r>
      <w:r w:rsidR="006C4D4F">
        <w:rPr>
          <w:rFonts w:eastAsia="Times New Roman"/>
          <w:sz w:val="28"/>
          <w:szCs w:val="28"/>
        </w:rPr>
        <w:t xml:space="preserve"> </w:t>
      </w:r>
      <w:r>
        <w:rPr>
          <w:rFonts w:eastAsia="Times New Roman"/>
          <w:sz w:val="28"/>
          <w:szCs w:val="28"/>
        </w:rPr>
        <w:t>специально организованное</w:t>
      </w:r>
      <w:r>
        <w:rPr>
          <w:rFonts w:eastAsia="Times New Roman"/>
          <w:b/>
          <w:bCs/>
          <w:sz w:val="28"/>
          <w:szCs w:val="28"/>
        </w:rPr>
        <w:t xml:space="preserve"> </w:t>
      </w:r>
      <w:r>
        <w:rPr>
          <w:rFonts w:eastAsia="Times New Roman"/>
          <w:sz w:val="28"/>
          <w:szCs w:val="28"/>
        </w:rPr>
        <w:t>восприятие исследуемого объекта, процесса или явления в</w:t>
      </w:r>
    </w:p>
    <w:p w14:paraId="21A2132E" w14:textId="77777777" w:rsidR="00EF2CCB" w:rsidRDefault="00EF2CCB" w:rsidP="00EF2CCB">
      <w:pPr>
        <w:spacing w:line="28" w:lineRule="exact"/>
        <w:rPr>
          <w:rFonts w:ascii="Symbol" w:eastAsia="Symbol" w:hAnsi="Symbol" w:cs="Symbol"/>
          <w:sz w:val="28"/>
          <w:szCs w:val="28"/>
        </w:rPr>
      </w:pPr>
    </w:p>
    <w:p w14:paraId="61C6942A" w14:textId="1B8FD6E6" w:rsidR="00EF2CCB" w:rsidRDefault="006C4D4F" w:rsidP="00EF2CCB">
      <w:pPr>
        <w:ind w:left="460"/>
        <w:rPr>
          <w:rFonts w:ascii="Symbol" w:eastAsia="Symbol" w:hAnsi="Symbol" w:cs="Symbol"/>
          <w:sz w:val="28"/>
          <w:szCs w:val="28"/>
        </w:rPr>
      </w:pPr>
      <w:r>
        <w:rPr>
          <w:rFonts w:eastAsia="Times New Roman"/>
          <w:sz w:val="28"/>
          <w:szCs w:val="28"/>
        </w:rPr>
        <w:t>Е</w:t>
      </w:r>
      <w:r w:rsidR="00EF2CCB">
        <w:rPr>
          <w:rFonts w:eastAsia="Times New Roman"/>
          <w:sz w:val="28"/>
          <w:szCs w:val="28"/>
        </w:rPr>
        <w:t>стественных</w:t>
      </w:r>
      <w:r>
        <w:rPr>
          <w:rFonts w:eastAsia="Times New Roman"/>
          <w:sz w:val="28"/>
          <w:szCs w:val="28"/>
        </w:rPr>
        <w:t xml:space="preserve"> </w:t>
      </w:r>
      <w:r w:rsidR="00EF2CCB">
        <w:rPr>
          <w:rFonts w:eastAsia="Times New Roman"/>
          <w:sz w:val="28"/>
          <w:szCs w:val="28"/>
        </w:rPr>
        <w:t>условиях</w:t>
      </w:r>
      <w:r>
        <w:rPr>
          <w:rFonts w:eastAsia="Times New Roman"/>
          <w:sz w:val="28"/>
          <w:szCs w:val="28"/>
        </w:rPr>
        <w:t xml:space="preserve"> </w:t>
      </w:r>
      <w:r w:rsidR="00EF2CCB">
        <w:rPr>
          <w:rFonts w:eastAsia="Times New Roman"/>
          <w:sz w:val="28"/>
          <w:szCs w:val="28"/>
        </w:rPr>
        <w:t>с</w:t>
      </w:r>
      <w:r>
        <w:rPr>
          <w:rFonts w:eastAsia="Times New Roman"/>
          <w:sz w:val="28"/>
          <w:szCs w:val="28"/>
        </w:rPr>
        <w:t xml:space="preserve"> последующ</w:t>
      </w:r>
      <w:r w:rsidR="00EF2CCB">
        <w:rPr>
          <w:rFonts w:eastAsia="Times New Roman"/>
          <w:sz w:val="28"/>
          <w:szCs w:val="28"/>
        </w:rPr>
        <w:t>им</w:t>
      </w:r>
      <w:r>
        <w:rPr>
          <w:rFonts w:eastAsia="Times New Roman"/>
          <w:sz w:val="28"/>
          <w:szCs w:val="28"/>
        </w:rPr>
        <w:t xml:space="preserve"> </w:t>
      </w:r>
      <w:r w:rsidR="00EF2CCB">
        <w:rPr>
          <w:rFonts w:eastAsia="Times New Roman"/>
          <w:sz w:val="28"/>
          <w:szCs w:val="28"/>
        </w:rPr>
        <w:t>обсуждением</w:t>
      </w:r>
    </w:p>
    <w:p w14:paraId="1A2F01E7" w14:textId="77777777" w:rsidR="00EF2CCB" w:rsidRDefault="00EF2CCB" w:rsidP="00EF2CCB">
      <w:pPr>
        <w:spacing w:line="177" w:lineRule="exact"/>
        <w:rPr>
          <w:rFonts w:ascii="Symbol" w:eastAsia="Symbol" w:hAnsi="Symbol" w:cs="Symbol"/>
          <w:sz w:val="28"/>
          <w:szCs w:val="28"/>
        </w:rPr>
      </w:pPr>
    </w:p>
    <w:p w14:paraId="1868AAF3" w14:textId="77777777" w:rsidR="00EF2CCB" w:rsidRDefault="00EF2CCB" w:rsidP="00EF2CCB">
      <w:pPr>
        <w:spacing w:line="349" w:lineRule="auto"/>
        <w:ind w:left="460" w:right="20"/>
        <w:rPr>
          <w:rFonts w:ascii="Symbol" w:eastAsia="Symbol" w:hAnsi="Symbol" w:cs="Symbol"/>
          <w:sz w:val="28"/>
          <w:szCs w:val="28"/>
        </w:rPr>
      </w:pPr>
      <w:r>
        <w:rPr>
          <w:rFonts w:eastAsia="Times New Roman"/>
          <w:sz w:val="28"/>
          <w:szCs w:val="28"/>
        </w:rPr>
        <w:t>интересующих вопросов. Он носит разъяснительный, познавательный и определяющий характер.</w:t>
      </w:r>
    </w:p>
    <w:p w14:paraId="0272F051" w14:textId="77777777" w:rsidR="00EF2CCB" w:rsidRDefault="00EF2CCB" w:rsidP="00EF2CCB">
      <w:pPr>
        <w:spacing w:line="47" w:lineRule="exact"/>
        <w:rPr>
          <w:rFonts w:ascii="Symbol" w:eastAsia="Symbol" w:hAnsi="Symbol" w:cs="Symbol"/>
          <w:sz w:val="28"/>
          <w:szCs w:val="28"/>
        </w:rPr>
      </w:pPr>
    </w:p>
    <w:p w14:paraId="0E7A0435" w14:textId="77777777" w:rsidR="00EF2CCB" w:rsidRDefault="00EF2CCB" w:rsidP="00EF2CCB">
      <w:pPr>
        <w:numPr>
          <w:ilvl w:val="0"/>
          <w:numId w:val="22"/>
        </w:numPr>
        <w:tabs>
          <w:tab w:val="left" w:pos="460"/>
        </w:tabs>
        <w:spacing w:line="351" w:lineRule="auto"/>
        <w:ind w:left="460" w:hanging="359"/>
        <w:jc w:val="both"/>
        <w:rPr>
          <w:rFonts w:ascii="Symbol" w:eastAsia="Symbol" w:hAnsi="Symbol" w:cs="Symbol"/>
          <w:sz w:val="28"/>
          <w:szCs w:val="28"/>
        </w:rPr>
      </w:pPr>
      <w:r>
        <w:rPr>
          <w:rFonts w:eastAsia="Times New Roman"/>
          <w:b/>
          <w:bCs/>
          <w:sz w:val="28"/>
          <w:szCs w:val="28"/>
        </w:rPr>
        <w:t xml:space="preserve">Игровой метод </w:t>
      </w:r>
      <w:r>
        <w:rPr>
          <w:rFonts w:eastAsia="Times New Roman"/>
          <w:sz w:val="28"/>
          <w:szCs w:val="28"/>
        </w:rPr>
        <w:t>–</w:t>
      </w:r>
      <w:r>
        <w:rPr>
          <w:rFonts w:eastAsia="Times New Roman"/>
          <w:b/>
          <w:bCs/>
          <w:sz w:val="28"/>
          <w:szCs w:val="28"/>
        </w:rPr>
        <w:t xml:space="preserve"> </w:t>
      </w:r>
      <w:r>
        <w:rPr>
          <w:rFonts w:eastAsia="Times New Roman"/>
          <w:sz w:val="28"/>
          <w:szCs w:val="28"/>
        </w:rPr>
        <w:t>предполагает использование различных компонентов</w:t>
      </w:r>
      <w:r>
        <w:rPr>
          <w:rFonts w:eastAsia="Times New Roman"/>
          <w:b/>
          <w:bCs/>
          <w:sz w:val="28"/>
          <w:szCs w:val="28"/>
        </w:rPr>
        <w:t xml:space="preserve"> </w:t>
      </w:r>
      <w:r>
        <w:rPr>
          <w:rFonts w:eastAsia="Times New Roman"/>
          <w:sz w:val="28"/>
          <w:szCs w:val="28"/>
        </w:rPr>
        <w:t>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
    <w:p w14:paraId="7A00223F" w14:textId="77777777" w:rsidR="00EF2CCB" w:rsidRDefault="00EF2CCB" w:rsidP="00EF2CCB">
      <w:pPr>
        <w:spacing w:line="16" w:lineRule="exact"/>
        <w:rPr>
          <w:rFonts w:ascii="Symbol" w:eastAsia="Symbol" w:hAnsi="Symbol" w:cs="Symbol"/>
          <w:sz w:val="28"/>
          <w:szCs w:val="28"/>
        </w:rPr>
      </w:pPr>
    </w:p>
    <w:p w14:paraId="722EB62E" w14:textId="77777777" w:rsidR="00EF2CCB" w:rsidRDefault="00EF2CCB" w:rsidP="00EF2CCB">
      <w:pPr>
        <w:numPr>
          <w:ilvl w:val="0"/>
          <w:numId w:val="22"/>
        </w:numPr>
        <w:tabs>
          <w:tab w:val="left" w:pos="460"/>
        </w:tabs>
        <w:ind w:left="460" w:hanging="359"/>
        <w:rPr>
          <w:rFonts w:ascii="Symbol" w:eastAsia="Symbol" w:hAnsi="Symbol" w:cs="Symbol"/>
          <w:sz w:val="28"/>
          <w:szCs w:val="28"/>
        </w:rPr>
      </w:pPr>
      <w:r>
        <w:rPr>
          <w:rFonts w:eastAsia="Times New Roman"/>
          <w:b/>
          <w:bCs/>
          <w:sz w:val="28"/>
          <w:szCs w:val="28"/>
        </w:rPr>
        <w:t xml:space="preserve">Наглядный метод </w:t>
      </w:r>
      <w:proofErr w:type="gramStart"/>
      <w:r>
        <w:rPr>
          <w:rFonts w:eastAsia="Times New Roman"/>
          <w:sz w:val="28"/>
          <w:szCs w:val="28"/>
        </w:rPr>
        <w:t>–</w:t>
      </w:r>
      <w:r>
        <w:rPr>
          <w:rFonts w:eastAsia="Times New Roman"/>
          <w:b/>
          <w:bCs/>
          <w:sz w:val="28"/>
          <w:szCs w:val="28"/>
        </w:rPr>
        <w:t xml:space="preserve">  </w:t>
      </w:r>
      <w:r>
        <w:rPr>
          <w:rFonts w:eastAsia="Times New Roman"/>
          <w:sz w:val="28"/>
          <w:szCs w:val="28"/>
        </w:rPr>
        <w:t>это</w:t>
      </w:r>
      <w:proofErr w:type="gramEnd"/>
      <w:r>
        <w:rPr>
          <w:rFonts w:eastAsia="Times New Roman"/>
          <w:sz w:val="28"/>
          <w:szCs w:val="28"/>
        </w:rPr>
        <w:t xml:space="preserve">  форма  усвоения  знаний,</w:t>
      </w:r>
      <w:r>
        <w:rPr>
          <w:rFonts w:eastAsia="Times New Roman"/>
          <w:b/>
          <w:bCs/>
          <w:sz w:val="28"/>
          <w:szCs w:val="28"/>
        </w:rPr>
        <w:t xml:space="preserve">  </w:t>
      </w:r>
      <w:r>
        <w:rPr>
          <w:rFonts w:eastAsia="Times New Roman"/>
          <w:sz w:val="28"/>
          <w:szCs w:val="28"/>
        </w:rPr>
        <w:t>умений  и  навыков  в</w:t>
      </w:r>
    </w:p>
    <w:p w14:paraId="0510071D" w14:textId="77777777" w:rsidR="00EF2CCB" w:rsidRDefault="00EF2CCB" w:rsidP="00EF2CCB">
      <w:pPr>
        <w:spacing w:line="174" w:lineRule="exact"/>
        <w:rPr>
          <w:sz w:val="20"/>
          <w:szCs w:val="20"/>
        </w:rPr>
      </w:pPr>
    </w:p>
    <w:p w14:paraId="52ED9583" w14:textId="77777777" w:rsidR="00EF2CCB" w:rsidRDefault="00EF2CCB" w:rsidP="00EF2CCB">
      <w:pPr>
        <w:spacing w:line="349" w:lineRule="auto"/>
        <w:ind w:left="460"/>
        <w:rPr>
          <w:sz w:val="20"/>
          <w:szCs w:val="20"/>
        </w:rPr>
      </w:pPr>
      <w:r>
        <w:rPr>
          <w:rFonts w:eastAsia="Times New Roman"/>
          <w:sz w:val="28"/>
          <w:szCs w:val="28"/>
        </w:rPr>
        <w:t>зависимости от применяемых при обучении наглядных пособий и технических средств обучения.</w:t>
      </w:r>
    </w:p>
    <w:p w14:paraId="7F8DA258" w14:textId="77777777" w:rsidR="00EF2CCB" w:rsidRDefault="00EF2CCB" w:rsidP="00EF2CCB">
      <w:pPr>
        <w:sectPr w:rsidR="00EF2CCB">
          <w:pgSz w:w="11900" w:h="16838"/>
          <w:pgMar w:top="1143" w:right="846" w:bottom="387" w:left="1440" w:header="0" w:footer="0" w:gutter="0"/>
          <w:cols w:space="720" w:equalWidth="0">
            <w:col w:w="9620"/>
          </w:cols>
        </w:sectPr>
      </w:pPr>
    </w:p>
    <w:p w14:paraId="779A0F6A" w14:textId="77777777" w:rsidR="00EF2CCB" w:rsidRDefault="00EF2CCB" w:rsidP="00EF2CCB">
      <w:pPr>
        <w:spacing w:line="12" w:lineRule="exact"/>
        <w:rPr>
          <w:sz w:val="20"/>
          <w:szCs w:val="20"/>
        </w:rPr>
      </w:pPr>
    </w:p>
    <w:p w14:paraId="6C4E42AD" w14:textId="77777777" w:rsidR="00EF2CCB" w:rsidRPr="00237B03" w:rsidRDefault="00EF2CCB" w:rsidP="00237B03">
      <w:pPr>
        <w:ind w:left="9400"/>
        <w:rPr>
          <w:sz w:val="20"/>
          <w:szCs w:val="20"/>
        </w:rPr>
        <w:sectPr w:rsidR="00EF2CCB" w:rsidRPr="00237B03">
          <w:type w:val="continuous"/>
          <w:pgSz w:w="11900" w:h="16838"/>
          <w:pgMar w:top="1143" w:right="846" w:bottom="387" w:left="1440" w:header="0" w:footer="0" w:gutter="0"/>
          <w:cols w:space="720" w:equalWidth="0">
            <w:col w:w="9620"/>
          </w:cols>
        </w:sectPr>
      </w:pPr>
    </w:p>
    <w:p w14:paraId="1160D9B7" w14:textId="77777777" w:rsidR="00EF2CCB" w:rsidRDefault="00EF2CCB" w:rsidP="00EF2CCB">
      <w:pPr>
        <w:numPr>
          <w:ilvl w:val="0"/>
          <w:numId w:val="23"/>
        </w:numPr>
        <w:tabs>
          <w:tab w:val="left" w:pos="460"/>
        </w:tabs>
        <w:ind w:left="460" w:hanging="359"/>
        <w:rPr>
          <w:rFonts w:ascii="Symbol" w:eastAsia="Symbol" w:hAnsi="Symbol" w:cs="Symbol"/>
          <w:sz w:val="28"/>
          <w:szCs w:val="28"/>
        </w:rPr>
      </w:pPr>
      <w:r>
        <w:rPr>
          <w:rFonts w:eastAsia="Times New Roman"/>
          <w:b/>
          <w:bCs/>
          <w:sz w:val="28"/>
          <w:szCs w:val="28"/>
        </w:rPr>
        <w:lastRenderedPageBreak/>
        <w:t xml:space="preserve">Практические упражнения </w:t>
      </w:r>
      <w:proofErr w:type="gramStart"/>
      <w:r>
        <w:rPr>
          <w:rFonts w:eastAsia="Times New Roman"/>
          <w:sz w:val="28"/>
          <w:szCs w:val="28"/>
        </w:rPr>
        <w:t>–</w:t>
      </w:r>
      <w:r>
        <w:rPr>
          <w:rFonts w:eastAsia="Times New Roman"/>
          <w:b/>
          <w:bCs/>
          <w:sz w:val="28"/>
          <w:szCs w:val="28"/>
        </w:rPr>
        <w:t xml:space="preserve">  </w:t>
      </w:r>
      <w:r>
        <w:rPr>
          <w:rFonts w:eastAsia="Times New Roman"/>
          <w:sz w:val="28"/>
          <w:szCs w:val="28"/>
        </w:rPr>
        <w:t>это</w:t>
      </w:r>
      <w:proofErr w:type="gramEnd"/>
      <w:r>
        <w:rPr>
          <w:rFonts w:eastAsia="Times New Roman"/>
          <w:sz w:val="28"/>
          <w:szCs w:val="28"/>
        </w:rPr>
        <w:t xml:space="preserve">  систематическая  отработка  умения  и</w:t>
      </w:r>
    </w:p>
    <w:p w14:paraId="4B8D067D" w14:textId="77777777" w:rsidR="00EF2CCB" w:rsidRDefault="00EF2CCB" w:rsidP="00EF2CCB">
      <w:pPr>
        <w:spacing w:line="177" w:lineRule="exact"/>
        <w:rPr>
          <w:sz w:val="20"/>
          <w:szCs w:val="20"/>
        </w:rPr>
      </w:pPr>
    </w:p>
    <w:p w14:paraId="7C3ECE69" w14:textId="77777777" w:rsidR="00EF2CCB" w:rsidRDefault="00EF2CCB" w:rsidP="00EF2CCB">
      <w:pPr>
        <w:spacing w:line="349" w:lineRule="auto"/>
        <w:ind w:left="460"/>
        <w:jc w:val="both"/>
        <w:rPr>
          <w:sz w:val="20"/>
          <w:szCs w:val="20"/>
        </w:rPr>
      </w:pPr>
      <w:r>
        <w:rPr>
          <w:rFonts w:eastAsia="Times New Roman"/>
          <w:sz w:val="28"/>
          <w:szCs w:val="28"/>
        </w:rPr>
        <w:t>навыка путем ритмично повторяющихся умственных действий, манипуляций, практических операций в процессе совместной деятельности</w:t>
      </w:r>
    </w:p>
    <w:p w14:paraId="10818CA8" w14:textId="77777777" w:rsidR="00EF2CCB" w:rsidRDefault="00EF2CCB" w:rsidP="00EF2CCB">
      <w:pPr>
        <w:spacing w:line="31" w:lineRule="exact"/>
        <w:rPr>
          <w:sz w:val="20"/>
          <w:szCs w:val="20"/>
        </w:rPr>
      </w:pPr>
    </w:p>
    <w:p w14:paraId="54FDBBE8" w14:textId="77777777" w:rsidR="00EF2CCB" w:rsidRDefault="00EF2CCB" w:rsidP="00EF2CCB">
      <w:pPr>
        <w:spacing w:line="357" w:lineRule="auto"/>
        <w:ind w:left="460"/>
        <w:jc w:val="both"/>
        <w:rPr>
          <w:sz w:val="20"/>
          <w:szCs w:val="20"/>
        </w:rPr>
      </w:pPr>
      <w:r>
        <w:rPr>
          <w:rFonts w:eastAsia="Times New Roman"/>
          <w:sz w:val="28"/>
          <w:szCs w:val="28"/>
        </w:rPr>
        <w:t>педагога и воспитанника или входе специально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w:t>
      </w:r>
    </w:p>
    <w:p w14:paraId="251E99EF" w14:textId="77777777" w:rsidR="00EF2CCB" w:rsidRDefault="00EF2CCB" w:rsidP="00EF2CCB">
      <w:pPr>
        <w:spacing w:line="10" w:lineRule="exact"/>
        <w:rPr>
          <w:sz w:val="20"/>
          <w:szCs w:val="20"/>
        </w:rPr>
      </w:pPr>
    </w:p>
    <w:p w14:paraId="220439D2" w14:textId="77777777" w:rsidR="00EF2CCB" w:rsidRDefault="00EF2CCB" w:rsidP="00EF2CCB">
      <w:pPr>
        <w:numPr>
          <w:ilvl w:val="0"/>
          <w:numId w:val="24"/>
        </w:numPr>
        <w:tabs>
          <w:tab w:val="left" w:pos="460"/>
        </w:tabs>
        <w:ind w:left="460" w:hanging="359"/>
        <w:rPr>
          <w:rFonts w:ascii="Symbol" w:eastAsia="Symbol" w:hAnsi="Symbol" w:cs="Symbol"/>
          <w:sz w:val="28"/>
          <w:szCs w:val="28"/>
        </w:rPr>
      </w:pPr>
      <w:proofErr w:type="gramStart"/>
      <w:r>
        <w:rPr>
          <w:rFonts w:eastAsia="Times New Roman"/>
          <w:b/>
          <w:bCs/>
          <w:sz w:val="28"/>
          <w:szCs w:val="28"/>
        </w:rPr>
        <w:t>Метод  моделирования</w:t>
      </w:r>
      <w:proofErr w:type="gramEnd"/>
      <w:r>
        <w:rPr>
          <w:rFonts w:eastAsia="Times New Roman"/>
          <w:b/>
          <w:bCs/>
          <w:sz w:val="28"/>
          <w:szCs w:val="28"/>
        </w:rPr>
        <w:t xml:space="preserve">  опасных  и  безопасных  дорожных  ситуаций.</w:t>
      </w:r>
    </w:p>
    <w:p w14:paraId="172AF885" w14:textId="77777777" w:rsidR="00EF2CCB" w:rsidRDefault="00EF2CCB" w:rsidP="00EF2CCB">
      <w:pPr>
        <w:spacing w:line="169" w:lineRule="exact"/>
        <w:rPr>
          <w:rFonts w:ascii="Symbol" w:eastAsia="Symbol" w:hAnsi="Symbol" w:cs="Symbol"/>
          <w:sz w:val="28"/>
          <w:szCs w:val="28"/>
        </w:rPr>
      </w:pPr>
    </w:p>
    <w:p w14:paraId="668CC7E0" w14:textId="77777777" w:rsidR="00EF2CCB" w:rsidRDefault="00EF2CCB" w:rsidP="00EF2CCB">
      <w:pPr>
        <w:spacing w:line="357" w:lineRule="auto"/>
        <w:ind w:left="460"/>
        <w:jc w:val="both"/>
        <w:rPr>
          <w:rFonts w:ascii="Symbol" w:eastAsia="Symbol" w:hAnsi="Symbol" w:cs="Symbol"/>
          <w:sz w:val="28"/>
          <w:szCs w:val="28"/>
        </w:rPr>
      </w:pPr>
      <w:r>
        <w:rPr>
          <w:rFonts w:eastAsia="Times New Roman"/>
          <w:sz w:val="28"/>
          <w:szCs w:val="28"/>
        </w:rPr>
        <w:t>Ситуационное обучение заключается в систематизации и анализе типичных и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решения, предупреждающие попадания ребенка</w:t>
      </w:r>
    </w:p>
    <w:p w14:paraId="41DCDA1B" w14:textId="77777777" w:rsidR="00EF2CCB" w:rsidRDefault="00EF2CCB" w:rsidP="00EF2CCB">
      <w:pPr>
        <w:spacing w:line="23" w:lineRule="exact"/>
        <w:rPr>
          <w:sz w:val="20"/>
          <w:szCs w:val="20"/>
        </w:rPr>
      </w:pPr>
    </w:p>
    <w:p w14:paraId="50A80FB4" w14:textId="77777777" w:rsidR="00EF2CCB" w:rsidRDefault="00EF2CCB" w:rsidP="00EF2CCB">
      <w:pPr>
        <w:numPr>
          <w:ilvl w:val="0"/>
          <w:numId w:val="25"/>
        </w:numPr>
        <w:tabs>
          <w:tab w:val="left" w:pos="724"/>
        </w:tabs>
        <w:spacing w:line="349" w:lineRule="auto"/>
        <w:ind w:left="460" w:firstLine="1"/>
        <w:jc w:val="both"/>
        <w:rPr>
          <w:rFonts w:eastAsia="Times New Roman"/>
          <w:sz w:val="28"/>
          <w:szCs w:val="28"/>
        </w:rPr>
      </w:pPr>
      <w:r>
        <w:rPr>
          <w:rFonts w:eastAsia="Times New Roman"/>
          <w:sz w:val="28"/>
          <w:szCs w:val="28"/>
        </w:rPr>
        <w:t>ДТП или уменьшающие тяжесть их последствий. При помощи макета улицы города и дидактических игр создаются дорожные ситуации, которые</w:t>
      </w:r>
    </w:p>
    <w:p w14:paraId="5A6F5AAF" w14:textId="77777777" w:rsidR="00EF2CCB" w:rsidRDefault="00EF2CCB" w:rsidP="00EF2CCB">
      <w:pPr>
        <w:spacing w:line="15" w:lineRule="exact"/>
        <w:rPr>
          <w:sz w:val="20"/>
          <w:szCs w:val="20"/>
        </w:rPr>
      </w:pPr>
    </w:p>
    <w:p w14:paraId="7CF6D3CC" w14:textId="77777777" w:rsidR="00EF2CCB" w:rsidRDefault="00EF2CCB" w:rsidP="00EF2CCB">
      <w:pPr>
        <w:tabs>
          <w:tab w:val="left" w:pos="1220"/>
          <w:tab w:val="left" w:pos="2400"/>
          <w:tab w:val="left" w:pos="3960"/>
          <w:tab w:val="left" w:pos="4760"/>
          <w:tab w:val="left" w:pos="7200"/>
          <w:tab w:val="left" w:pos="7560"/>
          <w:tab w:val="left" w:pos="8940"/>
        </w:tabs>
        <w:ind w:left="460"/>
        <w:rPr>
          <w:sz w:val="20"/>
          <w:szCs w:val="20"/>
        </w:rPr>
      </w:pPr>
      <w:r>
        <w:rPr>
          <w:rFonts w:eastAsia="Times New Roman"/>
          <w:sz w:val="28"/>
          <w:szCs w:val="28"/>
        </w:rPr>
        <w:t>дети</w:t>
      </w:r>
      <w:r>
        <w:rPr>
          <w:rFonts w:eastAsia="Times New Roman"/>
          <w:sz w:val="28"/>
          <w:szCs w:val="28"/>
        </w:rPr>
        <w:tab/>
        <w:t>должны</w:t>
      </w:r>
      <w:r>
        <w:rPr>
          <w:rFonts w:eastAsia="Times New Roman"/>
          <w:sz w:val="28"/>
          <w:szCs w:val="28"/>
        </w:rPr>
        <w:tab/>
        <w:t>разрешить.</w:t>
      </w:r>
      <w:r>
        <w:rPr>
          <w:rFonts w:eastAsia="Times New Roman"/>
          <w:sz w:val="28"/>
          <w:szCs w:val="28"/>
        </w:rPr>
        <w:tab/>
        <w:t>Этот</w:t>
      </w:r>
      <w:r>
        <w:rPr>
          <w:rFonts w:eastAsia="Times New Roman"/>
          <w:sz w:val="28"/>
          <w:szCs w:val="28"/>
        </w:rPr>
        <w:tab/>
      </w:r>
      <w:proofErr w:type="gramStart"/>
      <w:r>
        <w:rPr>
          <w:rFonts w:eastAsia="Times New Roman"/>
          <w:sz w:val="28"/>
          <w:szCs w:val="28"/>
        </w:rPr>
        <w:t>прием  помогает</w:t>
      </w:r>
      <w:proofErr w:type="gramEnd"/>
      <w:r>
        <w:rPr>
          <w:sz w:val="20"/>
          <w:szCs w:val="20"/>
        </w:rPr>
        <w:tab/>
      </w:r>
      <w:r>
        <w:rPr>
          <w:rFonts w:eastAsia="Times New Roman"/>
          <w:sz w:val="28"/>
          <w:szCs w:val="28"/>
        </w:rPr>
        <w:t>в</w:t>
      </w:r>
      <w:r>
        <w:rPr>
          <w:rFonts w:eastAsia="Times New Roman"/>
          <w:sz w:val="28"/>
          <w:szCs w:val="28"/>
        </w:rPr>
        <w:tab/>
        <w:t>обучении</w:t>
      </w:r>
      <w:r>
        <w:rPr>
          <w:sz w:val="20"/>
          <w:szCs w:val="20"/>
        </w:rPr>
        <w:tab/>
      </w:r>
      <w:r>
        <w:rPr>
          <w:rFonts w:eastAsia="Times New Roman"/>
          <w:sz w:val="27"/>
          <w:szCs w:val="27"/>
        </w:rPr>
        <w:t>детей</w:t>
      </w:r>
    </w:p>
    <w:p w14:paraId="24282C5A" w14:textId="77777777" w:rsidR="00EF2CCB" w:rsidRDefault="00EF2CCB" w:rsidP="00EF2CCB">
      <w:pPr>
        <w:spacing w:line="160" w:lineRule="exact"/>
        <w:rPr>
          <w:sz w:val="20"/>
          <w:szCs w:val="20"/>
        </w:rPr>
      </w:pPr>
    </w:p>
    <w:p w14:paraId="343A3A42" w14:textId="77777777" w:rsidR="00EF2CCB" w:rsidRDefault="00EF2CCB" w:rsidP="00EF2CCB">
      <w:pPr>
        <w:ind w:left="460"/>
        <w:rPr>
          <w:sz w:val="20"/>
          <w:szCs w:val="20"/>
        </w:rPr>
      </w:pPr>
      <w:r>
        <w:rPr>
          <w:rFonts w:eastAsia="Times New Roman"/>
          <w:sz w:val="28"/>
          <w:szCs w:val="28"/>
        </w:rPr>
        <w:t>безопасности в дорожно-транспортных ситуациях.</w:t>
      </w:r>
    </w:p>
    <w:p w14:paraId="38D9CD58" w14:textId="77777777" w:rsidR="00EF2CCB" w:rsidRDefault="00EF2CCB" w:rsidP="00EF2CCB">
      <w:pPr>
        <w:spacing w:line="146" w:lineRule="exact"/>
        <w:rPr>
          <w:sz w:val="20"/>
          <w:szCs w:val="20"/>
        </w:rPr>
      </w:pPr>
    </w:p>
    <w:p w14:paraId="16A77ADE" w14:textId="77777777" w:rsidR="00EF2CCB" w:rsidRDefault="00EF2CCB" w:rsidP="00EF2CCB">
      <w:pPr>
        <w:tabs>
          <w:tab w:val="left" w:pos="440"/>
          <w:tab w:val="left" w:pos="3080"/>
          <w:tab w:val="left" w:pos="4440"/>
          <w:tab w:val="left" w:pos="6180"/>
          <w:tab w:val="left" w:pos="8160"/>
        </w:tabs>
        <w:ind w:left="100"/>
        <w:rPr>
          <w:sz w:val="20"/>
          <w:szCs w:val="20"/>
        </w:rPr>
      </w:pPr>
      <w:r>
        <w:rPr>
          <w:rFonts w:ascii="Symbol" w:eastAsia="Symbol" w:hAnsi="Symbol" w:cs="Symbol"/>
          <w:sz w:val="28"/>
          <w:szCs w:val="28"/>
        </w:rPr>
        <w:t></w:t>
      </w:r>
      <w:r>
        <w:rPr>
          <w:rFonts w:eastAsia="Times New Roman"/>
          <w:b/>
          <w:bCs/>
          <w:sz w:val="28"/>
          <w:szCs w:val="28"/>
        </w:rPr>
        <w:tab/>
        <w:t>Интерактивный</w:t>
      </w:r>
      <w:r>
        <w:rPr>
          <w:sz w:val="20"/>
          <w:szCs w:val="20"/>
        </w:rPr>
        <w:tab/>
      </w:r>
      <w:r>
        <w:rPr>
          <w:rFonts w:eastAsia="Times New Roman"/>
          <w:b/>
          <w:bCs/>
          <w:sz w:val="28"/>
          <w:szCs w:val="28"/>
        </w:rPr>
        <w:t>метод</w:t>
      </w:r>
      <w:r>
        <w:rPr>
          <w:rFonts w:eastAsia="Times New Roman"/>
          <w:sz w:val="28"/>
          <w:szCs w:val="28"/>
        </w:rPr>
        <w:t>.</w:t>
      </w:r>
      <w:r>
        <w:rPr>
          <w:sz w:val="20"/>
          <w:szCs w:val="20"/>
        </w:rPr>
        <w:tab/>
      </w:r>
      <w:r>
        <w:rPr>
          <w:rFonts w:eastAsia="Times New Roman"/>
          <w:sz w:val="28"/>
          <w:szCs w:val="28"/>
        </w:rPr>
        <w:t>Особенно</w:t>
      </w:r>
      <w:r>
        <w:rPr>
          <w:sz w:val="20"/>
          <w:szCs w:val="20"/>
        </w:rPr>
        <w:tab/>
      </w:r>
      <w:r>
        <w:rPr>
          <w:rFonts w:eastAsia="Times New Roman"/>
          <w:sz w:val="28"/>
          <w:szCs w:val="28"/>
        </w:rPr>
        <w:t>эффективно</w:t>
      </w:r>
      <w:r>
        <w:rPr>
          <w:sz w:val="20"/>
          <w:szCs w:val="20"/>
        </w:rPr>
        <w:tab/>
      </w:r>
      <w:r>
        <w:rPr>
          <w:rFonts w:eastAsia="Times New Roman"/>
          <w:sz w:val="28"/>
          <w:szCs w:val="28"/>
        </w:rPr>
        <w:t>применение</w:t>
      </w:r>
    </w:p>
    <w:p w14:paraId="32215E95" w14:textId="77777777" w:rsidR="00EF2CCB" w:rsidRDefault="00EF2CCB" w:rsidP="00EF2CCB">
      <w:pPr>
        <w:spacing w:line="176" w:lineRule="exact"/>
        <w:rPr>
          <w:sz w:val="20"/>
          <w:szCs w:val="20"/>
        </w:rPr>
      </w:pPr>
    </w:p>
    <w:p w14:paraId="45363BFE" w14:textId="77777777" w:rsidR="00EF2CCB" w:rsidRDefault="00EF2CCB" w:rsidP="00EF2CCB">
      <w:pPr>
        <w:spacing w:line="358" w:lineRule="auto"/>
        <w:ind w:left="460"/>
        <w:jc w:val="both"/>
        <w:rPr>
          <w:sz w:val="20"/>
          <w:szCs w:val="20"/>
        </w:rPr>
      </w:pPr>
      <w:r>
        <w:rPr>
          <w:rFonts w:eastAsia="Times New Roman"/>
          <w:sz w:val="28"/>
          <w:szCs w:val="28"/>
        </w:rPr>
        <w:t>интерактивного метода обучения, направленного на активное включение детей в диалог. С помощью этого метода можно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14:paraId="4CA84C26" w14:textId="77777777" w:rsidR="00EF2CCB" w:rsidRDefault="00EF2CCB" w:rsidP="00EF2CCB">
      <w:pPr>
        <w:sectPr w:rsidR="00EF2CCB">
          <w:pgSz w:w="11900" w:h="16838"/>
          <w:pgMar w:top="1123" w:right="846" w:bottom="387" w:left="1440" w:header="0" w:footer="0" w:gutter="0"/>
          <w:cols w:space="720" w:equalWidth="0">
            <w:col w:w="9620"/>
          </w:cols>
        </w:sectPr>
      </w:pPr>
    </w:p>
    <w:p w14:paraId="6F7E3594" w14:textId="77777777" w:rsidR="00EF2CCB" w:rsidRDefault="00EF2CCB" w:rsidP="00EF2CCB">
      <w:pPr>
        <w:spacing w:line="200" w:lineRule="exact"/>
        <w:rPr>
          <w:sz w:val="20"/>
          <w:szCs w:val="20"/>
        </w:rPr>
      </w:pPr>
    </w:p>
    <w:p w14:paraId="57DA5E8F" w14:textId="77777777" w:rsidR="00EF2CCB" w:rsidRDefault="00EF2CCB" w:rsidP="00EF2CCB">
      <w:pPr>
        <w:spacing w:line="200" w:lineRule="exact"/>
        <w:rPr>
          <w:sz w:val="20"/>
          <w:szCs w:val="20"/>
        </w:rPr>
      </w:pPr>
    </w:p>
    <w:p w14:paraId="6F6A6E16" w14:textId="77777777" w:rsidR="00EF2CCB" w:rsidRDefault="00EF2CCB" w:rsidP="00EF2CCB">
      <w:pPr>
        <w:spacing w:line="200" w:lineRule="exact"/>
        <w:rPr>
          <w:sz w:val="20"/>
          <w:szCs w:val="20"/>
        </w:rPr>
      </w:pPr>
    </w:p>
    <w:p w14:paraId="610E2F89" w14:textId="77777777" w:rsidR="00EF2CCB" w:rsidRDefault="00EF2CCB" w:rsidP="00EF2CCB">
      <w:pPr>
        <w:spacing w:line="200" w:lineRule="exact"/>
        <w:rPr>
          <w:sz w:val="20"/>
          <w:szCs w:val="20"/>
        </w:rPr>
      </w:pPr>
    </w:p>
    <w:p w14:paraId="78428A2F" w14:textId="77777777" w:rsidR="00EF2CCB" w:rsidRDefault="00EF2CCB" w:rsidP="00EF2CCB">
      <w:pPr>
        <w:spacing w:line="200" w:lineRule="exact"/>
        <w:rPr>
          <w:sz w:val="20"/>
          <w:szCs w:val="20"/>
        </w:rPr>
      </w:pPr>
    </w:p>
    <w:p w14:paraId="2BBC3119" w14:textId="77777777" w:rsidR="00EF2CCB" w:rsidRDefault="00EF2CCB" w:rsidP="00EF2CCB">
      <w:pPr>
        <w:spacing w:line="200" w:lineRule="exact"/>
        <w:rPr>
          <w:sz w:val="20"/>
          <w:szCs w:val="20"/>
        </w:rPr>
      </w:pPr>
    </w:p>
    <w:p w14:paraId="6DB46804" w14:textId="77777777" w:rsidR="00EF2CCB" w:rsidRDefault="00EF2CCB" w:rsidP="00EF2CCB">
      <w:pPr>
        <w:spacing w:line="200" w:lineRule="exact"/>
        <w:rPr>
          <w:sz w:val="20"/>
          <w:szCs w:val="20"/>
        </w:rPr>
      </w:pPr>
    </w:p>
    <w:p w14:paraId="3D075CC9" w14:textId="77777777" w:rsidR="00EF2CCB" w:rsidRDefault="00EF2CCB" w:rsidP="00EF2CCB">
      <w:pPr>
        <w:spacing w:line="200" w:lineRule="exact"/>
        <w:rPr>
          <w:sz w:val="20"/>
          <w:szCs w:val="20"/>
        </w:rPr>
      </w:pPr>
    </w:p>
    <w:p w14:paraId="5E7F6442" w14:textId="77777777" w:rsidR="00EF2CCB" w:rsidRDefault="00EF2CCB" w:rsidP="00EF2CCB">
      <w:pPr>
        <w:spacing w:line="200" w:lineRule="exact"/>
        <w:rPr>
          <w:sz w:val="20"/>
          <w:szCs w:val="20"/>
        </w:rPr>
      </w:pPr>
    </w:p>
    <w:p w14:paraId="58361EA1" w14:textId="77777777" w:rsidR="00EF2CCB" w:rsidRDefault="00EF2CCB" w:rsidP="00EF2CCB">
      <w:pPr>
        <w:spacing w:line="200" w:lineRule="exact"/>
        <w:rPr>
          <w:sz w:val="20"/>
          <w:szCs w:val="20"/>
        </w:rPr>
      </w:pPr>
    </w:p>
    <w:p w14:paraId="2F41DA7C" w14:textId="77777777" w:rsidR="00EF2CCB" w:rsidRDefault="00EF2CCB" w:rsidP="00EF2CCB">
      <w:pPr>
        <w:spacing w:line="371" w:lineRule="exact"/>
        <w:rPr>
          <w:sz w:val="20"/>
          <w:szCs w:val="20"/>
        </w:rPr>
      </w:pPr>
    </w:p>
    <w:p w14:paraId="0C679247" w14:textId="77777777" w:rsidR="00EF2CCB" w:rsidRPr="00237B03" w:rsidRDefault="00EF2CCB" w:rsidP="00237B03">
      <w:pPr>
        <w:ind w:left="9400"/>
        <w:rPr>
          <w:sz w:val="20"/>
          <w:szCs w:val="20"/>
        </w:rPr>
        <w:sectPr w:rsidR="00EF2CCB" w:rsidRPr="00237B03">
          <w:type w:val="continuous"/>
          <w:pgSz w:w="11900" w:h="16838"/>
          <w:pgMar w:top="1123" w:right="846" w:bottom="387" w:left="1440" w:header="0" w:footer="0" w:gutter="0"/>
          <w:cols w:space="720" w:equalWidth="0">
            <w:col w:w="9620"/>
          </w:cols>
        </w:sectPr>
      </w:pPr>
    </w:p>
    <w:p w14:paraId="7C636F5A" w14:textId="77777777" w:rsidR="00EF2CCB" w:rsidRDefault="00EF2CCB" w:rsidP="00EF2CCB">
      <w:pPr>
        <w:ind w:left="840"/>
        <w:rPr>
          <w:sz w:val="20"/>
          <w:szCs w:val="20"/>
        </w:rPr>
      </w:pPr>
      <w:r>
        <w:rPr>
          <w:rFonts w:eastAsia="Times New Roman"/>
          <w:b/>
          <w:bCs/>
          <w:sz w:val="28"/>
          <w:szCs w:val="28"/>
        </w:rPr>
        <w:lastRenderedPageBreak/>
        <w:t>Взаимодействие с родителями воспитанников</w:t>
      </w:r>
    </w:p>
    <w:p w14:paraId="0DB3CD6E" w14:textId="77777777" w:rsidR="00EF2CCB" w:rsidRDefault="00EF2CCB" w:rsidP="00EF2CCB">
      <w:pPr>
        <w:spacing w:line="369" w:lineRule="exact"/>
        <w:rPr>
          <w:sz w:val="20"/>
          <w:szCs w:val="20"/>
        </w:rPr>
      </w:pPr>
    </w:p>
    <w:p w14:paraId="45DCA0A5" w14:textId="77777777" w:rsidR="00EF2CCB" w:rsidRDefault="00EF2CCB" w:rsidP="00EF2CCB">
      <w:pPr>
        <w:spacing w:line="294" w:lineRule="auto"/>
        <w:ind w:left="120" w:firstLine="540"/>
        <w:jc w:val="both"/>
        <w:rPr>
          <w:sz w:val="20"/>
          <w:szCs w:val="20"/>
        </w:rPr>
      </w:pPr>
      <w:r>
        <w:rPr>
          <w:rFonts w:eastAsia="Times New Roman"/>
          <w:sz w:val="28"/>
          <w:szCs w:val="28"/>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w:t>
      </w:r>
    </w:p>
    <w:p w14:paraId="3C0BAFCF" w14:textId="77777777" w:rsidR="00EF2CCB" w:rsidRDefault="00EF2CCB" w:rsidP="00EF2CCB">
      <w:pPr>
        <w:spacing w:line="24" w:lineRule="exact"/>
        <w:rPr>
          <w:sz w:val="20"/>
          <w:szCs w:val="20"/>
        </w:rPr>
      </w:pPr>
    </w:p>
    <w:p w14:paraId="2764782F" w14:textId="77777777" w:rsidR="00EF2CCB" w:rsidRDefault="00EF2CCB" w:rsidP="00EF2CCB">
      <w:pPr>
        <w:spacing w:line="295" w:lineRule="auto"/>
        <w:ind w:left="120" w:firstLine="540"/>
        <w:jc w:val="both"/>
        <w:rPr>
          <w:sz w:val="20"/>
          <w:szCs w:val="20"/>
        </w:rPr>
      </w:pPr>
      <w:r>
        <w:rPr>
          <w:rFonts w:eastAsia="Times New Roman"/>
          <w:sz w:val="28"/>
          <w:szCs w:val="28"/>
        </w:rPr>
        <w:t>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w:t>
      </w:r>
    </w:p>
    <w:p w14:paraId="546370B3" w14:textId="77777777" w:rsidR="00EF2CCB" w:rsidRDefault="00EF2CCB" w:rsidP="00EF2CCB">
      <w:pPr>
        <w:spacing w:line="20" w:lineRule="exact"/>
        <w:rPr>
          <w:sz w:val="20"/>
          <w:szCs w:val="20"/>
        </w:rPr>
      </w:pPr>
    </w:p>
    <w:p w14:paraId="05E763C3" w14:textId="77777777" w:rsidR="00EF2CCB" w:rsidRDefault="00EF2CCB" w:rsidP="00EF2CCB">
      <w:pPr>
        <w:spacing w:line="295" w:lineRule="auto"/>
        <w:ind w:left="120" w:firstLine="540"/>
        <w:jc w:val="both"/>
        <w:rPr>
          <w:sz w:val="20"/>
          <w:szCs w:val="20"/>
        </w:rPr>
      </w:pPr>
      <w:r>
        <w:rPr>
          <w:rFonts w:eastAsia="Times New Roman"/>
          <w:sz w:val="28"/>
          <w:szCs w:val="28"/>
        </w:rPr>
        <w:t>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w:t>
      </w:r>
    </w:p>
    <w:p w14:paraId="18EAF66D" w14:textId="77777777" w:rsidR="00EF2CCB" w:rsidRDefault="00EF2CCB" w:rsidP="00EF2CCB">
      <w:pPr>
        <w:spacing w:line="21" w:lineRule="exact"/>
        <w:rPr>
          <w:sz w:val="20"/>
          <w:szCs w:val="20"/>
        </w:rPr>
      </w:pPr>
    </w:p>
    <w:p w14:paraId="08FC6B20" w14:textId="24E5C53A" w:rsidR="00EF2CCB" w:rsidRDefault="00EF2CCB" w:rsidP="00EF2CCB">
      <w:pPr>
        <w:spacing w:line="295" w:lineRule="auto"/>
        <w:ind w:left="120"/>
        <w:jc w:val="both"/>
        <w:rPr>
          <w:sz w:val="20"/>
          <w:szCs w:val="20"/>
        </w:rPr>
      </w:pPr>
      <w:r>
        <w:rPr>
          <w:rFonts w:eastAsia="Times New Roman"/>
          <w:sz w:val="28"/>
          <w:szCs w:val="28"/>
        </w:rPr>
        <w:t>Используются различные формы взаимодействия с родителями воспитанников.</w:t>
      </w:r>
      <w:r w:rsidR="00AD2F56">
        <w:rPr>
          <w:rFonts w:eastAsia="Times New Roman"/>
          <w:sz w:val="28"/>
          <w:szCs w:val="28"/>
        </w:rPr>
        <w:t xml:space="preserve"> </w:t>
      </w:r>
      <w:r>
        <w:rPr>
          <w:rFonts w:eastAsia="Times New Roman"/>
          <w:sz w:val="28"/>
          <w:szCs w:val="28"/>
        </w:rPr>
        <w:t>Главная тенденция – это использование эффективных форм и методов.</w:t>
      </w:r>
    </w:p>
    <w:p w14:paraId="56A64E97" w14:textId="77777777" w:rsidR="00EF2CCB" w:rsidRDefault="00EF2CCB" w:rsidP="00EF2CCB">
      <w:pPr>
        <w:spacing w:line="3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8340"/>
        <w:gridCol w:w="30"/>
      </w:tblGrid>
      <w:tr w:rsidR="00EF2CCB" w14:paraId="3235728B" w14:textId="77777777" w:rsidTr="00EF2CCB">
        <w:trPr>
          <w:trHeight w:val="322"/>
        </w:trPr>
        <w:tc>
          <w:tcPr>
            <w:tcW w:w="1300" w:type="dxa"/>
            <w:vAlign w:val="bottom"/>
          </w:tcPr>
          <w:p w14:paraId="4521D7E3" w14:textId="77777777" w:rsidR="00EF2CCB" w:rsidRDefault="00EF2CCB" w:rsidP="00EF2CCB">
            <w:pPr>
              <w:rPr>
                <w:sz w:val="24"/>
                <w:szCs w:val="24"/>
              </w:rPr>
            </w:pPr>
          </w:p>
        </w:tc>
        <w:tc>
          <w:tcPr>
            <w:tcW w:w="8340" w:type="dxa"/>
            <w:vAlign w:val="bottom"/>
          </w:tcPr>
          <w:p w14:paraId="3E6401EC" w14:textId="77777777" w:rsidR="00EF2CCB" w:rsidRDefault="00EF2CCB" w:rsidP="00EF2CCB">
            <w:pPr>
              <w:ind w:left="860"/>
              <w:rPr>
                <w:sz w:val="20"/>
                <w:szCs w:val="20"/>
              </w:rPr>
            </w:pPr>
            <w:r>
              <w:rPr>
                <w:rFonts w:eastAsia="Times New Roman"/>
                <w:b/>
                <w:bCs/>
                <w:sz w:val="28"/>
                <w:szCs w:val="28"/>
              </w:rPr>
              <w:t>Перспективный план работы с родителями</w:t>
            </w:r>
          </w:p>
        </w:tc>
        <w:tc>
          <w:tcPr>
            <w:tcW w:w="0" w:type="dxa"/>
            <w:vAlign w:val="bottom"/>
          </w:tcPr>
          <w:p w14:paraId="1DAA8823" w14:textId="77777777" w:rsidR="00EF2CCB" w:rsidRDefault="00EF2CCB" w:rsidP="00EF2CCB">
            <w:pPr>
              <w:rPr>
                <w:sz w:val="1"/>
                <w:szCs w:val="1"/>
              </w:rPr>
            </w:pPr>
          </w:p>
        </w:tc>
      </w:tr>
      <w:tr w:rsidR="00EF2CCB" w14:paraId="75FE129F" w14:textId="77777777" w:rsidTr="00EF2CCB">
        <w:trPr>
          <w:trHeight w:val="252"/>
        </w:trPr>
        <w:tc>
          <w:tcPr>
            <w:tcW w:w="1300" w:type="dxa"/>
            <w:tcBorders>
              <w:bottom w:val="single" w:sz="8" w:space="0" w:color="auto"/>
            </w:tcBorders>
            <w:vAlign w:val="bottom"/>
          </w:tcPr>
          <w:p w14:paraId="47781171" w14:textId="77777777" w:rsidR="00EF2CCB" w:rsidRDefault="00EF2CCB" w:rsidP="00EF2CCB">
            <w:pPr>
              <w:rPr>
                <w:sz w:val="21"/>
                <w:szCs w:val="21"/>
              </w:rPr>
            </w:pPr>
          </w:p>
        </w:tc>
        <w:tc>
          <w:tcPr>
            <w:tcW w:w="8340" w:type="dxa"/>
            <w:tcBorders>
              <w:bottom w:val="single" w:sz="8" w:space="0" w:color="auto"/>
            </w:tcBorders>
            <w:vAlign w:val="bottom"/>
          </w:tcPr>
          <w:p w14:paraId="6441F8CF" w14:textId="77777777" w:rsidR="00EF2CCB" w:rsidRDefault="00EF2CCB" w:rsidP="00EF2CCB">
            <w:pPr>
              <w:rPr>
                <w:sz w:val="21"/>
                <w:szCs w:val="21"/>
              </w:rPr>
            </w:pPr>
          </w:p>
        </w:tc>
        <w:tc>
          <w:tcPr>
            <w:tcW w:w="0" w:type="dxa"/>
            <w:vAlign w:val="bottom"/>
          </w:tcPr>
          <w:p w14:paraId="51F31875" w14:textId="77777777" w:rsidR="00EF2CCB" w:rsidRDefault="00EF2CCB" w:rsidP="00EF2CCB">
            <w:pPr>
              <w:rPr>
                <w:sz w:val="1"/>
                <w:szCs w:val="1"/>
              </w:rPr>
            </w:pPr>
          </w:p>
        </w:tc>
      </w:tr>
      <w:tr w:rsidR="00EF2CCB" w14:paraId="2BF0FB6D" w14:textId="77777777" w:rsidTr="00EF2CCB">
        <w:trPr>
          <w:trHeight w:val="309"/>
        </w:trPr>
        <w:tc>
          <w:tcPr>
            <w:tcW w:w="1300" w:type="dxa"/>
            <w:tcBorders>
              <w:left w:val="single" w:sz="8" w:space="0" w:color="auto"/>
              <w:right w:val="single" w:sz="8" w:space="0" w:color="auto"/>
            </w:tcBorders>
            <w:vAlign w:val="bottom"/>
          </w:tcPr>
          <w:p w14:paraId="2F1D60F6" w14:textId="77777777" w:rsidR="00EF2CCB" w:rsidRDefault="00EF2CCB" w:rsidP="00EF2CCB">
            <w:pPr>
              <w:spacing w:line="309" w:lineRule="exact"/>
              <w:jc w:val="center"/>
              <w:rPr>
                <w:sz w:val="20"/>
                <w:szCs w:val="20"/>
              </w:rPr>
            </w:pPr>
            <w:r>
              <w:rPr>
                <w:rFonts w:eastAsia="Times New Roman"/>
                <w:b/>
                <w:bCs/>
                <w:w w:val="98"/>
                <w:sz w:val="28"/>
                <w:szCs w:val="28"/>
              </w:rPr>
              <w:t>месяц</w:t>
            </w:r>
          </w:p>
        </w:tc>
        <w:tc>
          <w:tcPr>
            <w:tcW w:w="8340" w:type="dxa"/>
            <w:tcBorders>
              <w:right w:val="single" w:sz="8" w:space="0" w:color="auto"/>
            </w:tcBorders>
            <w:vAlign w:val="bottom"/>
          </w:tcPr>
          <w:p w14:paraId="151D994F" w14:textId="77777777" w:rsidR="00EF2CCB" w:rsidRDefault="00EF2CCB" w:rsidP="00EF2CCB">
            <w:pPr>
              <w:spacing w:line="309" w:lineRule="exact"/>
              <w:ind w:left="2480"/>
              <w:rPr>
                <w:sz w:val="20"/>
                <w:szCs w:val="20"/>
              </w:rPr>
            </w:pPr>
            <w:r>
              <w:rPr>
                <w:rFonts w:eastAsia="Times New Roman"/>
                <w:b/>
                <w:bCs/>
                <w:sz w:val="28"/>
                <w:szCs w:val="28"/>
              </w:rPr>
              <w:t>Содержание деятельности</w:t>
            </w:r>
          </w:p>
        </w:tc>
        <w:tc>
          <w:tcPr>
            <w:tcW w:w="0" w:type="dxa"/>
            <w:vAlign w:val="bottom"/>
          </w:tcPr>
          <w:p w14:paraId="2B8F1A4E" w14:textId="77777777" w:rsidR="00EF2CCB" w:rsidRDefault="00EF2CCB" w:rsidP="00EF2CCB">
            <w:pPr>
              <w:rPr>
                <w:sz w:val="1"/>
                <w:szCs w:val="1"/>
              </w:rPr>
            </w:pPr>
          </w:p>
        </w:tc>
      </w:tr>
      <w:tr w:rsidR="00EF2CCB" w14:paraId="075FE0E6" w14:textId="77777777" w:rsidTr="00EF2CCB">
        <w:trPr>
          <w:trHeight w:val="252"/>
        </w:trPr>
        <w:tc>
          <w:tcPr>
            <w:tcW w:w="1300" w:type="dxa"/>
            <w:tcBorders>
              <w:left w:val="single" w:sz="8" w:space="0" w:color="auto"/>
              <w:bottom w:val="single" w:sz="8" w:space="0" w:color="auto"/>
              <w:right w:val="single" w:sz="8" w:space="0" w:color="auto"/>
            </w:tcBorders>
            <w:vAlign w:val="bottom"/>
          </w:tcPr>
          <w:p w14:paraId="56EA5D50" w14:textId="77777777" w:rsidR="00EF2CCB" w:rsidRDefault="00EF2CCB" w:rsidP="00EF2CCB">
            <w:pPr>
              <w:rPr>
                <w:sz w:val="21"/>
                <w:szCs w:val="21"/>
              </w:rPr>
            </w:pPr>
          </w:p>
        </w:tc>
        <w:tc>
          <w:tcPr>
            <w:tcW w:w="8340" w:type="dxa"/>
            <w:tcBorders>
              <w:bottom w:val="single" w:sz="8" w:space="0" w:color="auto"/>
              <w:right w:val="single" w:sz="8" w:space="0" w:color="auto"/>
            </w:tcBorders>
            <w:vAlign w:val="bottom"/>
          </w:tcPr>
          <w:p w14:paraId="780AA24C" w14:textId="77777777" w:rsidR="00EF2CCB" w:rsidRDefault="00EF2CCB" w:rsidP="00EF2CCB">
            <w:pPr>
              <w:rPr>
                <w:sz w:val="21"/>
                <w:szCs w:val="21"/>
              </w:rPr>
            </w:pPr>
          </w:p>
        </w:tc>
        <w:tc>
          <w:tcPr>
            <w:tcW w:w="0" w:type="dxa"/>
            <w:vAlign w:val="bottom"/>
          </w:tcPr>
          <w:p w14:paraId="4B012E73" w14:textId="77777777" w:rsidR="00EF2CCB" w:rsidRDefault="00EF2CCB" w:rsidP="00EF2CCB">
            <w:pPr>
              <w:rPr>
                <w:sz w:val="1"/>
                <w:szCs w:val="1"/>
              </w:rPr>
            </w:pPr>
          </w:p>
        </w:tc>
      </w:tr>
      <w:tr w:rsidR="00EF2CCB" w:rsidRPr="00654D12" w14:paraId="1DA5097D" w14:textId="77777777" w:rsidTr="00EF2CCB">
        <w:trPr>
          <w:trHeight w:val="560"/>
        </w:trPr>
        <w:tc>
          <w:tcPr>
            <w:tcW w:w="1300" w:type="dxa"/>
            <w:tcBorders>
              <w:left w:val="single" w:sz="8" w:space="0" w:color="auto"/>
              <w:right w:val="single" w:sz="8" w:space="0" w:color="auto"/>
            </w:tcBorders>
            <w:vAlign w:val="bottom"/>
          </w:tcPr>
          <w:p w14:paraId="04439958" w14:textId="77777777" w:rsidR="00EF2CCB" w:rsidRPr="00654D12" w:rsidRDefault="00EF2CCB" w:rsidP="00EF2CCB">
            <w:pPr>
              <w:rPr>
                <w:sz w:val="28"/>
                <w:szCs w:val="28"/>
              </w:rPr>
            </w:pPr>
          </w:p>
        </w:tc>
        <w:tc>
          <w:tcPr>
            <w:tcW w:w="8340" w:type="dxa"/>
            <w:tcBorders>
              <w:right w:val="single" w:sz="8" w:space="0" w:color="auto"/>
            </w:tcBorders>
            <w:vAlign w:val="bottom"/>
          </w:tcPr>
          <w:p w14:paraId="305E8AE1" w14:textId="77777777" w:rsidR="00EF2CCB" w:rsidRPr="00654D12" w:rsidRDefault="00EF2CCB" w:rsidP="00EF2CCB">
            <w:pPr>
              <w:spacing w:line="559"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Анкетирование родителей «Азбука пешехода»</w:t>
            </w:r>
          </w:p>
        </w:tc>
        <w:tc>
          <w:tcPr>
            <w:tcW w:w="0" w:type="dxa"/>
            <w:vAlign w:val="bottom"/>
          </w:tcPr>
          <w:p w14:paraId="36029F46" w14:textId="77777777" w:rsidR="00EF2CCB" w:rsidRPr="00654D12" w:rsidRDefault="00EF2CCB" w:rsidP="00EF2CCB">
            <w:pPr>
              <w:rPr>
                <w:sz w:val="28"/>
                <w:szCs w:val="28"/>
              </w:rPr>
            </w:pPr>
          </w:p>
        </w:tc>
      </w:tr>
      <w:tr w:rsidR="00EF2CCB" w:rsidRPr="00654D12" w14:paraId="58141160" w14:textId="77777777" w:rsidTr="00EF2CCB">
        <w:trPr>
          <w:trHeight w:val="571"/>
        </w:trPr>
        <w:tc>
          <w:tcPr>
            <w:tcW w:w="1300" w:type="dxa"/>
            <w:tcBorders>
              <w:left w:val="single" w:sz="8" w:space="0" w:color="auto"/>
              <w:right w:val="single" w:sz="8" w:space="0" w:color="auto"/>
            </w:tcBorders>
            <w:vAlign w:val="bottom"/>
          </w:tcPr>
          <w:p w14:paraId="5F69B7B5" w14:textId="77777777" w:rsidR="00EF2CCB" w:rsidRPr="00654D12" w:rsidRDefault="00EF2CCB" w:rsidP="00EF2CCB">
            <w:pPr>
              <w:spacing w:line="312" w:lineRule="exact"/>
              <w:jc w:val="center"/>
              <w:rPr>
                <w:sz w:val="28"/>
                <w:szCs w:val="28"/>
              </w:rPr>
            </w:pPr>
            <w:r w:rsidRPr="00654D12">
              <w:rPr>
                <w:rFonts w:eastAsia="Times New Roman"/>
                <w:w w:val="99"/>
                <w:sz w:val="28"/>
                <w:szCs w:val="28"/>
              </w:rPr>
              <w:t>сентябрь</w:t>
            </w:r>
          </w:p>
        </w:tc>
        <w:tc>
          <w:tcPr>
            <w:tcW w:w="8340" w:type="dxa"/>
            <w:tcBorders>
              <w:right w:val="single" w:sz="8" w:space="0" w:color="auto"/>
            </w:tcBorders>
            <w:vAlign w:val="bottom"/>
          </w:tcPr>
          <w:p w14:paraId="75B9768A" w14:textId="77777777" w:rsidR="00EF2CCB" w:rsidRPr="00654D12" w:rsidRDefault="00EF2CCB" w:rsidP="00EF2CCB">
            <w:pPr>
              <w:spacing w:line="569"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Составление маршрута «Дорога в детский сад»</w:t>
            </w:r>
          </w:p>
        </w:tc>
        <w:tc>
          <w:tcPr>
            <w:tcW w:w="0" w:type="dxa"/>
            <w:vAlign w:val="bottom"/>
          </w:tcPr>
          <w:p w14:paraId="67057987" w14:textId="77777777" w:rsidR="00EF2CCB" w:rsidRPr="00654D12" w:rsidRDefault="00EF2CCB" w:rsidP="00EF2CCB">
            <w:pPr>
              <w:rPr>
                <w:sz w:val="28"/>
                <w:szCs w:val="28"/>
              </w:rPr>
            </w:pPr>
          </w:p>
        </w:tc>
      </w:tr>
      <w:tr w:rsidR="00EF2CCB" w:rsidRPr="00654D12" w14:paraId="0CBE6F1C" w14:textId="77777777" w:rsidTr="00EF2CCB">
        <w:trPr>
          <w:trHeight w:val="569"/>
        </w:trPr>
        <w:tc>
          <w:tcPr>
            <w:tcW w:w="1300" w:type="dxa"/>
            <w:tcBorders>
              <w:left w:val="single" w:sz="8" w:space="0" w:color="auto"/>
              <w:bottom w:val="single" w:sz="8" w:space="0" w:color="auto"/>
              <w:right w:val="single" w:sz="8" w:space="0" w:color="auto"/>
            </w:tcBorders>
            <w:vAlign w:val="bottom"/>
          </w:tcPr>
          <w:p w14:paraId="14EB67D8" w14:textId="77777777" w:rsidR="00EF2CCB" w:rsidRPr="00654D12" w:rsidRDefault="00EF2CCB" w:rsidP="00EF2CCB">
            <w:pPr>
              <w:rPr>
                <w:sz w:val="28"/>
                <w:szCs w:val="28"/>
              </w:rPr>
            </w:pPr>
          </w:p>
        </w:tc>
        <w:tc>
          <w:tcPr>
            <w:tcW w:w="8340" w:type="dxa"/>
            <w:tcBorders>
              <w:bottom w:val="single" w:sz="8" w:space="0" w:color="auto"/>
              <w:right w:val="single" w:sz="8" w:space="0" w:color="auto"/>
            </w:tcBorders>
            <w:vAlign w:val="bottom"/>
          </w:tcPr>
          <w:p w14:paraId="25FB8663" w14:textId="35BA2078" w:rsidR="00EF2CCB" w:rsidRPr="00654D12" w:rsidRDefault="00EF2CCB" w:rsidP="00EF2CCB">
            <w:pPr>
              <w:spacing w:line="569"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Праздник </w:t>
            </w:r>
            <w:r w:rsidR="00AD2F56" w:rsidRPr="00654D12">
              <w:rPr>
                <w:rFonts w:eastAsia="Times New Roman"/>
                <w:sz w:val="28"/>
                <w:szCs w:val="28"/>
              </w:rPr>
              <w:t xml:space="preserve">«Путешествие в страну </w:t>
            </w:r>
            <w:proofErr w:type="spellStart"/>
            <w:r w:rsidR="00AD2F56" w:rsidRPr="00654D12">
              <w:rPr>
                <w:rFonts w:eastAsia="Times New Roman"/>
                <w:sz w:val="28"/>
                <w:szCs w:val="28"/>
              </w:rPr>
              <w:t>Светофорик</w:t>
            </w:r>
            <w:proofErr w:type="spellEnd"/>
            <w:r w:rsidRPr="00654D12">
              <w:rPr>
                <w:rFonts w:eastAsia="Times New Roman"/>
                <w:sz w:val="28"/>
                <w:szCs w:val="28"/>
              </w:rPr>
              <w:t>»</w:t>
            </w:r>
          </w:p>
        </w:tc>
        <w:tc>
          <w:tcPr>
            <w:tcW w:w="0" w:type="dxa"/>
            <w:vAlign w:val="bottom"/>
          </w:tcPr>
          <w:p w14:paraId="3D5F514B" w14:textId="77777777" w:rsidR="00EF2CCB" w:rsidRPr="00654D12" w:rsidRDefault="00EF2CCB" w:rsidP="00EF2CCB">
            <w:pPr>
              <w:rPr>
                <w:sz w:val="28"/>
                <w:szCs w:val="28"/>
              </w:rPr>
            </w:pPr>
          </w:p>
        </w:tc>
      </w:tr>
      <w:tr w:rsidR="00EF2CCB" w:rsidRPr="00654D12" w14:paraId="0CD77ACF" w14:textId="77777777" w:rsidTr="00EF2CCB">
        <w:trPr>
          <w:trHeight w:val="365"/>
        </w:trPr>
        <w:tc>
          <w:tcPr>
            <w:tcW w:w="1300" w:type="dxa"/>
            <w:tcBorders>
              <w:left w:val="single" w:sz="8" w:space="0" w:color="auto"/>
              <w:right w:val="single" w:sz="8" w:space="0" w:color="auto"/>
            </w:tcBorders>
            <w:vAlign w:val="bottom"/>
          </w:tcPr>
          <w:p w14:paraId="00B935E1" w14:textId="77777777" w:rsidR="00EF2CCB" w:rsidRPr="00654D12" w:rsidRDefault="00EF2CCB" w:rsidP="00EF2CCB">
            <w:pPr>
              <w:rPr>
                <w:sz w:val="28"/>
                <w:szCs w:val="28"/>
              </w:rPr>
            </w:pPr>
          </w:p>
        </w:tc>
        <w:tc>
          <w:tcPr>
            <w:tcW w:w="8340" w:type="dxa"/>
            <w:tcBorders>
              <w:right w:val="single" w:sz="8" w:space="0" w:color="auto"/>
            </w:tcBorders>
            <w:vAlign w:val="bottom"/>
          </w:tcPr>
          <w:p w14:paraId="5C54AEC3" w14:textId="77777777" w:rsidR="00EF2CCB" w:rsidRPr="00654D12" w:rsidRDefault="00EF2CCB" w:rsidP="00EF2CCB">
            <w:pPr>
              <w:spacing w:line="365"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Семинар-практикум «Занимательные игры по правилам</w:t>
            </w:r>
          </w:p>
        </w:tc>
        <w:tc>
          <w:tcPr>
            <w:tcW w:w="0" w:type="dxa"/>
            <w:vAlign w:val="bottom"/>
          </w:tcPr>
          <w:p w14:paraId="37C14742" w14:textId="77777777" w:rsidR="00EF2CCB" w:rsidRPr="00654D12" w:rsidRDefault="00EF2CCB" w:rsidP="00EF2CCB">
            <w:pPr>
              <w:rPr>
                <w:sz w:val="28"/>
                <w:szCs w:val="28"/>
              </w:rPr>
            </w:pPr>
          </w:p>
        </w:tc>
      </w:tr>
      <w:tr w:rsidR="00EF2CCB" w:rsidRPr="00654D12" w14:paraId="1779C654" w14:textId="77777777" w:rsidTr="00EF2CCB">
        <w:trPr>
          <w:trHeight w:val="308"/>
        </w:trPr>
        <w:tc>
          <w:tcPr>
            <w:tcW w:w="1300" w:type="dxa"/>
            <w:vMerge w:val="restart"/>
            <w:tcBorders>
              <w:left w:val="single" w:sz="8" w:space="0" w:color="auto"/>
              <w:right w:val="single" w:sz="8" w:space="0" w:color="auto"/>
            </w:tcBorders>
            <w:vAlign w:val="bottom"/>
          </w:tcPr>
          <w:p w14:paraId="418F03C8" w14:textId="77777777" w:rsidR="00EF2CCB" w:rsidRPr="00654D12" w:rsidRDefault="00EF2CCB" w:rsidP="00EF2CCB">
            <w:pPr>
              <w:jc w:val="center"/>
              <w:rPr>
                <w:sz w:val="28"/>
                <w:szCs w:val="28"/>
              </w:rPr>
            </w:pPr>
            <w:r w:rsidRPr="00654D12">
              <w:rPr>
                <w:rFonts w:eastAsia="Times New Roman"/>
                <w:sz w:val="28"/>
                <w:szCs w:val="28"/>
              </w:rPr>
              <w:t>октябрь</w:t>
            </w:r>
          </w:p>
        </w:tc>
        <w:tc>
          <w:tcPr>
            <w:tcW w:w="8340" w:type="dxa"/>
            <w:tcBorders>
              <w:right w:val="single" w:sz="8" w:space="0" w:color="auto"/>
            </w:tcBorders>
            <w:vAlign w:val="bottom"/>
          </w:tcPr>
          <w:p w14:paraId="2690EC6B" w14:textId="77777777" w:rsidR="00EF2CCB" w:rsidRPr="00654D12" w:rsidRDefault="00EF2CCB" w:rsidP="00EF2CCB">
            <w:pPr>
              <w:spacing w:line="308" w:lineRule="exact"/>
              <w:ind w:left="460"/>
              <w:rPr>
                <w:sz w:val="28"/>
                <w:szCs w:val="28"/>
              </w:rPr>
            </w:pPr>
            <w:r w:rsidRPr="00654D12">
              <w:rPr>
                <w:rFonts w:eastAsia="Times New Roman"/>
                <w:sz w:val="28"/>
                <w:szCs w:val="28"/>
              </w:rPr>
              <w:t>дорожного движения»</w:t>
            </w:r>
          </w:p>
        </w:tc>
        <w:tc>
          <w:tcPr>
            <w:tcW w:w="0" w:type="dxa"/>
            <w:vAlign w:val="bottom"/>
          </w:tcPr>
          <w:p w14:paraId="20CA99C4" w14:textId="77777777" w:rsidR="00EF2CCB" w:rsidRPr="00654D12" w:rsidRDefault="00EF2CCB" w:rsidP="00EF2CCB">
            <w:pPr>
              <w:rPr>
                <w:sz w:val="28"/>
                <w:szCs w:val="28"/>
              </w:rPr>
            </w:pPr>
          </w:p>
        </w:tc>
      </w:tr>
      <w:tr w:rsidR="00EF2CCB" w:rsidRPr="00654D12" w14:paraId="70D54BAB" w14:textId="77777777" w:rsidTr="00EF2CCB">
        <w:trPr>
          <w:trHeight w:val="199"/>
        </w:trPr>
        <w:tc>
          <w:tcPr>
            <w:tcW w:w="1300" w:type="dxa"/>
            <w:vMerge/>
            <w:tcBorders>
              <w:left w:val="single" w:sz="8" w:space="0" w:color="auto"/>
              <w:right w:val="single" w:sz="8" w:space="0" w:color="auto"/>
            </w:tcBorders>
            <w:vAlign w:val="bottom"/>
          </w:tcPr>
          <w:p w14:paraId="35BA3AFD" w14:textId="77777777" w:rsidR="00EF2CCB" w:rsidRPr="00654D12" w:rsidRDefault="00EF2CCB" w:rsidP="00EF2CCB">
            <w:pPr>
              <w:rPr>
                <w:sz w:val="28"/>
                <w:szCs w:val="28"/>
              </w:rPr>
            </w:pPr>
          </w:p>
        </w:tc>
        <w:tc>
          <w:tcPr>
            <w:tcW w:w="8340" w:type="dxa"/>
            <w:tcBorders>
              <w:right w:val="single" w:sz="8" w:space="0" w:color="auto"/>
            </w:tcBorders>
            <w:vAlign w:val="bottom"/>
          </w:tcPr>
          <w:p w14:paraId="4475D7C6" w14:textId="77777777" w:rsidR="00EF2CCB" w:rsidRPr="00654D12" w:rsidRDefault="00EF2CCB" w:rsidP="00EF2CCB">
            <w:pPr>
              <w:rPr>
                <w:sz w:val="28"/>
                <w:szCs w:val="28"/>
              </w:rPr>
            </w:pPr>
          </w:p>
        </w:tc>
        <w:tc>
          <w:tcPr>
            <w:tcW w:w="0" w:type="dxa"/>
            <w:vAlign w:val="bottom"/>
          </w:tcPr>
          <w:p w14:paraId="77E394ED" w14:textId="77777777" w:rsidR="00EF2CCB" w:rsidRPr="00654D12" w:rsidRDefault="00EF2CCB" w:rsidP="00EF2CCB">
            <w:pPr>
              <w:rPr>
                <w:sz w:val="28"/>
                <w:szCs w:val="28"/>
              </w:rPr>
            </w:pPr>
          </w:p>
        </w:tc>
      </w:tr>
      <w:tr w:rsidR="00EF2CCB" w:rsidRPr="00654D12" w14:paraId="0F37960F" w14:textId="77777777" w:rsidTr="00EF2CCB">
        <w:trPr>
          <w:trHeight w:val="434"/>
        </w:trPr>
        <w:tc>
          <w:tcPr>
            <w:tcW w:w="1300" w:type="dxa"/>
            <w:tcBorders>
              <w:left w:val="single" w:sz="8" w:space="0" w:color="auto"/>
              <w:right w:val="single" w:sz="8" w:space="0" w:color="auto"/>
            </w:tcBorders>
            <w:vAlign w:val="bottom"/>
          </w:tcPr>
          <w:p w14:paraId="41C4DDD3" w14:textId="77777777" w:rsidR="00EF2CCB" w:rsidRPr="00654D12" w:rsidRDefault="00EF2CCB" w:rsidP="00EF2CCB">
            <w:pPr>
              <w:rPr>
                <w:sz w:val="28"/>
                <w:szCs w:val="28"/>
              </w:rPr>
            </w:pPr>
          </w:p>
        </w:tc>
        <w:tc>
          <w:tcPr>
            <w:tcW w:w="8340" w:type="dxa"/>
            <w:tcBorders>
              <w:right w:val="single" w:sz="8" w:space="0" w:color="auto"/>
            </w:tcBorders>
            <w:vAlign w:val="bottom"/>
          </w:tcPr>
          <w:p w14:paraId="387EC77D" w14:textId="77777777" w:rsidR="00EF2CCB" w:rsidRPr="00654D12" w:rsidRDefault="00EF2CCB" w:rsidP="00EF2CCB">
            <w:pPr>
              <w:spacing w:line="434"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Помощь родителей в оформлении предметно-развивающей</w:t>
            </w:r>
          </w:p>
        </w:tc>
        <w:tc>
          <w:tcPr>
            <w:tcW w:w="0" w:type="dxa"/>
            <w:vAlign w:val="bottom"/>
          </w:tcPr>
          <w:p w14:paraId="72B7C619" w14:textId="77777777" w:rsidR="00EF2CCB" w:rsidRPr="00654D12" w:rsidRDefault="00EF2CCB" w:rsidP="00EF2CCB">
            <w:pPr>
              <w:rPr>
                <w:sz w:val="28"/>
                <w:szCs w:val="28"/>
              </w:rPr>
            </w:pPr>
          </w:p>
        </w:tc>
      </w:tr>
      <w:tr w:rsidR="00EF2CCB" w:rsidRPr="00654D12" w14:paraId="15A8AA1D" w14:textId="77777777" w:rsidTr="00EF2CCB">
        <w:trPr>
          <w:trHeight w:val="308"/>
        </w:trPr>
        <w:tc>
          <w:tcPr>
            <w:tcW w:w="1300" w:type="dxa"/>
            <w:tcBorders>
              <w:left w:val="single" w:sz="8" w:space="0" w:color="auto"/>
              <w:right w:val="single" w:sz="8" w:space="0" w:color="auto"/>
            </w:tcBorders>
            <w:vAlign w:val="bottom"/>
          </w:tcPr>
          <w:p w14:paraId="6284835B" w14:textId="77777777" w:rsidR="00EF2CCB" w:rsidRPr="00654D12" w:rsidRDefault="00EF2CCB" w:rsidP="00EF2CCB">
            <w:pPr>
              <w:rPr>
                <w:sz w:val="28"/>
                <w:szCs w:val="28"/>
              </w:rPr>
            </w:pPr>
          </w:p>
        </w:tc>
        <w:tc>
          <w:tcPr>
            <w:tcW w:w="8340" w:type="dxa"/>
            <w:tcBorders>
              <w:right w:val="single" w:sz="8" w:space="0" w:color="auto"/>
            </w:tcBorders>
            <w:vAlign w:val="bottom"/>
          </w:tcPr>
          <w:p w14:paraId="10B025F5" w14:textId="77777777" w:rsidR="00EF2CCB" w:rsidRPr="00654D12" w:rsidRDefault="00EF2CCB" w:rsidP="00EF2CCB">
            <w:pPr>
              <w:spacing w:line="308" w:lineRule="exact"/>
              <w:ind w:left="460"/>
              <w:rPr>
                <w:sz w:val="28"/>
                <w:szCs w:val="28"/>
              </w:rPr>
            </w:pPr>
            <w:r w:rsidRPr="00654D12">
              <w:rPr>
                <w:rFonts w:eastAsia="Times New Roman"/>
                <w:sz w:val="28"/>
                <w:szCs w:val="28"/>
              </w:rPr>
              <w:t>среды (в рамках подготовки к смотру-конкурсу «Уголок ПДД»)</w:t>
            </w:r>
          </w:p>
        </w:tc>
        <w:tc>
          <w:tcPr>
            <w:tcW w:w="0" w:type="dxa"/>
            <w:vAlign w:val="bottom"/>
          </w:tcPr>
          <w:p w14:paraId="50ACF10F" w14:textId="77777777" w:rsidR="00EF2CCB" w:rsidRPr="00654D12" w:rsidRDefault="00EF2CCB" w:rsidP="00EF2CCB">
            <w:pPr>
              <w:rPr>
                <w:sz w:val="28"/>
                <w:szCs w:val="28"/>
              </w:rPr>
            </w:pPr>
          </w:p>
        </w:tc>
      </w:tr>
      <w:tr w:rsidR="00EF2CCB" w:rsidRPr="00654D12" w14:paraId="5A36D5EF" w14:textId="77777777" w:rsidTr="00EF2CCB">
        <w:trPr>
          <w:trHeight w:val="632"/>
        </w:trPr>
        <w:tc>
          <w:tcPr>
            <w:tcW w:w="1300" w:type="dxa"/>
            <w:tcBorders>
              <w:left w:val="single" w:sz="8" w:space="0" w:color="auto"/>
              <w:right w:val="single" w:sz="8" w:space="0" w:color="auto"/>
            </w:tcBorders>
            <w:vAlign w:val="bottom"/>
          </w:tcPr>
          <w:p w14:paraId="0292CFF7" w14:textId="77777777" w:rsidR="00EF2CCB" w:rsidRPr="00654D12" w:rsidRDefault="00EF2CCB" w:rsidP="00EF2CCB">
            <w:pPr>
              <w:rPr>
                <w:sz w:val="28"/>
                <w:szCs w:val="28"/>
              </w:rPr>
            </w:pPr>
          </w:p>
        </w:tc>
        <w:tc>
          <w:tcPr>
            <w:tcW w:w="8340" w:type="dxa"/>
            <w:tcBorders>
              <w:right w:val="single" w:sz="8" w:space="0" w:color="auto"/>
            </w:tcBorders>
            <w:vAlign w:val="bottom"/>
          </w:tcPr>
          <w:p w14:paraId="5540D766" w14:textId="77777777" w:rsidR="00EF2CCB" w:rsidRPr="00654D12" w:rsidRDefault="00EF2CCB" w:rsidP="00EF2CCB">
            <w:pPr>
              <w:spacing w:line="631"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Устный журнал «Нужно правила дорожные выполнять без</w:t>
            </w:r>
          </w:p>
        </w:tc>
        <w:tc>
          <w:tcPr>
            <w:tcW w:w="0" w:type="dxa"/>
            <w:vAlign w:val="bottom"/>
          </w:tcPr>
          <w:p w14:paraId="33944564" w14:textId="77777777" w:rsidR="00EF2CCB" w:rsidRPr="00654D12" w:rsidRDefault="00EF2CCB" w:rsidP="00EF2CCB">
            <w:pPr>
              <w:rPr>
                <w:sz w:val="28"/>
                <w:szCs w:val="28"/>
              </w:rPr>
            </w:pPr>
          </w:p>
        </w:tc>
      </w:tr>
      <w:tr w:rsidR="00EF2CCB" w:rsidRPr="00654D12" w14:paraId="6C87D715" w14:textId="77777777" w:rsidTr="00EF2CCB">
        <w:trPr>
          <w:trHeight w:val="308"/>
        </w:trPr>
        <w:tc>
          <w:tcPr>
            <w:tcW w:w="1300" w:type="dxa"/>
            <w:tcBorders>
              <w:left w:val="single" w:sz="8" w:space="0" w:color="auto"/>
              <w:right w:val="single" w:sz="8" w:space="0" w:color="auto"/>
            </w:tcBorders>
            <w:vAlign w:val="bottom"/>
          </w:tcPr>
          <w:p w14:paraId="04BA0C0B" w14:textId="77777777" w:rsidR="00EF2CCB" w:rsidRPr="00654D12" w:rsidRDefault="00EF2CCB" w:rsidP="00EF2CCB">
            <w:pPr>
              <w:rPr>
                <w:sz w:val="28"/>
                <w:szCs w:val="28"/>
              </w:rPr>
            </w:pPr>
          </w:p>
        </w:tc>
        <w:tc>
          <w:tcPr>
            <w:tcW w:w="8340" w:type="dxa"/>
            <w:tcBorders>
              <w:right w:val="single" w:sz="8" w:space="0" w:color="auto"/>
            </w:tcBorders>
            <w:vAlign w:val="bottom"/>
          </w:tcPr>
          <w:p w14:paraId="706CA9C8" w14:textId="77777777" w:rsidR="00EF2CCB" w:rsidRPr="00654D12" w:rsidRDefault="00EF2CCB" w:rsidP="00EF2CCB">
            <w:pPr>
              <w:spacing w:line="308" w:lineRule="exact"/>
              <w:ind w:left="460"/>
              <w:rPr>
                <w:sz w:val="28"/>
                <w:szCs w:val="28"/>
              </w:rPr>
            </w:pPr>
            <w:r w:rsidRPr="00654D12">
              <w:rPr>
                <w:rFonts w:eastAsia="Times New Roman"/>
                <w:sz w:val="28"/>
                <w:szCs w:val="28"/>
              </w:rPr>
              <w:t>возражений»</w:t>
            </w:r>
          </w:p>
        </w:tc>
        <w:tc>
          <w:tcPr>
            <w:tcW w:w="0" w:type="dxa"/>
            <w:vAlign w:val="bottom"/>
          </w:tcPr>
          <w:p w14:paraId="13BA48CF" w14:textId="77777777" w:rsidR="00EF2CCB" w:rsidRPr="00654D12" w:rsidRDefault="00EF2CCB" w:rsidP="00EF2CCB">
            <w:pPr>
              <w:rPr>
                <w:sz w:val="28"/>
                <w:szCs w:val="28"/>
              </w:rPr>
            </w:pPr>
          </w:p>
        </w:tc>
      </w:tr>
      <w:tr w:rsidR="00EF2CCB" w:rsidRPr="00654D12" w14:paraId="16E97B7D" w14:textId="77777777" w:rsidTr="00EF2CCB">
        <w:trPr>
          <w:trHeight w:val="254"/>
        </w:trPr>
        <w:tc>
          <w:tcPr>
            <w:tcW w:w="1300" w:type="dxa"/>
            <w:tcBorders>
              <w:left w:val="single" w:sz="8" w:space="0" w:color="auto"/>
              <w:bottom w:val="single" w:sz="8" w:space="0" w:color="auto"/>
              <w:right w:val="single" w:sz="8" w:space="0" w:color="auto"/>
            </w:tcBorders>
            <w:vAlign w:val="bottom"/>
          </w:tcPr>
          <w:p w14:paraId="32532F13" w14:textId="77777777" w:rsidR="00EF2CCB" w:rsidRPr="00654D12" w:rsidRDefault="00EF2CCB" w:rsidP="00EF2CCB">
            <w:pPr>
              <w:rPr>
                <w:sz w:val="28"/>
                <w:szCs w:val="28"/>
              </w:rPr>
            </w:pPr>
          </w:p>
        </w:tc>
        <w:tc>
          <w:tcPr>
            <w:tcW w:w="8340" w:type="dxa"/>
            <w:tcBorders>
              <w:bottom w:val="single" w:sz="8" w:space="0" w:color="auto"/>
              <w:right w:val="single" w:sz="8" w:space="0" w:color="auto"/>
            </w:tcBorders>
            <w:vAlign w:val="bottom"/>
          </w:tcPr>
          <w:p w14:paraId="3C41BBDA" w14:textId="77777777" w:rsidR="00EF2CCB" w:rsidRPr="00654D12" w:rsidRDefault="00EF2CCB" w:rsidP="00EF2CCB">
            <w:pPr>
              <w:rPr>
                <w:sz w:val="28"/>
                <w:szCs w:val="28"/>
              </w:rPr>
            </w:pPr>
          </w:p>
        </w:tc>
        <w:tc>
          <w:tcPr>
            <w:tcW w:w="0" w:type="dxa"/>
            <w:vAlign w:val="bottom"/>
          </w:tcPr>
          <w:p w14:paraId="40D06CC4" w14:textId="77777777" w:rsidR="00EF2CCB" w:rsidRPr="00654D12" w:rsidRDefault="00EF2CCB" w:rsidP="00EF2CCB">
            <w:pPr>
              <w:rPr>
                <w:sz w:val="28"/>
                <w:szCs w:val="28"/>
              </w:rPr>
            </w:pPr>
          </w:p>
        </w:tc>
      </w:tr>
      <w:tr w:rsidR="00EF2CCB" w:rsidRPr="00654D12" w14:paraId="2BECA36A" w14:textId="77777777" w:rsidTr="00EF2CCB">
        <w:trPr>
          <w:trHeight w:val="563"/>
        </w:trPr>
        <w:tc>
          <w:tcPr>
            <w:tcW w:w="1300" w:type="dxa"/>
            <w:tcBorders>
              <w:left w:val="single" w:sz="8" w:space="0" w:color="auto"/>
              <w:right w:val="single" w:sz="8" w:space="0" w:color="auto"/>
            </w:tcBorders>
            <w:vAlign w:val="bottom"/>
          </w:tcPr>
          <w:p w14:paraId="16332D8C" w14:textId="77777777" w:rsidR="00EF2CCB" w:rsidRPr="00654D12" w:rsidRDefault="00EF2CCB" w:rsidP="00EF2CCB">
            <w:pPr>
              <w:rPr>
                <w:sz w:val="28"/>
                <w:szCs w:val="28"/>
              </w:rPr>
            </w:pPr>
          </w:p>
        </w:tc>
        <w:tc>
          <w:tcPr>
            <w:tcW w:w="8340" w:type="dxa"/>
            <w:tcBorders>
              <w:right w:val="single" w:sz="8" w:space="0" w:color="auto"/>
            </w:tcBorders>
            <w:vAlign w:val="bottom"/>
          </w:tcPr>
          <w:p w14:paraId="4467241C" w14:textId="77777777" w:rsidR="00EF2CCB" w:rsidRPr="00654D12" w:rsidRDefault="00EF2CCB" w:rsidP="00EF2CCB">
            <w:pPr>
              <w:spacing w:line="561"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Памятка «Правила перевозки детей в автомобиле».</w:t>
            </w:r>
          </w:p>
        </w:tc>
        <w:tc>
          <w:tcPr>
            <w:tcW w:w="0" w:type="dxa"/>
            <w:vAlign w:val="bottom"/>
          </w:tcPr>
          <w:p w14:paraId="43E10E41" w14:textId="77777777" w:rsidR="00EF2CCB" w:rsidRPr="00654D12" w:rsidRDefault="00EF2CCB" w:rsidP="00EF2CCB">
            <w:pPr>
              <w:rPr>
                <w:sz w:val="28"/>
                <w:szCs w:val="28"/>
              </w:rPr>
            </w:pPr>
          </w:p>
        </w:tc>
      </w:tr>
      <w:tr w:rsidR="00EF2CCB" w:rsidRPr="00654D12" w14:paraId="06A6DAF6" w14:textId="77777777" w:rsidTr="00EF2CCB">
        <w:trPr>
          <w:trHeight w:val="374"/>
        </w:trPr>
        <w:tc>
          <w:tcPr>
            <w:tcW w:w="1300" w:type="dxa"/>
            <w:tcBorders>
              <w:left w:val="single" w:sz="8" w:space="0" w:color="auto"/>
              <w:right w:val="single" w:sz="8" w:space="0" w:color="auto"/>
            </w:tcBorders>
            <w:vAlign w:val="bottom"/>
          </w:tcPr>
          <w:p w14:paraId="3045DE25" w14:textId="77777777" w:rsidR="00EF2CCB" w:rsidRPr="00654D12" w:rsidRDefault="00EF2CCB" w:rsidP="00EF2CCB">
            <w:pPr>
              <w:spacing w:line="312" w:lineRule="exact"/>
              <w:jc w:val="center"/>
              <w:rPr>
                <w:sz w:val="28"/>
                <w:szCs w:val="28"/>
              </w:rPr>
            </w:pPr>
            <w:r w:rsidRPr="00654D12">
              <w:rPr>
                <w:rFonts w:eastAsia="Times New Roman"/>
                <w:w w:val="98"/>
                <w:sz w:val="28"/>
                <w:szCs w:val="28"/>
              </w:rPr>
              <w:t>ноябрь</w:t>
            </w:r>
          </w:p>
        </w:tc>
        <w:tc>
          <w:tcPr>
            <w:tcW w:w="8340" w:type="dxa"/>
            <w:tcBorders>
              <w:right w:val="single" w:sz="8" w:space="0" w:color="auto"/>
            </w:tcBorders>
            <w:vAlign w:val="bottom"/>
          </w:tcPr>
          <w:p w14:paraId="0367F39B" w14:textId="77777777" w:rsidR="00EF2CCB" w:rsidRPr="00654D12" w:rsidRDefault="00EF2CCB" w:rsidP="00EF2CCB">
            <w:pPr>
              <w:spacing w:line="373"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Игра-тренинг «Привитие навыков безопасного поведения на</w:t>
            </w:r>
          </w:p>
        </w:tc>
        <w:tc>
          <w:tcPr>
            <w:tcW w:w="0" w:type="dxa"/>
            <w:vAlign w:val="bottom"/>
          </w:tcPr>
          <w:p w14:paraId="45F943B2" w14:textId="77777777" w:rsidR="00EF2CCB" w:rsidRPr="00654D12" w:rsidRDefault="00EF2CCB" w:rsidP="00EF2CCB">
            <w:pPr>
              <w:rPr>
                <w:sz w:val="28"/>
                <w:szCs w:val="28"/>
              </w:rPr>
            </w:pPr>
          </w:p>
        </w:tc>
      </w:tr>
      <w:tr w:rsidR="00EF2CCB" w:rsidRPr="00654D12" w14:paraId="58F17178" w14:textId="77777777" w:rsidTr="00EF2CCB">
        <w:trPr>
          <w:trHeight w:val="308"/>
        </w:trPr>
        <w:tc>
          <w:tcPr>
            <w:tcW w:w="1300" w:type="dxa"/>
            <w:tcBorders>
              <w:left w:val="single" w:sz="8" w:space="0" w:color="auto"/>
              <w:right w:val="single" w:sz="8" w:space="0" w:color="auto"/>
            </w:tcBorders>
            <w:vAlign w:val="bottom"/>
          </w:tcPr>
          <w:p w14:paraId="4A2AB3EF" w14:textId="77777777" w:rsidR="00EF2CCB" w:rsidRPr="00654D12" w:rsidRDefault="00EF2CCB" w:rsidP="00EF2CCB">
            <w:pPr>
              <w:rPr>
                <w:sz w:val="28"/>
                <w:szCs w:val="28"/>
              </w:rPr>
            </w:pPr>
          </w:p>
        </w:tc>
        <w:tc>
          <w:tcPr>
            <w:tcW w:w="8340" w:type="dxa"/>
            <w:tcBorders>
              <w:right w:val="single" w:sz="8" w:space="0" w:color="auto"/>
            </w:tcBorders>
            <w:vAlign w:val="bottom"/>
          </w:tcPr>
          <w:p w14:paraId="6345A3E0" w14:textId="77777777" w:rsidR="00EF2CCB" w:rsidRPr="00654D12" w:rsidRDefault="00EF2CCB" w:rsidP="00EF2CCB">
            <w:pPr>
              <w:spacing w:line="308" w:lineRule="exact"/>
              <w:ind w:left="460"/>
              <w:rPr>
                <w:sz w:val="28"/>
                <w:szCs w:val="28"/>
              </w:rPr>
            </w:pPr>
            <w:r w:rsidRPr="00654D12">
              <w:rPr>
                <w:rFonts w:eastAsia="Times New Roman"/>
                <w:sz w:val="28"/>
                <w:szCs w:val="28"/>
              </w:rPr>
              <w:t>улице</w:t>
            </w:r>
          </w:p>
        </w:tc>
        <w:tc>
          <w:tcPr>
            <w:tcW w:w="0" w:type="dxa"/>
            <w:vAlign w:val="bottom"/>
          </w:tcPr>
          <w:p w14:paraId="01ACB03B" w14:textId="77777777" w:rsidR="00EF2CCB" w:rsidRPr="00654D12" w:rsidRDefault="00EF2CCB" w:rsidP="00EF2CCB">
            <w:pPr>
              <w:rPr>
                <w:sz w:val="28"/>
                <w:szCs w:val="28"/>
              </w:rPr>
            </w:pPr>
          </w:p>
        </w:tc>
      </w:tr>
      <w:tr w:rsidR="00EF2CCB" w:rsidRPr="00654D12" w14:paraId="0AD461F0" w14:textId="77777777" w:rsidTr="00EF2CCB">
        <w:trPr>
          <w:trHeight w:val="828"/>
        </w:trPr>
        <w:tc>
          <w:tcPr>
            <w:tcW w:w="1300" w:type="dxa"/>
            <w:tcBorders>
              <w:left w:val="single" w:sz="8" w:space="0" w:color="auto"/>
              <w:bottom w:val="single" w:sz="8" w:space="0" w:color="auto"/>
              <w:right w:val="single" w:sz="8" w:space="0" w:color="auto"/>
            </w:tcBorders>
            <w:vAlign w:val="bottom"/>
          </w:tcPr>
          <w:p w14:paraId="419ADE9D" w14:textId="77777777" w:rsidR="00EF2CCB" w:rsidRPr="00654D12" w:rsidRDefault="00EF2CCB" w:rsidP="00EF2CCB">
            <w:pPr>
              <w:rPr>
                <w:sz w:val="28"/>
                <w:szCs w:val="28"/>
              </w:rPr>
            </w:pPr>
          </w:p>
        </w:tc>
        <w:tc>
          <w:tcPr>
            <w:tcW w:w="8340" w:type="dxa"/>
            <w:tcBorders>
              <w:bottom w:val="single" w:sz="8" w:space="0" w:color="auto"/>
              <w:right w:val="single" w:sz="8" w:space="0" w:color="auto"/>
            </w:tcBorders>
            <w:vAlign w:val="bottom"/>
          </w:tcPr>
          <w:p w14:paraId="6D5B0B98" w14:textId="77777777" w:rsidR="00EF2CCB" w:rsidRPr="00654D12" w:rsidRDefault="00EF2CCB" w:rsidP="00EF2CCB">
            <w:pPr>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Консультация «Безопасность детей – забота взрослых»</w:t>
            </w:r>
          </w:p>
        </w:tc>
        <w:tc>
          <w:tcPr>
            <w:tcW w:w="0" w:type="dxa"/>
            <w:vAlign w:val="bottom"/>
          </w:tcPr>
          <w:p w14:paraId="58D8A8E6" w14:textId="77777777" w:rsidR="00EF2CCB" w:rsidRPr="00654D12" w:rsidRDefault="00EF2CCB" w:rsidP="00EF2CCB">
            <w:pPr>
              <w:rPr>
                <w:sz w:val="28"/>
                <w:szCs w:val="28"/>
              </w:rPr>
            </w:pPr>
          </w:p>
        </w:tc>
      </w:tr>
    </w:tbl>
    <w:p w14:paraId="10BDFAA0" w14:textId="77777777" w:rsidR="00EF2CCB" w:rsidRPr="00654D12" w:rsidRDefault="00EF2CCB" w:rsidP="00EF2CCB">
      <w:pPr>
        <w:spacing w:line="200" w:lineRule="exact"/>
        <w:rPr>
          <w:sz w:val="28"/>
          <w:szCs w:val="28"/>
        </w:rPr>
      </w:pPr>
    </w:p>
    <w:p w14:paraId="634475B5" w14:textId="77777777" w:rsidR="00EF2CCB" w:rsidRPr="00654D12" w:rsidRDefault="00EF2CCB" w:rsidP="00EF2CCB">
      <w:pPr>
        <w:rPr>
          <w:sz w:val="28"/>
          <w:szCs w:val="28"/>
        </w:rPr>
        <w:sectPr w:rsidR="00EF2CCB" w:rsidRPr="00654D12">
          <w:pgSz w:w="11900" w:h="16838"/>
          <w:pgMar w:top="1130" w:right="846" w:bottom="387" w:left="1320" w:header="0" w:footer="0" w:gutter="0"/>
          <w:cols w:space="720" w:equalWidth="0">
            <w:col w:w="9740"/>
          </w:cols>
        </w:sectPr>
      </w:pPr>
    </w:p>
    <w:p w14:paraId="546499B0" w14:textId="77777777" w:rsidR="00EF2CCB" w:rsidRPr="00654D12" w:rsidRDefault="00EF2CCB" w:rsidP="00EF2CCB">
      <w:pPr>
        <w:spacing w:line="200" w:lineRule="exact"/>
        <w:rPr>
          <w:sz w:val="28"/>
          <w:szCs w:val="28"/>
        </w:rPr>
      </w:pPr>
    </w:p>
    <w:p w14:paraId="3268D539" w14:textId="77777777" w:rsidR="00EF2CCB" w:rsidRPr="00654D12" w:rsidRDefault="00EF2CCB" w:rsidP="00EF2CCB">
      <w:pPr>
        <w:spacing w:line="200" w:lineRule="exact"/>
        <w:rPr>
          <w:sz w:val="28"/>
          <w:szCs w:val="28"/>
        </w:rPr>
      </w:pPr>
    </w:p>
    <w:p w14:paraId="7AC8AED7" w14:textId="77777777" w:rsidR="00EF2CCB" w:rsidRPr="00654D12" w:rsidRDefault="00EF2CCB" w:rsidP="00EF2CCB">
      <w:pPr>
        <w:spacing w:line="275" w:lineRule="exact"/>
        <w:rPr>
          <w:sz w:val="28"/>
          <w:szCs w:val="28"/>
        </w:rPr>
      </w:pPr>
    </w:p>
    <w:p w14:paraId="7FE864B7" w14:textId="77777777" w:rsidR="00EF2CCB" w:rsidRPr="00654D12" w:rsidRDefault="00EF2CCB" w:rsidP="00237B03">
      <w:pPr>
        <w:ind w:left="9520"/>
        <w:rPr>
          <w:sz w:val="28"/>
          <w:szCs w:val="28"/>
        </w:rPr>
        <w:sectPr w:rsidR="00EF2CCB" w:rsidRPr="00654D12">
          <w:type w:val="continuous"/>
          <w:pgSz w:w="11900" w:h="16838"/>
          <w:pgMar w:top="1130" w:right="846" w:bottom="387" w:left="1320" w:header="0" w:footer="0" w:gutter="0"/>
          <w:cols w:space="720" w:equalWidth="0">
            <w:col w:w="9740"/>
          </w:cols>
        </w:sectPr>
      </w:pPr>
    </w:p>
    <w:tbl>
      <w:tblPr>
        <w:tblW w:w="0" w:type="auto"/>
        <w:tblLayout w:type="fixed"/>
        <w:tblCellMar>
          <w:left w:w="0" w:type="dxa"/>
          <w:right w:w="0" w:type="dxa"/>
        </w:tblCellMar>
        <w:tblLook w:val="04A0" w:firstRow="1" w:lastRow="0" w:firstColumn="1" w:lastColumn="0" w:noHBand="0" w:noVBand="1"/>
      </w:tblPr>
      <w:tblGrid>
        <w:gridCol w:w="1640"/>
        <w:gridCol w:w="7980"/>
        <w:gridCol w:w="20"/>
      </w:tblGrid>
      <w:tr w:rsidR="00EF2CCB" w:rsidRPr="00654D12" w14:paraId="53234AF3" w14:textId="77777777" w:rsidTr="00EF2CCB">
        <w:trPr>
          <w:trHeight w:val="644"/>
        </w:trPr>
        <w:tc>
          <w:tcPr>
            <w:tcW w:w="9620" w:type="dxa"/>
            <w:gridSpan w:val="2"/>
            <w:vAlign w:val="bottom"/>
          </w:tcPr>
          <w:p w14:paraId="116CAF01" w14:textId="77777777" w:rsidR="00EF2CCB" w:rsidRPr="00654D12" w:rsidRDefault="00EF2CCB" w:rsidP="00EF2CCB">
            <w:pPr>
              <w:ind w:left="1400"/>
              <w:rPr>
                <w:sz w:val="28"/>
                <w:szCs w:val="28"/>
              </w:rPr>
            </w:pPr>
            <w:r w:rsidRPr="00654D12">
              <w:rPr>
                <w:rFonts w:ascii="Wingdings" w:eastAsia="Wingdings" w:hAnsi="Wingdings" w:cs="Wingdings"/>
                <w:sz w:val="28"/>
                <w:szCs w:val="28"/>
                <w:vertAlign w:val="superscript"/>
              </w:rPr>
              <w:lastRenderedPageBreak/>
              <w:t></w:t>
            </w:r>
            <w:r w:rsidRPr="00654D12">
              <w:rPr>
                <w:rFonts w:eastAsia="Times New Roman"/>
                <w:sz w:val="28"/>
                <w:szCs w:val="28"/>
              </w:rPr>
              <w:t xml:space="preserve"> Целевые прогулки «Такие разные машины».</w:t>
            </w:r>
          </w:p>
        </w:tc>
        <w:tc>
          <w:tcPr>
            <w:tcW w:w="0" w:type="dxa"/>
            <w:vAlign w:val="bottom"/>
          </w:tcPr>
          <w:p w14:paraId="118269D8" w14:textId="77777777" w:rsidR="00EF2CCB" w:rsidRPr="00654D12" w:rsidRDefault="00EF2CCB" w:rsidP="00EF2CCB">
            <w:pPr>
              <w:rPr>
                <w:sz w:val="28"/>
                <w:szCs w:val="28"/>
              </w:rPr>
            </w:pPr>
          </w:p>
        </w:tc>
      </w:tr>
      <w:tr w:rsidR="00EF2CCB" w:rsidRPr="00654D12" w14:paraId="1C3027CB" w14:textId="77777777" w:rsidTr="00EF2CCB">
        <w:trPr>
          <w:trHeight w:val="575"/>
        </w:trPr>
        <w:tc>
          <w:tcPr>
            <w:tcW w:w="1640" w:type="dxa"/>
            <w:vAlign w:val="bottom"/>
          </w:tcPr>
          <w:p w14:paraId="0BFF310F" w14:textId="77777777" w:rsidR="00EF2CCB" w:rsidRPr="00654D12" w:rsidRDefault="00EF2CCB" w:rsidP="00EF2CCB">
            <w:pPr>
              <w:spacing w:line="575" w:lineRule="exact"/>
              <w:ind w:left="180"/>
              <w:rPr>
                <w:sz w:val="28"/>
                <w:szCs w:val="28"/>
              </w:rPr>
            </w:pPr>
            <w:r w:rsidRPr="00654D12">
              <w:rPr>
                <w:rFonts w:eastAsia="Times New Roman"/>
                <w:sz w:val="28"/>
                <w:szCs w:val="28"/>
              </w:rPr>
              <w:t xml:space="preserve">декабрь   </w:t>
            </w:r>
            <w:r w:rsidRPr="00654D12">
              <w:rPr>
                <w:rFonts w:ascii="Wingdings" w:eastAsia="Wingdings" w:hAnsi="Wingdings" w:cs="Wingdings"/>
                <w:sz w:val="28"/>
                <w:szCs w:val="28"/>
                <w:vertAlign w:val="superscript"/>
              </w:rPr>
              <w:t></w:t>
            </w:r>
          </w:p>
        </w:tc>
        <w:tc>
          <w:tcPr>
            <w:tcW w:w="7980" w:type="dxa"/>
            <w:vAlign w:val="bottom"/>
          </w:tcPr>
          <w:p w14:paraId="5809CBB0" w14:textId="77777777" w:rsidR="00EF2CCB" w:rsidRPr="00654D12" w:rsidRDefault="00EF2CCB" w:rsidP="00EF2CCB">
            <w:pPr>
              <w:spacing w:line="312" w:lineRule="exact"/>
              <w:ind w:left="120"/>
              <w:rPr>
                <w:sz w:val="28"/>
                <w:szCs w:val="28"/>
              </w:rPr>
            </w:pPr>
            <w:r w:rsidRPr="00654D12">
              <w:rPr>
                <w:rFonts w:eastAsia="Times New Roman"/>
                <w:sz w:val="28"/>
                <w:szCs w:val="28"/>
              </w:rPr>
              <w:t>Конкурс фотогазет «Улицы нашего городка»</w:t>
            </w:r>
          </w:p>
        </w:tc>
        <w:tc>
          <w:tcPr>
            <w:tcW w:w="0" w:type="dxa"/>
            <w:vAlign w:val="bottom"/>
          </w:tcPr>
          <w:p w14:paraId="0AD80478" w14:textId="77777777" w:rsidR="00EF2CCB" w:rsidRPr="00654D12" w:rsidRDefault="00EF2CCB" w:rsidP="00EF2CCB">
            <w:pPr>
              <w:rPr>
                <w:sz w:val="28"/>
                <w:szCs w:val="28"/>
              </w:rPr>
            </w:pPr>
          </w:p>
        </w:tc>
      </w:tr>
      <w:tr w:rsidR="00EF2CCB" w:rsidRPr="00654D12" w14:paraId="0E21B7BB" w14:textId="77777777" w:rsidTr="00EF2CCB">
        <w:trPr>
          <w:trHeight w:val="93"/>
        </w:trPr>
        <w:tc>
          <w:tcPr>
            <w:tcW w:w="9620" w:type="dxa"/>
            <w:gridSpan w:val="2"/>
            <w:tcBorders>
              <w:bottom w:val="single" w:sz="8" w:space="0" w:color="auto"/>
            </w:tcBorders>
            <w:vAlign w:val="bottom"/>
          </w:tcPr>
          <w:p w14:paraId="7E73530F" w14:textId="77777777" w:rsidR="00EF2CCB" w:rsidRPr="00654D12" w:rsidRDefault="00EF2CCB" w:rsidP="00EF2CCB">
            <w:pPr>
              <w:rPr>
                <w:sz w:val="28"/>
                <w:szCs w:val="28"/>
              </w:rPr>
            </w:pPr>
          </w:p>
        </w:tc>
        <w:tc>
          <w:tcPr>
            <w:tcW w:w="0" w:type="dxa"/>
            <w:vAlign w:val="bottom"/>
          </w:tcPr>
          <w:p w14:paraId="29466F1F" w14:textId="77777777" w:rsidR="00EF2CCB" w:rsidRPr="00654D12" w:rsidRDefault="00EF2CCB" w:rsidP="00EF2CCB">
            <w:pPr>
              <w:rPr>
                <w:sz w:val="28"/>
                <w:szCs w:val="28"/>
              </w:rPr>
            </w:pPr>
          </w:p>
        </w:tc>
      </w:tr>
      <w:tr w:rsidR="00EF2CCB" w:rsidRPr="00654D12" w14:paraId="637A5EBB" w14:textId="77777777" w:rsidTr="00EF2CCB">
        <w:trPr>
          <w:trHeight w:val="368"/>
        </w:trPr>
        <w:tc>
          <w:tcPr>
            <w:tcW w:w="9620" w:type="dxa"/>
            <w:gridSpan w:val="2"/>
            <w:vAlign w:val="bottom"/>
          </w:tcPr>
          <w:p w14:paraId="3E922EA4" w14:textId="77777777" w:rsidR="00EF2CCB" w:rsidRPr="00654D12" w:rsidRDefault="00EF2CCB" w:rsidP="00EF2CCB">
            <w:pPr>
              <w:spacing w:line="367"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Дискуссия с участием инспектора ГИБДД «Аккуратность в</w:t>
            </w:r>
          </w:p>
        </w:tc>
        <w:tc>
          <w:tcPr>
            <w:tcW w:w="0" w:type="dxa"/>
            <w:vAlign w:val="bottom"/>
          </w:tcPr>
          <w:p w14:paraId="09141BC7" w14:textId="77777777" w:rsidR="00EF2CCB" w:rsidRPr="00654D12" w:rsidRDefault="00EF2CCB" w:rsidP="00EF2CCB">
            <w:pPr>
              <w:rPr>
                <w:sz w:val="28"/>
                <w:szCs w:val="28"/>
              </w:rPr>
            </w:pPr>
          </w:p>
        </w:tc>
      </w:tr>
      <w:tr w:rsidR="00EF2CCB" w:rsidRPr="00654D12" w14:paraId="73FEAA9A" w14:textId="77777777" w:rsidTr="00EF2CCB">
        <w:trPr>
          <w:trHeight w:val="308"/>
        </w:trPr>
        <w:tc>
          <w:tcPr>
            <w:tcW w:w="1640" w:type="dxa"/>
            <w:vMerge w:val="restart"/>
            <w:vAlign w:val="bottom"/>
          </w:tcPr>
          <w:p w14:paraId="68912A09" w14:textId="77777777" w:rsidR="00EF2CCB" w:rsidRPr="00654D12" w:rsidRDefault="00EF2CCB" w:rsidP="00EF2CCB">
            <w:pPr>
              <w:ind w:right="206"/>
              <w:jc w:val="center"/>
              <w:rPr>
                <w:sz w:val="28"/>
                <w:szCs w:val="28"/>
              </w:rPr>
            </w:pPr>
            <w:r w:rsidRPr="00654D12">
              <w:rPr>
                <w:rFonts w:eastAsia="Times New Roman"/>
                <w:sz w:val="28"/>
                <w:szCs w:val="28"/>
              </w:rPr>
              <w:t>январь</w:t>
            </w:r>
          </w:p>
        </w:tc>
        <w:tc>
          <w:tcPr>
            <w:tcW w:w="7980" w:type="dxa"/>
            <w:vAlign w:val="bottom"/>
          </w:tcPr>
          <w:p w14:paraId="24069003" w14:textId="77777777" w:rsidR="00EF2CCB" w:rsidRPr="00654D12" w:rsidRDefault="00EF2CCB" w:rsidP="00EF2CCB">
            <w:pPr>
              <w:spacing w:line="308" w:lineRule="exact"/>
              <w:ind w:left="120"/>
              <w:rPr>
                <w:sz w:val="28"/>
                <w:szCs w:val="28"/>
              </w:rPr>
            </w:pPr>
            <w:r w:rsidRPr="00654D12">
              <w:rPr>
                <w:rFonts w:eastAsia="Times New Roman"/>
                <w:sz w:val="28"/>
                <w:szCs w:val="28"/>
              </w:rPr>
              <w:t>гололед на дороге вас спасет»</w:t>
            </w:r>
          </w:p>
        </w:tc>
        <w:tc>
          <w:tcPr>
            <w:tcW w:w="0" w:type="dxa"/>
            <w:vAlign w:val="bottom"/>
          </w:tcPr>
          <w:p w14:paraId="2ACF766B" w14:textId="77777777" w:rsidR="00EF2CCB" w:rsidRPr="00654D12" w:rsidRDefault="00EF2CCB" w:rsidP="00EF2CCB">
            <w:pPr>
              <w:rPr>
                <w:sz w:val="28"/>
                <w:szCs w:val="28"/>
              </w:rPr>
            </w:pPr>
          </w:p>
        </w:tc>
      </w:tr>
      <w:tr w:rsidR="00EF2CCB" w:rsidRPr="00654D12" w14:paraId="1F871953" w14:textId="77777777" w:rsidTr="00EF2CCB">
        <w:trPr>
          <w:trHeight w:val="199"/>
        </w:trPr>
        <w:tc>
          <w:tcPr>
            <w:tcW w:w="1640" w:type="dxa"/>
            <w:vMerge/>
            <w:vAlign w:val="bottom"/>
          </w:tcPr>
          <w:p w14:paraId="0BE3DDF2" w14:textId="77777777" w:rsidR="00EF2CCB" w:rsidRPr="00654D12" w:rsidRDefault="00EF2CCB" w:rsidP="00EF2CCB">
            <w:pPr>
              <w:rPr>
                <w:sz w:val="28"/>
                <w:szCs w:val="28"/>
              </w:rPr>
            </w:pPr>
          </w:p>
        </w:tc>
        <w:tc>
          <w:tcPr>
            <w:tcW w:w="7980" w:type="dxa"/>
            <w:vAlign w:val="bottom"/>
          </w:tcPr>
          <w:p w14:paraId="3FC6341A" w14:textId="77777777" w:rsidR="00EF2CCB" w:rsidRPr="00654D12" w:rsidRDefault="00EF2CCB" w:rsidP="00EF2CCB">
            <w:pPr>
              <w:rPr>
                <w:sz w:val="28"/>
                <w:szCs w:val="28"/>
              </w:rPr>
            </w:pPr>
          </w:p>
        </w:tc>
        <w:tc>
          <w:tcPr>
            <w:tcW w:w="0" w:type="dxa"/>
            <w:vAlign w:val="bottom"/>
          </w:tcPr>
          <w:p w14:paraId="31C9A336" w14:textId="77777777" w:rsidR="00EF2CCB" w:rsidRPr="00654D12" w:rsidRDefault="00EF2CCB" w:rsidP="00EF2CCB">
            <w:pPr>
              <w:rPr>
                <w:sz w:val="28"/>
                <w:szCs w:val="28"/>
              </w:rPr>
            </w:pPr>
          </w:p>
        </w:tc>
      </w:tr>
      <w:tr w:rsidR="00EF2CCB" w:rsidRPr="00654D12" w14:paraId="45A424ED" w14:textId="77777777" w:rsidTr="00EF2CCB">
        <w:trPr>
          <w:trHeight w:val="628"/>
        </w:trPr>
        <w:tc>
          <w:tcPr>
            <w:tcW w:w="9620" w:type="dxa"/>
            <w:gridSpan w:val="2"/>
            <w:vAlign w:val="bottom"/>
          </w:tcPr>
          <w:p w14:paraId="1CE33C4D" w14:textId="77777777" w:rsidR="00EF2CCB" w:rsidRPr="00654D12" w:rsidRDefault="00EF2CCB" w:rsidP="00EF2CCB">
            <w:pPr>
              <w:spacing w:line="628"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Конкурс рисунков и плакатов «Наш друг Светофорчик»</w:t>
            </w:r>
          </w:p>
        </w:tc>
        <w:tc>
          <w:tcPr>
            <w:tcW w:w="0" w:type="dxa"/>
            <w:vAlign w:val="bottom"/>
          </w:tcPr>
          <w:p w14:paraId="548D23D2" w14:textId="77777777" w:rsidR="00EF2CCB" w:rsidRPr="00654D12" w:rsidRDefault="00EF2CCB" w:rsidP="00EF2CCB">
            <w:pPr>
              <w:rPr>
                <w:sz w:val="28"/>
                <w:szCs w:val="28"/>
              </w:rPr>
            </w:pPr>
          </w:p>
        </w:tc>
      </w:tr>
      <w:tr w:rsidR="00EF2CCB" w:rsidRPr="00654D12" w14:paraId="334E6C79" w14:textId="77777777" w:rsidTr="00EF2CCB">
        <w:trPr>
          <w:trHeight w:val="569"/>
        </w:trPr>
        <w:tc>
          <w:tcPr>
            <w:tcW w:w="9620" w:type="dxa"/>
            <w:gridSpan w:val="2"/>
            <w:tcBorders>
              <w:bottom w:val="single" w:sz="8" w:space="0" w:color="auto"/>
            </w:tcBorders>
            <w:vAlign w:val="bottom"/>
          </w:tcPr>
          <w:p w14:paraId="452978AE" w14:textId="77777777" w:rsidR="00EF2CCB" w:rsidRPr="00654D12" w:rsidRDefault="00EF2CCB" w:rsidP="00EF2CCB">
            <w:pPr>
              <w:spacing w:line="569"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Педагогический проект «Азбука дорожной безопасности</w:t>
            </w:r>
          </w:p>
        </w:tc>
        <w:tc>
          <w:tcPr>
            <w:tcW w:w="0" w:type="dxa"/>
            <w:vAlign w:val="bottom"/>
          </w:tcPr>
          <w:p w14:paraId="63078A38" w14:textId="77777777" w:rsidR="00EF2CCB" w:rsidRPr="00654D12" w:rsidRDefault="00EF2CCB" w:rsidP="00EF2CCB">
            <w:pPr>
              <w:rPr>
                <w:sz w:val="28"/>
                <w:szCs w:val="28"/>
              </w:rPr>
            </w:pPr>
          </w:p>
        </w:tc>
      </w:tr>
      <w:tr w:rsidR="00EF2CCB" w:rsidRPr="00654D12" w14:paraId="506DB695" w14:textId="77777777" w:rsidTr="00EF2CCB">
        <w:trPr>
          <w:trHeight w:val="305"/>
        </w:trPr>
        <w:tc>
          <w:tcPr>
            <w:tcW w:w="1640" w:type="dxa"/>
            <w:vAlign w:val="bottom"/>
          </w:tcPr>
          <w:p w14:paraId="62A42789" w14:textId="77777777" w:rsidR="00EF2CCB" w:rsidRPr="00654D12" w:rsidRDefault="00EF2CCB" w:rsidP="00EF2CCB">
            <w:pPr>
              <w:spacing w:line="196" w:lineRule="exact"/>
              <w:ind w:left="1400"/>
              <w:rPr>
                <w:sz w:val="28"/>
                <w:szCs w:val="28"/>
              </w:rPr>
            </w:pPr>
            <w:r w:rsidRPr="00654D12">
              <w:rPr>
                <w:rFonts w:ascii="Wingdings" w:eastAsia="Wingdings" w:hAnsi="Wingdings" w:cs="Wingdings"/>
                <w:sz w:val="28"/>
                <w:szCs w:val="28"/>
              </w:rPr>
              <w:t></w:t>
            </w:r>
          </w:p>
        </w:tc>
        <w:tc>
          <w:tcPr>
            <w:tcW w:w="7980" w:type="dxa"/>
            <w:vAlign w:val="bottom"/>
          </w:tcPr>
          <w:p w14:paraId="4E8D9AD8" w14:textId="77777777" w:rsidR="00EF2CCB" w:rsidRPr="00654D12" w:rsidRDefault="00EF2CCB" w:rsidP="00EF2CCB">
            <w:pPr>
              <w:spacing w:line="305" w:lineRule="exact"/>
              <w:ind w:left="120"/>
              <w:rPr>
                <w:sz w:val="28"/>
                <w:szCs w:val="28"/>
              </w:rPr>
            </w:pPr>
            <w:r w:rsidRPr="00654D12">
              <w:rPr>
                <w:rFonts w:eastAsia="Times New Roman"/>
                <w:sz w:val="28"/>
                <w:szCs w:val="28"/>
              </w:rPr>
              <w:t>Мастер класс с использованием интерактивной панели «Учим</w:t>
            </w:r>
          </w:p>
        </w:tc>
        <w:tc>
          <w:tcPr>
            <w:tcW w:w="0" w:type="dxa"/>
            <w:vAlign w:val="bottom"/>
          </w:tcPr>
          <w:p w14:paraId="297A35C6" w14:textId="77777777" w:rsidR="00EF2CCB" w:rsidRPr="00654D12" w:rsidRDefault="00EF2CCB" w:rsidP="00EF2CCB">
            <w:pPr>
              <w:rPr>
                <w:sz w:val="28"/>
                <w:szCs w:val="28"/>
              </w:rPr>
            </w:pPr>
          </w:p>
        </w:tc>
      </w:tr>
      <w:tr w:rsidR="00EF2CCB" w:rsidRPr="00654D12" w14:paraId="105720D4" w14:textId="77777777" w:rsidTr="00EF2CCB">
        <w:trPr>
          <w:trHeight w:val="370"/>
        </w:trPr>
        <w:tc>
          <w:tcPr>
            <w:tcW w:w="1640" w:type="dxa"/>
            <w:vMerge w:val="restart"/>
            <w:vAlign w:val="bottom"/>
          </w:tcPr>
          <w:p w14:paraId="1C02612D" w14:textId="77777777" w:rsidR="00EF2CCB" w:rsidRPr="00654D12" w:rsidRDefault="00EF2CCB" w:rsidP="00EF2CCB">
            <w:pPr>
              <w:ind w:right="206"/>
              <w:jc w:val="center"/>
              <w:rPr>
                <w:sz w:val="28"/>
                <w:szCs w:val="28"/>
              </w:rPr>
            </w:pPr>
            <w:r w:rsidRPr="00654D12">
              <w:rPr>
                <w:rFonts w:eastAsia="Times New Roman"/>
                <w:sz w:val="28"/>
                <w:szCs w:val="28"/>
              </w:rPr>
              <w:t>февраль</w:t>
            </w:r>
          </w:p>
        </w:tc>
        <w:tc>
          <w:tcPr>
            <w:tcW w:w="7980" w:type="dxa"/>
            <w:vAlign w:val="bottom"/>
          </w:tcPr>
          <w:p w14:paraId="2256B62B" w14:textId="77777777" w:rsidR="00EF2CCB" w:rsidRPr="00654D12" w:rsidRDefault="00EF2CCB" w:rsidP="00EF2CCB">
            <w:pPr>
              <w:ind w:left="120"/>
              <w:rPr>
                <w:sz w:val="28"/>
                <w:szCs w:val="28"/>
              </w:rPr>
            </w:pPr>
            <w:r w:rsidRPr="00654D12">
              <w:rPr>
                <w:rFonts w:eastAsia="Times New Roman"/>
                <w:sz w:val="28"/>
                <w:szCs w:val="28"/>
              </w:rPr>
              <w:t>детей соблюдать правила дорожного движения».</w:t>
            </w:r>
          </w:p>
        </w:tc>
        <w:tc>
          <w:tcPr>
            <w:tcW w:w="0" w:type="dxa"/>
            <w:vAlign w:val="bottom"/>
          </w:tcPr>
          <w:p w14:paraId="739759A6" w14:textId="77777777" w:rsidR="00EF2CCB" w:rsidRPr="00654D12" w:rsidRDefault="00EF2CCB" w:rsidP="00EF2CCB">
            <w:pPr>
              <w:rPr>
                <w:sz w:val="28"/>
                <w:szCs w:val="28"/>
              </w:rPr>
            </w:pPr>
          </w:p>
        </w:tc>
      </w:tr>
      <w:tr w:rsidR="00EF2CCB" w:rsidRPr="00654D12" w14:paraId="0D3829EF" w14:textId="77777777" w:rsidTr="00EF2CCB">
        <w:trPr>
          <w:trHeight w:val="199"/>
        </w:trPr>
        <w:tc>
          <w:tcPr>
            <w:tcW w:w="1640" w:type="dxa"/>
            <w:vMerge/>
            <w:vAlign w:val="bottom"/>
          </w:tcPr>
          <w:p w14:paraId="799331AA" w14:textId="77777777" w:rsidR="00EF2CCB" w:rsidRPr="00654D12" w:rsidRDefault="00EF2CCB" w:rsidP="00EF2CCB">
            <w:pPr>
              <w:rPr>
                <w:sz w:val="28"/>
                <w:szCs w:val="28"/>
              </w:rPr>
            </w:pPr>
          </w:p>
        </w:tc>
        <w:tc>
          <w:tcPr>
            <w:tcW w:w="7980" w:type="dxa"/>
            <w:vAlign w:val="bottom"/>
          </w:tcPr>
          <w:p w14:paraId="1EE53FFF" w14:textId="77777777" w:rsidR="00EF2CCB" w:rsidRPr="00654D12" w:rsidRDefault="00EF2CCB" w:rsidP="00EF2CCB">
            <w:pPr>
              <w:rPr>
                <w:sz w:val="28"/>
                <w:szCs w:val="28"/>
              </w:rPr>
            </w:pPr>
          </w:p>
        </w:tc>
        <w:tc>
          <w:tcPr>
            <w:tcW w:w="0" w:type="dxa"/>
            <w:vAlign w:val="bottom"/>
          </w:tcPr>
          <w:p w14:paraId="5BD4C937" w14:textId="77777777" w:rsidR="00EF2CCB" w:rsidRPr="00654D12" w:rsidRDefault="00EF2CCB" w:rsidP="00EF2CCB">
            <w:pPr>
              <w:rPr>
                <w:sz w:val="28"/>
                <w:szCs w:val="28"/>
              </w:rPr>
            </w:pPr>
          </w:p>
        </w:tc>
      </w:tr>
      <w:tr w:rsidR="00EF2CCB" w:rsidRPr="00654D12" w14:paraId="490AAF30" w14:textId="77777777" w:rsidTr="00EF2CCB">
        <w:trPr>
          <w:trHeight w:val="433"/>
        </w:trPr>
        <w:tc>
          <w:tcPr>
            <w:tcW w:w="9620" w:type="dxa"/>
            <w:gridSpan w:val="2"/>
            <w:vAlign w:val="bottom"/>
          </w:tcPr>
          <w:p w14:paraId="3EAD7F54" w14:textId="77777777" w:rsidR="00EF2CCB" w:rsidRPr="00654D12" w:rsidRDefault="00EF2CCB" w:rsidP="00EF2CCB">
            <w:pPr>
              <w:spacing w:line="432"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Памятка для родителей «Поведение детей в общественном</w:t>
            </w:r>
          </w:p>
        </w:tc>
        <w:tc>
          <w:tcPr>
            <w:tcW w:w="0" w:type="dxa"/>
            <w:vAlign w:val="bottom"/>
          </w:tcPr>
          <w:p w14:paraId="20FA9AA0" w14:textId="77777777" w:rsidR="00EF2CCB" w:rsidRPr="00654D12" w:rsidRDefault="00EF2CCB" w:rsidP="00EF2CCB">
            <w:pPr>
              <w:rPr>
                <w:sz w:val="28"/>
                <w:szCs w:val="28"/>
              </w:rPr>
            </w:pPr>
          </w:p>
        </w:tc>
      </w:tr>
      <w:tr w:rsidR="00EF2CCB" w:rsidRPr="00654D12" w14:paraId="1B268E2E" w14:textId="77777777" w:rsidTr="00EF2CCB">
        <w:trPr>
          <w:trHeight w:val="308"/>
        </w:trPr>
        <w:tc>
          <w:tcPr>
            <w:tcW w:w="1640" w:type="dxa"/>
            <w:vAlign w:val="bottom"/>
          </w:tcPr>
          <w:p w14:paraId="39EF8DB8" w14:textId="77777777" w:rsidR="00EF2CCB" w:rsidRPr="00654D12" w:rsidRDefault="00EF2CCB" w:rsidP="00EF2CCB">
            <w:pPr>
              <w:rPr>
                <w:sz w:val="28"/>
                <w:szCs w:val="28"/>
              </w:rPr>
            </w:pPr>
          </w:p>
        </w:tc>
        <w:tc>
          <w:tcPr>
            <w:tcW w:w="7980" w:type="dxa"/>
            <w:vAlign w:val="bottom"/>
          </w:tcPr>
          <w:p w14:paraId="361C980C" w14:textId="77777777" w:rsidR="00EF2CCB" w:rsidRPr="00654D12" w:rsidRDefault="00EF2CCB" w:rsidP="00EF2CCB">
            <w:pPr>
              <w:spacing w:line="308" w:lineRule="exact"/>
              <w:ind w:left="120"/>
              <w:rPr>
                <w:sz w:val="28"/>
                <w:szCs w:val="28"/>
              </w:rPr>
            </w:pPr>
            <w:r w:rsidRPr="00654D12">
              <w:rPr>
                <w:rFonts w:eastAsia="Times New Roman"/>
                <w:sz w:val="28"/>
                <w:szCs w:val="28"/>
              </w:rPr>
              <w:t>транспорте</w:t>
            </w:r>
          </w:p>
        </w:tc>
        <w:tc>
          <w:tcPr>
            <w:tcW w:w="0" w:type="dxa"/>
            <w:vAlign w:val="bottom"/>
          </w:tcPr>
          <w:p w14:paraId="0201D3CA" w14:textId="77777777" w:rsidR="00EF2CCB" w:rsidRPr="00654D12" w:rsidRDefault="00EF2CCB" w:rsidP="00EF2CCB">
            <w:pPr>
              <w:rPr>
                <w:sz w:val="28"/>
                <w:szCs w:val="28"/>
              </w:rPr>
            </w:pPr>
          </w:p>
        </w:tc>
      </w:tr>
      <w:tr w:rsidR="00EF2CCB" w:rsidRPr="00654D12" w14:paraId="163EC358" w14:textId="77777777" w:rsidTr="00EF2CCB">
        <w:trPr>
          <w:trHeight w:val="632"/>
        </w:trPr>
        <w:tc>
          <w:tcPr>
            <w:tcW w:w="9620" w:type="dxa"/>
            <w:gridSpan w:val="2"/>
            <w:vAlign w:val="bottom"/>
          </w:tcPr>
          <w:p w14:paraId="31292B1E" w14:textId="77777777" w:rsidR="00EF2CCB" w:rsidRPr="00654D12" w:rsidRDefault="00EF2CCB" w:rsidP="00EF2CCB">
            <w:pPr>
              <w:spacing w:line="631"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День открытых дверей (просмотр образовательной</w:t>
            </w:r>
          </w:p>
        </w:tc>
        <w:tc>
          <w:tcPr>
            <w:tcW w:w="0" w:type="dxa"/>
            <w:vAlign w:val="bottom"/>
          </w:tcPr>
          <w:p w14:paraId="1367F56B" w14:textId="77777777" w:rsidR="00EF2CCB" w:rsidRPr="00654D12" w:rsidRDefault="00EF2CCB" w:rsidP="00EF2CCB">
            <w:pPr>
              <w:rPr>
                <w:sz w:val="28"/>
                <w:szCs w:val="28"/>
              </w:rPr>
            </w:pPr>
          </w:p>
        </w:tc>
      </w:tr>
      <w:tr w:rsidR="00EF2CCB" w:rsidRPr="00654D12" w14:paraId="499F0C61" w14:textId="77777777" w:rsidTr="00EF2CCB">
        <w:trPr>
          <w:trHeight w:val="308"/>
        </w:trPr>
        <w:tc>
          <w:tcPr>
            <w:tcW w:w="1640" w:type="dxa"/>
            <w:vAlign w:val="bottom"/>
          </w:tcPr>
          <w:p w14:paraId="00D8C6A9" w14:textId="77777777" w:rsidR="00EF2CCB" w:rsidRPr="00654D12" w:rsidRDefault="00EF2CCB" w:rsidP="00EF2CCB">
            <w:pPr>
              <w:rPr>
                <w:sz w:val="28"/>
                <w:szCs w:val="28"/>
              </w:rPr>
            </w:pPr>
          </w:p>
        </w:tc>
        <w:tc>
          <w:tcPr>
            <w:tcW w:w="7980" w:type="dxa"/>
            <w:vAlign w:val="bottom"/>
          </w:tcPr>
          <w:p w14:paraId="174A0402" w14:textId="77777777" w:rsidR="00EF2CCB" w:rsidRPr="00654D12" w:rsidRDefault="00EF2CCB" w:rsidP="00EF2CCB">
            <w:pPr>
              <w:spacing w:line="308" w:lineRule="exact"/>
              <w:ind w:left="120"/>
              <w:rPr>
                <w:sz w:val="28"/>
                <w:szCs w:val="28"/>
              </w:rPr>
            </w:pPr>
            <w:r w:rsidRPr="00654D12">
              <w:rPr>
                <w:rFonts w:eastAsia="Times New Roman"/>
                <w:sz w:val="28"/>
                <w:szCs w:val="28"/>
              </w:rPr>
              <w:t>деятельности по ознакомлению детей с ПДД)</w:t>
            </w:r>
          </w:p>
        </w:tc>
        <w:tc>
          <w:tcPr>
            <w:tcW w:w="0" w:type="dxa"/>
            <w:vAlign w:val="bottom"/>
          </w:tcPr>
          <w:p w14:paraId="0D888690" w14:textId="77777777" w:rsidR="00EF2CCB" w:rsidRPr="00654D12" w:rsidRDefault="00EF2CCB" w:rsidP="00EF2CCB">
            <w:pPr>
              <w:rPr>
                <w:sz w:val="28"/>
                <w:szCs w:val="28"/>
              </w:rPr>
            </w:pPr>
          </w:p>
        </w:tc>
      </w:tr>
      <w:tr w:rsidR="00EF2CCB" w:rsidRPr="00654D12" w14:paraId="262ADDE5" w14:textId="77777777" w:rsidTr="00EF2CCB">
        <w:trPr>
          <w:trHeight w:val="254"/>
        </w:trPr>
        <w:tc>
          <w:tcPr>
            <w:tcW w:w="9620" w:type="dxa"/>
            <w:gridSpan w:val="2"/>
            <w:tcBorders>
              <w:bottom w:val="single" w:sz="8" w:space="0" w:color="auto"/>
            </w:tcBorders>
            <w:vAlign w:val="bottom"/>
          </w:tcPr>
          <w:p w14:paraId="75AAC10F" w14:textId="77777777" w:rsidR="00EF2CCB" w:rsidRPr="00654D12" w:rsidRDefault="00EF2CCB" w:rsidP="00EF2CCB">
            <w:pPr>
              <w:rPr>
                <w:sz w:val="28"/>
                <w:szCs w:val="28"/>
              </w:rPr>
            </w:pPr>
          </w:p>
        </w:tc>
        <w:tc>
          <w:tcPr>
            <w:tcW w:w="0" w:type="dxa"/>
            <w:vAlign w:val="bottom"/>
          </w:tcPr>
          <w:p w14:paraId="32BD6079" w14:textId="77777777" w:rsidR="00EF2CCB" w:rsidRPr="00654D12" w:rsidRDefault="00EF2CCB" w:rsidP="00EF2CCB">
            <w:pPr>
              <w:rPr>
                <w:sz w:val="28"/>
                <w:szCs w:val="28"/>
              </w:rPr>
            </w:pPr>
          </w:p>
        </w:tc>
      </w:tr>
      <w:tr w:rsidR="00EF2CCB" w:rsidRPr="00654D12" w14:paraId="2637AC44" w14:textId="77777777" w:rsidTr="00EF2CCB">
        <w:trPr>
          <w:trHeight w:val="368"/>
        </w:trPr>
        <w:tc>
          <w:tcPr>
            <w:tcW w:w="9620" w:type="dxa"/>
            <w:gridSpan w:val="2"/>
            <w:vAlign w:val="bottom"/>
          </w:tcPr>
          <w:p w14:paraId="558F6F29" w14:textId="77777777" w:rsidR="00EF2CCB" w:rsidRPr="00654D12" w:rsidRDefault="00EF2CCB" w:rsidP="00EF2CCB">
            <w:pPr>
              <w:spacing w:line="367"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Консультация: «Как научить ребенка не попадать в дорожные</w:t>
            </w:r>
          </w:p>
        </w:tc>
        <w:tc>
          <w:tcPr>
            <w:tcW w:w="0" w:type="dxa"/>
            <w:vAlign w:val="bottom"/>
          </w:tcPr>
          <w:p w14:paraId="7AA850FB" w14:textId="77777777" w:rsidR="00EF2CCB" w:rsidRPr="00654D12" w:rsidRDefault="00EF2CCB" w:rsidP="00EF2CCB">
            <w:pPr>
              <w:rPr>
                <w:sz w:val="28"/>
                <w:szCs w:val="28"/>
              </w:rPr>
            </w:pPr>
          </w:p>
        </w:tc>
      </w:tr>
      <w:tr w:rsidR="00EF2CCB" w:rsidRPr="00654D12" w14:paraId="7CFF12FC" w14:textId="77777777" w:rsidTr="00EF2CCB">
        <w:trPr>
          <w:trHeight w:val="308"/>
        </w:trPr>
        <w:tc>
          <w:tcPr>
            <w:tcW w:w="1640" w:type="dxa"/>
            <w:vMerge w:val="restart"/>
            <w:vAlign w:val="bottom"/>
          </w:tcPr>
          <w:p w14:paraId="40D86294" w14:textId="77777777" w:rsidR="00EF2CCB" w:rsidRPr="00654D12" w:rsidRDefault="00EF2CCB" w:rsidP="00EF2CCB">
            <w:pPr>
              <w:ind w:right="206"/>
              <w:jc w:val="center"/>
              <w:rPr>
                <w:sz w:val="28"/>
                <w:szCs w:val="28"/>
              </w:rPr>
            </w:pPr>
            <w:r w:rsidRPr="00654D12">
              <w:rPr>
                <w:rFonts w:eastAsia="Times New Roman"/>
                <w:sz w:val="28"/>
                <w:szCs w:val="28"/>
              </w:rPr>
              <w:t>март</w:t>
            </w:r>
          </w:p>
        </w:tc>
        <w:tc>
          <w:tcPr>
            <w:tcW w:w="7980" w:type="dxa"/>
            <w:vAlign w:val="bottom"/>
          </w:tcPr>
          <w:p w14:paraId="484A923F" w14:textId="77777777" w:rsidR="00EF2CCB" w:rsidRPr="00654D12" w:rsidRDefault="00EF2CCB" w:rsidP="00EF2CCB">
            <w:pPr>
              <w:spacing w:line="308" w:lineRule="exact"/>
              <w:ind w:left="120"/>
              <w:rPr>
                <w:sz w:val="28"/>
                <w:szCs w:val="28"/>
              </w:rPr>
            </w:pPr>
            <w:r w:rsidRPr="00654D12">
              <w:rPr>
                <w:rFonts w:eastAsia="Times New Roman"/>
                <w:sz w:val="28"/>
                <w:szCs w:val="28"/>
              </w:rPr>
              <w:t>«ловушки». О дорожных «ловушках».</w:t>
            </w:r>
          </w:p>
        </w:tc>
        <w:tc>
          <w:tcPr>
            <w:tcW w:w="0" w:type="dxa"/>
            <w:vAlign w:val="bottom"/>
          </w:tcPr>
          <w:p w14:paraId="6FD9437D" w14:textId="77777777" w:rsidR="00EF2CCB" w:rsidRPr="00654D12" w:rsidRDefault="00EF2CCB" w:rsidP="00EF2CCB">
            <w:pPr>
              <w:rPr>
                <w:sz w:val="28"/>
                <w:szCs w:val="28"/>
              </w:rPr>
            </w:pPr>
          </w:p>
        </w:tc>
      </w:tr>
      <w:tr w:rsidR="00EF2CCB" w:rsidRPr="00654D12" w14:paraId="369A4A9C" w14:textId="77777777" w:rsidTr="00EF2CCB">
        <w:trPr>
          <w:trHeight w:val="199"/>
        </w:trPr>
        <w:tc>
          <w:tcPr>
            <w:tcW w:w="1640" w:type="dxa"/>
            <w:vMerge/>
            <w:vAlign w:val="bottom"/>
          </w:tcPr>
          <w:p w14:paraId="6088420F" w14:textId="77777777" w:rsidR="00EF2CCB" w:rsidRPr="00654D12" w:rsidRDefault="00EF2CCB" w:rsidP="00EF2CCB">
            <w:pPr>
              <w:rPr>
                <w:sz w:val="28"/>
                <w:szCs w:val="28"/>
              </w:rPr>
            </w:pPr>
          </w:p>
        </w:tc>
        <w:tc>
          <w:tcPr>
            <w:tcW w:w="7980" w:type="dxa"/>
            <w:vAlign w:val="bottom"/>
          </w:tcPr>
          <w:p w14:paraId="665B24AB" w14:textId="77777777" w:rsidR="00EF2CCB" w:rsidRPr="00654D12" w:rsidRDefault="00EF2CCB" w:rsidP="00EF2CCB">
            <w:pPr>
              <w:rPr>
                <w:sz w:val="28"/>
                <w:szCs w:val="28"/>
              </w:rPr>
            </w:pPr>
          </w:p>
        </w:tc>
        <w:tc>
          <w:tcPr>
            <w:tcW w:w="0" w:type="dxa"/>
            <w:vAlign w:val="bottom"/>
          </w:tcPr>
          <w:p w14:paraId="519AB18D" w14:textId="77777777" w:rsidR="00EF2CCB" w:rsidRPr="00654D12" w:rsidRDefault="00EF2CCB" w:rsidP="00EF2CCB">
            <w:pPr>
              <w:rPr>
                <w:sz w:val="28"/>
                <w:szCs w:val="28"/>
              </w:rPr>
            </w:pPr>
          </w:p>
        </w:tc>
      </w:tr>
    </w:tbl>
    <w:p w14:paraId="582D1B16" w14:textId="77777777" w:rsidR="00EF2CCB" w:rsidRPr="00654D12" w:rsidRDefault="00EF2CCB" w:rsidP="00EF2CCB">
      <w:pPr>
        <w:spacing w:line="64" w:lineRule="exact"/>
        <w:rPr>
          <w:sz w:val="28"/>
          <w:szCs w:val="28"/>
        </w:rPr>
      </w:pPr>
      <w:r w:rsidRPr="00654D12">
        <w:rPr>
          <w:noProof/>
          <w:sz w:val="28"/>
          <w:szCs w:val="28"/>
        </w:rPr>
        <mc:AlternateContent>
          <mc:Choice Requires="wps">
            <w:drawing>
              <wp:anchor distT="0" distB="0" distL="0" distR="0" simplePos="0" relativeHeight="251646464" behindDoc="0" locked="0" layoutInCell="0" allowOverlap="1" wp14:anchorId="733E6ACE" wp14:editId="3C945041">
                <wp:simplePos x="0" y="0"/>
                <wp:positionH relativeFrom="page">
                  <wp:posOffset>842645</wp:posOffset>
                </wp:positionH>
                <wp:positionV relativeFrom="page">
                  <wp:posOffset>721995</wp:posOffset>
                </wp:positionV>
                <wp:extent cx="6106160" cy="0"/>
                <wp:effectExtent l="13970" t="7620" r="13970" b="114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F6D4" id="Прямая соединительная линия 24"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47.1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" o:allowincell="f" strokeweight=".48pt">
                <w10:wrap anchorx="page" anchory="page"/>
              </v:line>
            </w:pict>
          </mc:Fallback>
        </mc:AlternateContent>
      </w:r>
      <w:r w:rsidRPr="00654D12">
        <w:rPr>
          <w:noProof/>
          <w:sz w:val="28"/>
          <w:szCs w:val="28"/>
        </w:rPr>
        <mc:AlternateContent>
          <mc:Choice Requires="wps">
            <w:drawing>
              <wp:anchor distT="0" distB="0" distL="0" distR="0" simplePos="0" relativeHeight="251647488" behindDoc="0" locked="0" layoutInCell="0" allowOverlap="1" wp14:anchorId="20D7AB5A" wp14:editId="0CD55817">
                <wp:simplePos x="0" y="0"/>
                <wp:positionH relativeFrom="page">
                  <wp:posOffset>842645</wp:posOffset>
                </wp:positionH>
                <wp:positionV relativeFrom="page">
                  <wp:posOffset>5843905</wp:posOffset>
                </wp:positionV>
                <wp:extent cx="6106160" cy="0"/>
                <wp:effectExtent l="13970" t="5080" r="1397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DA16" id="Прямая соединительная линия 23"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460.15pt" to="547.15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" o:allowincell="f" strokeweight=".16931mm">
                <w10:wrap anchorx="page" anchory="page"/>
              </v:line>
            </w:pict>
          </mc:Fallback>
        </mc:AlternateContent>
      </w:r>
      <w:r w:rsidRPr="00654D12">
        <w:rPr>
          <w:noProof/>
          <w:sz w:val="28"/>
          <w:szCs w:val="28"/>
        </w:rPr>
        <mc:AlternateContent>
          <mc:Choice Requires="wps">
            <w:drawing>
              <wp:anchor distT="0" distB="0" distL="0" distR="0" simplePos="0" relativeHeight="251648512" behindDoc="0" locked="0" layoutInCell="0" allowOverlap="1" wp14:anchorId="6FA12D44" wp14:editId="15526B6A">
                <wp:simplePos x="0" y="0"/>
                <wp:positionH relativeFrom="page">
                  <wp:posOffset>845820</wp:posOffset>
                </wp:positionH>
                <wp:positionV relativeFrom="page">
                  <wp:posOffset>718820</wp:posOffset>
                </wp:positionV>
                <wp:extent cx="0" cy="7186930"/>
                <wp:effectExtent l="7620" t="13970" r="1143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CB4C4" id="Прямая соединительная линия 2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" o:allowincell="f" strokeweight=".16931mm">
                <w10:wrap anchorx="page" anchory="page"/>
              </v:line>
            </w:pict>
          </mc:Fallback>
        </mc:AlternateContent>
      </w:r>
      <w:r w:rsidRPr="00654D12">
        <w:rPr>
          <w:noProof/>
          <w:sz w:val="28"/>
          <w:szCs w:val="28"/>
        </w:rPr>
        <mc:AlternateContent>
          <mc:Choice Requires="wps">
            <w:drawing>
              <wp:anchor distT="0" distB="0" distL="0" distR="0" simplePos="0" relativeHeight="251649536" behindDoc="0" locked="0" layoutInCell="0" allowOverlap="1" wp14:anchorId="15EF6F97" wp14:editId="1D98C288">
                <wp:simplePos x="0" y="0"/>
                <wp:positionH relativeFrom="page">
                  <wp:posOffset>1656715</wp:posOffset>
                </wp:positionH>
                <wp:positionV relativeFrom="page">
                  <wp:posOffset>718820</wp:posOffset>
                </wp:positionV>
                <wp:extent cx="0" cy="7186930"/>
                <wp:effectExtent l="8890" t="13970" r="1016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0AA6" id="Прямая соединительная линия 21"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0.45pt,56.6pt" to="130.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" o:allowincell="f" strokeweight=".16931mm">
                <w10:wrap anchorx="page" anchory="page"/>
              </v:line>
            </w:pict>
          </mc:Fallback>
        </mc:AlternateContent>
      </w:r>
      <w:r w:rsidRPr="00654D12">
        <w:rPr>
          <w:noProof/>
          <w:sz w:val="28"/>
          <w:szCs w:val="28"/>
        </w:rPr>
        <mc:AlternateContent>
          <mc:Choice Requires="wps">
            <w:drawing>
              <wp:anchor distT="0" distB="0" distL="0" distR="0" simplePos="0" relativeHeight="251650560" behindDoc="0" locked="0" layoutInCell="0" allowOverlap="1" wp14:anchorId="086BAA9C" wp14:editId="257CD5ED">
                <wp:simplePos x="0" y="0"/>
                <wp:positionH relativeFrom="page">
                  <wp:posOffset>6946265</wp:posOffset>
                </wp:positionH>
                <wp:positionV relativeFrom="page">
                  <wp:posOffset>718820</wp:posOffset>
                </wp:positionV>
                <wp:extent cx="0" cy="7186930"/>
                <wp:effectExtent l="12065" t="13970" r="698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6AE2" id="Прямая соединительная линия 2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6.95pt,56.6pt" to="546.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p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" o:allowincell="f" strokeweight=".16931mm">
                <w10:wrap anchorx="page" anchory="page"/>
              </v:line>
            </w:pict>
          </mc:Fallback>
        </mc:AlternateContent>
      </w:r>
    </w:p>
    <w:p w14:paraId="557501B8" w14:textId="77777777" w:rsidR="00EF2CCB" w:rsidRPr="00654D12" w:rsidRDefault="00EF2CCB" w:rsidP="00EF2CCB">
      <w:pPr>
        <w:numPr>
          <w:ilvl w:val="0"/>
          <w:numId w:val="26"/>
        </w:numPr>
        <w:tabs>
          <w:tab w:val="left" w:pos="1760"/>
        </w:tabs>
        <w:spacing w:line="181" w:lineRule="auto"/>
        <w:ind w:left="1760" w:right="240" w:hanging="363"/>
        <w:rPr>
          <w:rFonts w:ascii="Wingdings" w:eastAsia="Wingdings" w:hAnsi="Wingdings" w:cs="Wingdings"/>
          <w:sz w:val="28"/>
          <w:szCs w:val="28"/>
          <w:vertAlign w:val="superscript"/>
        </w:rPr>
      </w:pPr>
      <w:r w:rsidRPr="00654D12">
        <w:rPr>
          <w:rFonts w:eastAsia="Times New Roman"/>
          <w:sz w:val="28"/>
          <w:szCs w:val="28"/>
        </w:rPr>
        <w:t>Практическое занятие в рамках родительской гостиной «Игры с детьми по ПДД»</w:t>
      </w:r>
    </w:p>
    <w:p w14:paraId="04CFCAD0" w14:textId="77777777" w:rsidR="00EF2CCB" w:rsidRPr="00654D12" w:rsidRDefault="00EF2CCB" w:rsidP="00EF2CCB">
      <w:pPr>
        <w:numPr>
          <w:ilvl w:val="0"/>
          <w:numId w:val="26"/>
        </w:numPr>
        <w:tabs>
          <w:tab w:val="left" w:pos="1760"/>
        </w:tabs>
        <w:spacing w:line="224" w:lineRule="auto"/>
        <w:ind w:left="1760" w:hanging="363"/>
        <w:rPr>
          <w:rFonts w:ascii="Wingdings" w:eastAsia="Wingdings" w:hAnsi="Wingdings" w:cs="Wingdings"/>
          <w:sz w:val="28"/>
          <w:szCs w:val="28"/>
          <w:vertAlign w:val="superscript"/>
        </w:rPr>
      </w:pPr>
      <w:r w:rsidRPr="00654D12">
        <w:rPr>
          <w:rFonts w:eastAsia="Times New Roman"/>
          <w:sz w:val="28"/>
          <w:szCs w:val="28"/>
        </w:rPr>
        <w:t>Выпуск газеты «Добрая дорога детства»</w:t>
      </w:r>
    </w:p>
    <w:p w14:paraId="32A42E4F" w14:textId="77777777" w:rsidR="00EF2CCB" w:rsidRPr="00654D12" w:rsidRDefault="00EF2CCB" w:rsidP="00EF2CCB">
      <w:pPr>
        <w:spacing w:line="182" w:lineRule="exact"/>
        <w:rPr>
          <w:sz w:val="28"/>
          <w:szCs w:val="28"/>
        </w:rPr>
      </w:pPr>
    </w:p>
    <w:tbl>
      <w:tblPr>
        <w:tblW w:w="0" w:type="auto"/>
        <w:tblLayout w:type="fixed"/>
        <w:tblCellMar>
          <w:left w:w="0" w:type="dxa"/>
          <w:right w:w="0" w:type="dxa"/>
        </w:tblCellMar>
        <w:tblLook w:val="04A0" w:firstRow="1" w:lastRow="0" w:firstColumn="1" w:lastColumn="0" w:noHBand="0" w:noVBand="1"/>
      </w:tblPr>
      <w:tblGrid>
        <w:gridCol w:w="1640"/>
        <w:gridCol w:w="7980"/>
        <w:gridCol w:w="20"/>
      </w:tblGrid>
      <w:tr w:rsidR="00EF2CCB" w:rsidRPr="00654D12" w14:paraId="2BC61B9D" w14:textId="77777777" w:rsidTr="00EF2CCB">
        <w:trPr>
          <w:trHeight w:val="644"/>
        </w:trPr>
        <w:tc>
          <w:tcPr>
            <w:tcW w:w="1640" w:type="dxa"/>
            <w:tcBorders>
              <w:bottom w:val="single" w:sz="8" w:space="0" w:color="auto"/>
            </w:tcBorders>
            <w:vAlign w:val="bottom"/>
          </w:tcPr>
          <w:p w14:paraId="5F914EA2" w14:textId="77777777" w:rsidR="00EF2CCB" w:rsidRPr="00654D12" w:rsidRDefault="00EF2CCB" w:rsidP="00EF2CCB">
            <w:pPr>
              <w:jc w:val="right"/>
              <w:rPr>
                <w:sz w:val="28"/>
                <w:szCs w:val="28"/>
              </w:rPr>
            </w:pPr>
            <w:r w:rsidRPr="00654D12">
              <w:rPr>
                <w:rFonts w:eastAsia="Times New Roman"/>
                <w:sz w:val="28"/>
                <w:szCs w:val="28"/>
              </w:rPr>
              <w:t xml:space="preserve">апрель   </w:t>
            </w:r>
            <w:r w:rsidRPr="00654D12">
              <w:rPr>
                <w:rFonts w:ascii="Wingdings" w:eastAsia="Wingdings" w:hAnsi="Wingdings" w:cs="Wingdings"/>
                <w:sz w:val="28"/>
                <w:szCs w:val="28"/>
                <w:vertAlign w:val="superscript"/>
              </w:rPr>
              <w:t></w:t>
            </w:r>
          </w:p>
        </w:tc>
        <w:tc>
          <w:tcPr>
            <w:tcW w:w="7980" w:type="dxa"/>
            <w:tcBorders>
              <w:bottom w:val="single" w:sz="8" w:space="0" w:color="auto"/>
            </w:tcBorders>
            <w:vAlign w:val="bottom"/>
          </w:tcPr>
          <w:p w14:paraId="6482970F" w14:textId="77777777" w:rsidR="00EF2CCB" w:rsidRPr="00654D12" w:rsidRDefault="00EF2CCB" w:rsidP="00EF2CCB">
            <w:pPr>
              <w:ind w:left="120"/>
              <w:rPr>
                <w:sz w:val="28"/>
                <w:szCs w:val="28"/>
              </w:rPr>
            </w:pPr>
            <w:r w:rsidRPr="00654D12">
              <w:rPr>
                <w:rFonts w:eastAsia="Times New Roman"/>
                <w:sz w:val="28"/>
                <w:szCs w:val="28"/>
              </w:rPr>
              <w:t>Конкурс творческих рассказов «Дорожные истории»</w:t>
            </w:r>
          </w:p>
        </w:tc>
        <w:tc>
          <w:tcPr>
            <w:tcW w:w="0" w:type="dxa"/>
            <w:vAlign w:val="bottom"/>
          </w:tcPr>
          <w:p w14:paraId="00E9FE1C" w14:textId="77777777" w:rsidR="00EF2CCB" w:rsidRPr="00654D12" w:rsidRDefault="00EF2CCB" w:rsidP="00EF2CCB">
            <w:pPr>
              <w:rPr>
                <w:sz w:val="28"/>
                <w:szCs w:val="28"/>
              </w:rPr>
            </w:pPr>
          </w:p>
        </w:tc>
      </w:tr>
      <w:tr w:rsidR="00EF2CCB" w:rsidRPr="00654D12" w14:paraId="0533A06A" w14:textId="77777777" w:rsidTr="00EF2CCB">
        <w:trPr>
          <w:trHeight w:val="304"/>
        </w:trPr>
        <w:tc>
          <w:tcPr>
            <w:tcW w:w="1640" w:type="dxa"/>
            <w:vAlign w:val="bottom"/>
          </w:tcPr>
          <w:p w14:paraId="6A1E2CA7" w14:textId="77777777" w:rsidR="00EF2CCB" w:rsidRPr="00654D12" w:rsidRDefault="00EF2CCB" w:rsidP="00EF2CCB">
            <w:pPr>
              <w:spacing w:line="196" w:lineRule="exact"/>
              <w:jc w:val="right"/>
              <w:rPr>
                <w:sz w:val="28"/>
                <w:szCs w:val="28"/>
              </w:rPr>
            </w:pPr>
            <w:r w:rsidRPr="00654D12">
              <w:rPr>
                <w:rFonts w:ascii="Wingdings" w:eastAsia="Wingdings" w:hAnsi="Wingdings" w:cs="Wingdings"/>
                <w:sz w:val="28"/>
                <w:szCs w:val="28"/>
              </w:rPr>
              <w:t></w:t>
            </w:r>
          </w:p>
        </w:tc>
        <w:tc>
          <w:tcPr>
            <w:tcW w:w="7980" w:type="dxa"/>
            <w:vAlign w:val="bottom"/>
          </w:tcPr>
          <w:p w14:paraId="22A3E71D" w14:textId="77777777" w:rsidR="00EF2CCB" w:rsidRPr="00654D12" w:rsidRDefault="00EF2CCB" w:rsidP="00EF2CCB">
            <w:pPr>
              <w:spacing w:line="304" w:lineRule="exact"/>
              <w:ind w:left="120"/>
              <w:rPr>
                <w:sz w:val="28"/>
                <w:szCs w:val="28"/>
              </w:rPr>
            </w:pPr>
            <w:r w:rsidRPr="00654D12">
              <w:rPr>
                <w:rFonts w:eastAsia="Times New Roman"/>
                <w:sz w:val="28"/>
                <w:szCs w:val="28"/>
              </w:rPr>
              <w:t>Участие в подготовке и проведении праздника «</w:t>
            </w:r>
            <w:proofErr w:type="gramStart"/>
            <w:r w:rsidRPr="00654D12">
              <w:rPr>
                <w:rFonts w:eastAsia="Times New Roman"/>
                <w:sz w:val="28"/>
                <w:szCs w:val="28"/>
              </w:rPr>
              <w:t>Мы  -</w:t>
            </w:r>
            <w:proofErr w:type="gramEnd"/>
          </w:p>
        </w:tc>
        <w:tc>
          <w:tcPr>
            <w:tcW w:w="0" w:type="dxa"/>
            <w:vAlign w:val="bottom"/>
          </w:tcPr>
          <w:p w14:paraId="04E5F6A4" w14:textId="77777777" w:rsidR="00EF2CCB" w:rsidRPr="00654D12" w:rsidRDefault="00EF2CCB" w:rsidP="00EF2CCB">
            <w:pPr>
              <w:rPr>
                <w:sz w:val="28"/>
                <w:szCs w:val="28"/>
              </w:rPr>
            </w:pPr>
          </w:p>
        </w:tc>
      </w:tr>
      <w:tr w:rsidR="00EF2CCB" w:rsidRPr="00654D12" w14:paraId="04B28841" w14:textId="77777777" w:rsidTr="00EF2CCB">
        <w:trPr>
          <w:trHeight w:val="370"/>
        </w:trPr>
        <w:tc>
          <w:tcPr>
            <w:tcW w:w="1640" w:type="dxa"/>
            <w:vMerge w:val="restart"/>
            <w:vAlign w:val="bottom"/>
          </w:tcPr>
          <w:p w14:paraId="289DA3C7" w14:textId="77777777" w:rsidR="00EF2CCB" w:rsidRPr="00654D12" w:rsidRDefault="00EF2CCB" w:rsidP="00EF2CCB">
            <w:pPr>
              <w:ind w:right="625"/>
              <w:jc w:val="right"/>
              <w:rPr>
                <w:sz w:val="28"/>
                <w:szCs w:val="28"/>
              </w:rPr>
            </w:pPr>
            <w:r w:rsidRPr="00654D12">
              <w:rPr>
                <w:rFonts w:eastAsia="Times New Roman"/>
                <w:sz w:val="28"/>
                <w:szCs w:val="28"/>
              </w:rPr>
              <w:t>май</w:t>
            </w:r>
          </w:p>
        </w:tc>
        <w:tc>
          <w:tcPr>
            <w:tcW w:w="7980" w:type="dxa"/>
            <w:vAlign w:val="bottom"/>
          </w:tcPr>
          <w:p w14:paraId="42A0D5A5" w14:textId="77777777" w:rsidR="00EF2CCB" w:rsidRPr="00654D12" w:rsidRDefault="00EF2CCB" w:rsidP="00EF2CCB">
            <w:pPr>
              <w:ind w:left="120"/>
              <w:rPr>
                <w:sz w:val="28"/>
                <w:szCs w:val="28"/>
              </w:rPr>
            </w:pPr>
            <w:r w:rsidRPr="00654D12">
              <w:rPr>
                <w:rFonts w:eastAsia="Times New Roman"/>
                <w:sz w:val="28"/>
                <w:szCs w:val="28"/>
              </w:rPr>
              <w:t>пешеходы»</w:t>
            </w:r>
          </w:p>
        </w:tc>
        <w:tc>
          <w:tcPr>
            <w:tcW w:w="0" w:type="dxa"/>
            <w:vAlign w:val="bottom"/>
          </w:tcPr>
          <w:p w14:paraId="2F30F84E" w14:textId="77777777" w:rsidR="00EF2CCB" w:rsidRPr="00654D12" w:rsidRDefault="00EF2CCB" w:rsidP="00EF2CCB">
            <w:pPr>
              <w:rPr>
                <w:sz w:val="28"/>
                <w:szCs w:val="28"/>
              </w:rPr>
            </w:pPr>
          </w:p>
        </w:tc>
      </w:tr>
      <w:tr w:rsidR="00EF2CCB" w:rsidRPr="00654D12" w14:paraId="7427BAC3" w14:textId="77777777" w:rsidTr="00EF2CCB">
        <w:trPr>
          <w:trHeight w:val="202"/>
        </w:trPr>
        <w:tc>
          <w:tcPr>
            <w:tcW w:w="1640" w:type="dxa"/>
            <w:vMerge/>
            <w:vAlign w:val="bottom"/>
          </w:tcPr>
          <w:p w14:paraId="5021D6C4" w14:textId="77777777" w:rsidR="00EF2CCB" w:rsidRPr="00654D12" w:rsidRDefault="00EF2CCB" w:rsidP="00EF2CCB">
            <w:pPr>
              <w:rPr>
                <w:sz w:val="28"/>
                <w:szCs w:val="28"/>
              </w:rPr>
            </w:pPr>
          </w:p>
        </w:tc>
        <w:tc>
          <w:tcPr>
            <w:tcW w:w="7980" w:type="dxa"/>
            <w:vAlign w:val="bottom"/>
          </w:tcPr>
          <w:p w14:paraId="3D38FD09" w14:textId="77777777" w:rsidR="00EF2CCB" w:rsidRPr="00654D12" w:rsidRDefault="00EF2CCB" w:rsidP="00EF2CCB">
            <w:pPr>
              <w:rPr>
                <w:sz w:val="28"/>
                <w:szCs w:val="28"/>
              </w:rPr>
            </w:pPr>
          </w:p>
        </w:tc>
        <w:tc>
          <w:tcPr>
            <w:tcW w:w="0" w:type="dxa"/>
            <w:vAlign w:val="bottom"/>
          </w:tcPr>
          <w:p w14:paraId="4E502852" w14:textId="77777777" w:rsidR="00EF2CCB" w:rsidRPr="00654D12" w:rsidRDefault="00EF2CCB" w:rsidP="00EF2CCB">
            <w:pPr>
              <w:rPr>
                <w:sz w:val="28"/>
                <w:szCs w:val="28"/>
              </w:rPr>
            </w:pPr>
          </w:p>
        </w:tc>
      </w:tr>
      <w:tr w:rsidR="00EF2CCB" w:rsidRPr="00654D12" w14:paraId="024F24AE" w14:textId="77777777" w:rsidTr="00EF2CCB">
        <w:trPr>
          <w:trHeight w:val="370"/>
        </w:trPr>
        <w:tc>
          <w:tcPr>
            <w:tcW w:w="1640" w:type="dxa"/>
            <w:vAlign w:val="bottom"/>
          </w:tcPr>
          <w:p w14:paraId="3334B70A" w14:textId="77777777" w:rsidR="00EF2CCB" w:rsidRPr="00654D12" w:rsidRDefault="00EF2CCB" w:rsidP="00EF2CCB">
            <w:pPr>
              <w:spacing w:line="253" w:lineRule="exact"/>
              <w:jc w:val="right"/>
              <w:rPr>
                <w:sz w:val="28"/>
                <w:szCs w:val="28"/>
              </w:rPr>
            </w:pPr>
            <w:r w:rsidRPr="00654D12">
              <w:rPr>
                <w:rFonts w:ascii="Wingdings" w:eastAsia="Wingdings" w:hAnsi="Wingdings" w:cs="Wingdings"/>
                <w:sz w:val="28"/>
                <w:szCs w:val="28"/>
              </w:rPr>
              <w:t></w:t>
            </w:r>
          </w:p>
        </w:tc>
        <w:tc>
          <w:tcPr>
            <w:tcW w:w="7980" w:type="dxa"/>
            <w:vAlign w:val="bottom"/>
          </w:tcPr>
          <w:p w14:paraId="085EB934" w14:textId="77777777" w:rsidR="00EF2CCB" w:rsidRPr="00654D12" w:rsidRDefault="00EF2CCB" w:rsidP="00EF2CCB">
            <w:pPr>
              <w:ind w:left="120"/>
              <w:rPr>
                <w:sz w:val="28"/>
                <w:szCs w:val="28"/>
              </w:rPr>
            </w:pPr>
            <w:r w:rsidRPr="00654D12">
              <w:rPr>
                <w:rFonts w:eastAsia="Times New Roman"/>
                <w:sz w:val="28"/>
                <w:szCs w:val="28"/>
              </w:rPr>
              <w:t>Листовка «Безопасное лето»</w:t>
            </w:r>
          </w:p>
        </w:tc>
        <w:tc>
          <w:tcPr>
            <w:tcW w:w="0" w:type="dxa"/>
            <w:vAlign w:val="bottom"/>
          </w:tcPr>
          <w:p w14:paraId="34F3A6B4" w14:textId="77777777" w:rsidR="00EF2CCB" w:rsidRPr="00654D12" w:rsidRDefault="00EF2CCB" w:rsidP="00EF2CCB">
            <w:pPr>
              <w:rPr>
                <w:sz w:val="28"/>
                <w:szCs w:val="28"/>
              </w:rPr>
            </w:pPr>
          </w:p>
        </w:tc>
      </w:tr>
      <w:tr w:rsidR="00EF2CCB" w:rsidRPr="00654D12" w14:paraId="73067A14" w14:textId="77777777" w:rsidTr="00EF2CCB">
        <w:trPr>
          <w:trHeight w:val="831"/>
        </w:trPr>
        <w:tc>
          <w:tcPr>
            <w:tcW w:w="9620" w:type="dxa"/>
            <w:gridSpan w:val="2"/>
            <w:vAlign w:val="bottom"/>
          </w:tcPr>
          <w:p w14:paraId="313EE028" w14:textId="77777777" w:rsidR="00EF2CCB" w:rsidRPr="00654D12" w:rsidRDefault="00EF2CCB" w:rsidP="00EF2CCB">
            <w:pPr>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Творческий проект «История светофора»</w:t>
            </w:r>
          </w:p>
        </w:tc>
        <w:tc>
          <w:tcPr>
            <w:tcW w:w="0" w:type="dxa"/>
            <w:vAlign w:val="bottom"/>
          </w:tcPr>
          <w:p w14:paraId="542A3A2C" w14:textId="77777777" w:rsidR="00EF2CCB" w:rsidRPr="00654D12" w:rsidRDefault="00EF2CCB" w:rsidP="00EF2CCB">
            <w:pPr>
              <w:rPr>
                <w:sz w:val="28"/>
                <w:szCs w:val="28"/>
              </w:rPr>
            </w:pPr>
          </w:p>
        </w:tc>
      </w:tr>
    </w:tbl>
    <w:p w14:paraId="5A865823"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2848" behindDoc="0" locked="0" layoutInCell="0" allowOverlap="1" wp14:anchorId="4127A1DD" wp14:editId="2879810A">
                <wp:simplePos x="0" y="0"/>
                <wp:positionH relativeFrom="column">
                  <wp:posOffset>4445</wp:posOffset>
                </wp:positionH>
                <wp:positionV relativeFrom="paragraph">
                  <wp:posOffset>-635</wp:posOffset>
                </wp:positionV>
                <wp:extent cx="6106160" cy="0"/>
                <wp:effectExtent l="13970" t="10160" r="13970"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33B8" id="Прямая соединительная линия 19"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05pt" to="48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U0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" o:allowincell="f" strokeweight=".16931mm"/>
            </w:pict>
          </mc:Fallback>
        </mc:AlternateContent>
      </w:r>
    </w:p>
    <w:p w14:paraId="5CDF49A3" w14:textId="77777777" w:rsidR="002C4EAD" w:rsidRDefault="002C4EAD" w:rsidP="00EF2CCB">
      <w:pPr>
        <w:ind w:left="1560"/>
        <w:rPr>
          <w:sz w:val="20"/>
          <w:szCs w:val="20"/>
        </w:rPr>
      </w:pPr>
    </w:p>
    <w:p w14:paraId="305A84ED" w14:textId="4D08923F" w:rsidR="00EF2CCB" w:rsidRDefault="00EF2CCB" w:rsidP="00EF2CCB">
      <w:pPr>
        <w:ind w:left="1560"/>
        <w:rPr>
          <w:sz w:val="20"/>
          <w:szCs w:val="20"/>
        </w:rPr>
      </w:pPr>
      <w:r>
        <w:rPr>
          <w:rFonts w:eastAsia="Times New Roman"/>
          <w:b/>
          <w:bCs/>
          <w:sz w:val="28"/>
          <w:szCs w:val="28"/>
        </w:rPr>
        <w:t>3.3. Взаимодействие с педагогами</w:t>
      </w:r>
    </w:p>
    <w:p w14:paraId="1BAA4B1F" w14:textId="77777777" w:rsidR="00EF2CCB" w:rsidRDefault="00EF2CCB" w:rsidP="00EF2CCB">
      <w:pPr>
        <w:spacing w:line="371" w:lineRule="exact"/>
        <w:rPr>
          <w:sz w:val="20"/>
          <w:szCs w:val="20"/>
        </w:rPr>
      </w:pPr>
    </w:p>
    <w:p w14:paraId="6F10A1A0" w14:textId="77777777" w:rsidR="00EF2CCB" w:rsidRDefault="00EF2CCB" w:rsidP="00EF2CCB">
      <w:pPr>
        <w:spacing w:line="271" w:lineRule="auto"/>
        <w:ind w:left="120"/>
        <w:jc w:val="both"/>
        <w:rPr>
          <w:sz w:val="20"/>
          <w:szCs w:val="20"/>
        </w:rPr>
      </w:pPr>
      <w:r>
        <w:rPr>
          <w:rFonts w:eastAsia="Times New Roman"/>
          <w:sz w:val="28"/>
          <w:szCs w:val="28"/>
        </w:rPr>
        <w:t>Вопросу повышения уровня знания дорожной грамоты педагогами уделяется особое внимание. Каждому педагогу, которому доверено воспитание детей, необходимо овладеть современными научно-педагогическими знаниями,</w:t>
      </w:r>
    </w:p>
    <w:p w14:paraId="6C156E42" w14:textId="77777777" w:rsidR="00EF2CCB" w:rsidRDefault="00EF2CCB" w:rsidP="00EF2CCB">
      <w:pPr>
        <w:sectPr w:rsidR="00EF2CCB">
          <w:pgSz w:w="11900" w:h="16838"/>
          <w:pgMar w:top="1072" w:right="846" w:bottom="387" w:left="1320" w:header="0" w:footer="0" w:gutter="0"/>
          <w:cols w:space="720" w:equalWidth="0">
            <w:col w:w="9740"/>
          </w:cols>
        </w:sectPr>
      </w:pPr>
    </w:p>
    <w:p w14:paraId="0D33D2FD" w14:textId="77777777" w:rsidR="00EF2CCB" w:rsidRDefault="00EF2CCB" w:rsidP="00EF2CCB">
      <w:pPr>
        <w:spacing w:line="40" w:lineRule="exact"/>
        <w:rPr>
          <w:sz w:val="20"/>
          <w:szCs w:val="20"/>
        </w:rPr>
      </w:pPr>
    </w:p>
    <w:p w14:paraId="1831F4E0" w14:textId="77777777" w:rsidR="00EF2CCB" w:rsidRPr="00237B03" w:rsidRDefault="00EF2CCB" w:rsidP="00237B03">
      <w:pPr>
        <w:ind w:left="9520"/>
        <w:rPr>
          <w:sz w:val="20"/>
          <w:szCs w:val="20"/>
        </w:rPr>
        <w:sectPr w:rsidR="00EF2CCB" w:rsidRPr="00237B03">
          <w:type w:val="continuous"/>
          <w:pgSz w:w="11900" w:h="16838"/>
          <w:pgMar w:top="1072" w:right="846" w:bottom="387" w:left="1320" w:header="0" w:footer="0" w:gutter="0"/>
          <w:cols w:space="720" w:equalWidth="0">
            <w:col w:w="9740"/>
          </w:cols>
        </w:sectPr>
      </w:pPr>
    </w:p>
    <w:p w14:paraId="4F8BFB5B" w14:textId="77777777" w:rsidR="00EF2CCB" w:rsidRDefault="00EF2CCB" w:rsidP="00EF2CCB">
      <w:pPr>
        <w:spacing w:line="273" w:lineRule="auto"/>
        <w:ind w:left="120" w:right="120"/>
        <w:jc w:val="both"/>
        <w:rPr>
          <w:sz w:val="20"/>
          <w:szCs w:val="20"/>
        </w:rPr>
      </w:pPr>
      <w:r>
        <w:rPr>
          <w:rFonts w:eastAsia="Times New Roman"/>
          <w:sz w:val="28"/>
          <w:szCs w:val="28"/>
        </w:rPr>
        <w:lastRenderedPageBreak/>
        <w:t>основанными на практическом опыте и рекомендациях работников ГИБДД. Поэтому так важно проводить с педагогами различные мероприятия по обучению их самих правилам дорожного движения, расширению знаний о формах и методах работы с детьми, организации различных видов деятельности по теме.</w:t>
      </w:r>
    </w:p>
    <w:p w14:paraId="4836C4EC" w14:textId="77777777" w:rsidR="00EF2CCB" w:rsidRDefault="00EF2CCB" w:rsidP="00EF2CCB">
      <w:pPr>
        <w:spacing w:line="21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20"/>
        <w:gridCol w:w="7940"/>
      </w:tblGrid>
      <w:tr w:rsidR="00EF2CCB" w14:paraId="39ACEAE4" w14:textId="77777777" w:rsidTr="00EF2CCB">
        <w:trPr>
          <w:trHeight w:val="322"/>
        </w:trPr>
        <w:tc>
          <w:tcPr>
            <w:tcW w:w="1920" w:type="dxa"/>
            <w:vAlign w:val="bottom"/>
          </w:tcPr>
          <w:p w14:paraId="782D7D07" w14:textId="77777777" w:rsidR="00EF2CCB" w:rsidRDefault="00EF2CCB" w:rsidP="00EF2CCB">
            <w:pPr>
              <w:rPr>
                <w:sz w:val="24"/>
                <w:szCs w:val="24"/>
              </w:rPr>
            </w:pPr>
          </w:p>
        </w:tc>
        <w:tc>
          <w:tcPr>
            <w:tcW w:w="7940" w:type="dxa"/>
            <w:vAlign w:val="bottom"/>
          </w:tcPr>
          <w:p w14:paraId="042279F2" w14:textId="77777777" w:rsidR="00EF2CCB" w:rsidRDefault="00EF2CCB" w:rsidP="00EF2CCB">
            <w:pPr>
              <w:ind w:left="280"/>
              <w:rPr>
                <w:sz w:val="20"/>
                <w:szCs w:val="20"/>
              </w:rPr>
            </w:pPr>
            <w:r>
              <w:rPr>
                <w:rFonts w:eastAsia="Times New Roman"/>
                <w:b/>
                <w:bCs/>
                <w:sz w:val="28"/>
                <w:szCs w:val="28"/>
              </w:rPr>
              <w:t>Перспективный план работы с педагогами</w:t>
            </w:r>
          </w:p>
        </w:tc>
      </w:tr>
      <w:tr w:rsidR="00EF2CCB" w14:paraId="53B1B57F" w14:textId="77777777" w:rsidTr="00EF2CCB">
        <w:trPr>
          <w:trHeight w:val="252"/>
        </w:trPr>
        <w:tc>
          <w:tcPr>
            <w:tcW w:w="1920" w:type="dxa"/>
            <w:tcBorders>
              <w:bottom w:val="single" w:sz="8" w:space="0" w:color="auto"/>
            </w:tcBorders>
            <w:vAlign w:val="bottom"/>
          </w:tcPr>
          <w:p w14:paraId="39BC0C96" w14:textId="77777777" w:rsidR="00EF2CCB" w:rsidRDefault="00EF2CCB" w:rsidP="00EF2CCB">
            <w:pPr>
              <w:rPr>
                <w:sz w:val="21"/>
                <w:szCs w:val="21"/>
              </w:rPr>
            </w:pPr>
          </w:p>
        </w:tc>
        <w:tc>
          <w:tcPr>
            <w:tcW w:w="7940" w:type="dxa"/>
            <w:tcBorders>
              <w:bottom w:val="single" w:sz="8" w:space="0" w:color="auto"/>
            </w:tcBorders>
            <w:vAlign w:val="bottom"/>
          </w:tcPr>
          <w:p w14:paraId="7E3BB593" w14:textId="77777777" w:rsidR="00EF2CCB" w:rsidRDefault="00EF2CCB" w:rsidP="00EF2CCB">
            <w:pPr>
              <w:rPr>
                <w:sz w:val="21"/>
                <w:szCs w:val="21"/>
              </w:rPr>
            </w:pPr>
          </w:p>
        </w:tc>
      </w:tr>
      <w:tr w:rsidR="00EF2CCB" w14:paraId="301C5AEC" w14:textId="77777777" w:rsidTr="00EF2CCB">
        <w:trPr>
          <w:trHeight w:val="309"/>
        </w:trPr>
        <w:tc>
          <w:tcPr>
            <w:tcW w:w="1920" w:type="dxa"/>
            <w:vAlign w:val="bottom"/>
          </w:tcPr>
          <w:p w14:paraId="638CB4F5" w14:textId="77777777" w:rsidR="00EF2CCB" w:rsidRDefault="00EF2CCB" w:rsidP="00EF2CCB">
            <w:pPr>
              <w:spacing w:line="309" w:lineRule="exact"/>
              <w:ind w:left="200"/>
              <w:jc w:val="center"/>
              <w:rPr>
                <w:sz w:val="20"/>
                <w:szCs w:val="20"/>
              </w:rPr>
            </w:pPr>
            <w:r>
              <w:rPr>
                <w:rFonts w:eastAsia="Times New Roman"/>
                <w:b/>
                <w:bCs/>
                <w:w w:val="98"/>
                <w:sz w:val="28"/>
                <w:szCs w:val="28"/>
              </w:rPr>
              <w:t>месяц</w:t>
            </w:r>
          </w:p>
        </w:tc>
        <w:tc>
          <w:tcPr>
            <w:tcW w:w="7940" w:type="dxa"/>
            <w:vAlign w:val="bottom"/>
          </w:tcPr>
          <w:p w14:paraId="28070375" w14:textId="77777777" w:rsidR="00EF2CCB" w:rsidRDefault="00EF2CCB" w:rsidP="00EF2CCB">
            <w:pPr>
              <w:spacing w:line="309" w:lineRule="exact"/>
              <w:ind w:left="2460"/>
              <w:rPr>
                <w:sz w:val="20"/>
                <w:szCs w:val="20"/>
              </w:rPr>
            </w:pPr>
            <w:r>
              <w:rPr>
                <w:rFonts w:eastAsia="Times New Roman"/>
                <w:b/>
                <w:bCs/>
                <w:sz w:val="28"/>
                <w:szCs w:val="28"/>
              </w:rPr>
              <w:t>Содержание деятельности</w:t>
            </w:r>
          </w:p>
        </w:tc>
      </w:tr>
      <w:tr w:rsidR="00EF2CCB" w14:paraId="6E0927FE" w14:textId="77777777" w:rsidTr="00EF2CCB">
        <w:trPr>
          <w:trHeight w:val="252"/>
        </w:trPr>
        <w:tc>
          <w:tcPr>
            <w:tcW w:w="1920" w:type="dxa"/>
            <w:tcBorders>
              <w:bottom w:val="single" w:sz="8" w:space="0" w:color="auto"/>
            </w:tcBorders>
            <w:vAlign w:val="bottom"/>
          </w:tcPr>
          <w:p w14:paraId="4AD8EB26" w14:textId="77777777" w:rsidR="00EF2CCB" w:rsidRDefault="00EF2CCB" w:rsidP="00EF2CCB">
            <w:pPr>
              <w:rPr>
                <w:sz w:val="21"/>
                <w:szCs w:val="21"/>
              </w:rPr>
            </w:pPr>
          </w:p>
        </w:tc>
        <w:tc>
          <w:tcPr>
            <w:tcW w:w="7940" w:type="dxa"/>
            <w:tcBorders>
              <w:bottom w:val="single" w:sz="8" w:space="0" w:color="auto"/>
            </w:tcBorders>
            <w:vAlign w:val="bottom"/>
          </w:tcPr>
          <w:p w14:paraId="7EC1DB5B" w14:textId="77777777" w:rsidR="00EF2CCB" w:rsidRDefault="00EF2CCB" w:rsidP="00EF2CCB">
            <w:pPr>
              <w:rPr>
                <w:sz w:val="21"/>
                <w:szCs w:val="21"/>
              </w:rPr>
            </w:pPr>
          </w:p>
        </w:tc>
      </w:tr>
      <w:tr w:rsidR="00EF2CCB" w14:paraId="559156DB" w14:textId="77777777" w:rsidTr="00EF2CCB">
        <w:trPr>
          <w:trHeight w:val="371"/>
        </w:trPr>
        <w:tc>
          <w:tcPr>
            <w:tcW w:w="1920" w:type="dxa"/>
            <w:vAlign w:val="bottom"/>
          </w:tcPr>
          <w:p w14:paraId="705037E0" w14:textId="77777777" w:rsidR="00EF2CCB" w:rsidRDefault="00EF2CCB" w:rsidP="00EF2CCB">
            <w:pPr>
              <w:spacing w:line="308" w:lineRule="exact"/>
              <w:ind w:left="200"/>
              <w:jc w:val="center"/>
              <w:rPr>
                <w:sz w:val="20"/>
                <w:szCs w:val="20"/>
              </w:rPr>
            </w:pPr>
            <w:r>
              <w:rPr>
                <w:rFonts w:eastAsia="Times New Roman"/>
                <w:w w:val="99"/>
                <w:sz w:val="28"/>
                <w:szCs w:val="28"/>
              </w:rPr>
              <w:t>сентябрь</w:t>
            </w:r>
          </w:p>
        </w:tc>
        <w:tc>
          <w:tcPr>
            <w:tcW w:w="7940" w:type="dxa"/>
            <w:vAlign w:val="bottom"/>
          </w:tcPr>
          <w:p w14:paraId="507C8F46" w14:textId="77777777" w:rsidR="00EF2CCB" w:rsidRPr="0067642A" w:rsidRDefault="00EF2CCB" w:rsidP="00EF2CCB">
            <w:pPr>
              <w:spacing w:line="371" w:lineRule="exact"/>
              <w:ind w:left="440"/>
              <w:rPr>
                <w:sz w:val="28"/>
                <w:szCs w:val="28"/>
              </w:rPr>
            </w:pPr>
            <w:r w:rsidRPr="0067642A">
              <w:rPr>
                <w:rFonts w:ascii="Wingdings" w:eastAsia="Wingdings" w:hAnsi="Wingdings" w:cs="Wingdings"/>
                <w:sz w:val="28"/>
                <w:szCs w:val="28"/>
                <w:vertAlign w:val="superscript"/>
              </w:rPr>
              <w:t></w:t>
            </w:r>
            <w:r w:rsidRPr="0067642A">
              <w:rPr>
                <w:rFonts w:eastAsia="Times New Roman"/>
                <w:sz w:val="28"/>
                <w:szCs w:val="28"/>
              </w:rPr>
              <w:t xml:space="preserve"> Инструктаж с воспитателями по охране жизни и</w:t>
            </w:r>
          </w:p>
        </w:tc>
      </w:tr>
      <w:tr w:rsidR="00EF2CCB" w14:paraId="20FD3904" w14:textId="77777777" w:rsidTr="00EF2CCB">
        <w:trPr>
          <w:trHeight w:val="308"/>
        </w:trPr>
        <w:tc>
          <w:tcPr>
            <w:tcW w:w="1920" w:type="dxa"/>
            <w:vAlign w:val="bottom"/>
          </w:tcPr>
          <w:p w14:paraId="43BDF503" w14:textId="77777777" w:rsidR="00EF2CCB" w:rsidRDefault="00EF2CCB" w:rsidP="00EF2CCB">
            <w:pPr>
              <w:rPr>
                <w:sz w:val="24"/>
                <w:szCs w:val="24"/>
              </w:rPr>
            </w:pPr>
          </w:p>
        </w:tc>
        <w:tc>
          <w:tcPr>
            <w:tcW w:w="7940" w:type="dxa"/>
            <w:vAlign w:val="bottom"/>
          </w:tcPr>
          <w:p w14:paraId="696D4BAE" w14:textId="77777777" w:rsidR="00EF2CCB" w:rsidRPr="0067642A" w:rsidRDefault="00EF2CCB" w:rsidP="00EF2CCB">
            <w:pPr>
              <w:spacing w:line="308" w:lineRule="exact"/>
              <w:ind w:left="800"/>
              <w:rPr>
                <w:sz w:val="28"/>
                <w:szCs w:val="28"/>
              </w:rPr>
            </w:pPr>
            <w:r w:rsidRPr="0067642A">
              <w:rPr>
                <w:rFonts w:eastAsia="Times New Roman"/>
                <w:sz w:val="28"/>
                <w:szCs w:val="28"/>
              </w:rPr>
              <w:t>здоровья детей, предупреждению детского</w:t>
            </w:r>
          </w:p>
        </w:tc>
      </w:tr>
      <w:tr w:rsidR="00EF2CCB" w14:paraId="6AD272EE" w14:textId="77777777" w:rsidTr="00EF2CCB">
        <w:trPr>
          <w:trHeight w:val="365"/>
        </w:trPr>
        <w:tc>
          <w:tcPr>
            <w:tcW w:w="1920" w:type="dxa"/>
            <w:vAlign w:val="bottom"/>
          </w:tcPr>
          <w:p w14:paraId="2D810A06" w14:textId="77777777" w:rsidR="00EF2CCB" w:rsidRDefault="00EF2CCB" w:rsidP="00EF2CCB">
            <w:pPr>
              <w:rPr>
                <w:sz w:val="24"/>
                <w:szCs w:val="24"/>
              </w:rPr>
            </w:pPr>
          </w:p>
        </w:tc>
        <w:tc>
          <w:tcPr>
            <w:tcW w:w="7940" w:type="dxa"/>
            <w:vAlign w:val="bottom"/>
          </w:tcPr>
          <w:p w14:paraId="4A6A4B2A" w14:textId="77777777" w:rsidR="00EF2CCB" w:rsidRPr="0067642A" w:rsidRDefault="00EF2CCB" w:rsidP="00EF2CCB">
            <w:pPr>
              <w:ind w:left="800"/>
              <w:rPr>
                <w:sz w:val="28"/>
                <w:szCs w:val="28"/>
              </w:rPr>
            </w:pPr>
            <w:r w:rsidRPr="0067642A">
              <w:rPr>
                <w:rFonts w:eastAsia="Times New Roman"/>
                <w:sz w:val="28"/>
                <w:szCs w:val="28"/>
              </w:rPr>
              <w:t>травматизма на начало учебного года (см. «Перечень</w:t>
            </w:r>
          </w:p>
        </w:tc>
      </w:tr>
      <w:tr w:rsidR="00EF2CCB" w14:paraId="041DC03D" w14:textId="77777777" w:rsidTr="00EF2CCB">
        <w:trPr>
          <w:trHeight w:val="372"/>
        </w:trPr>
        <w:tc>
          <w:tcPr>
            <w:tcW w:w="1920" w:type="dxa"/>
            <w:vAlign w:val="bottom"/>
          </w:tcPr>
          <w:p w14:paraId="26900B26" w14:textId="77777777" w:rsidR="00EF2CCB" w:rsidRDefault="00EF2CCB" w:rsidP="00EF2CCB">
            <w:pPr>
              <w:rPr>
                <w:sz w:val="24"/>
                <w:szCs w:val="24"/>
              </w:rPr>
            </w:pPr>
          </w:p>
        </w:tc>
        <w:tc>
          <w:tcPr>
            <w:tcW w:w="7940" w:type="dxa"/>
            <w:vAlign w:val="bottom"/>
          </w:tcPr>
          <w:p w14:paraId="7F087FDA" w14:textId="77777777" w:rsidR="00EF2CCB" w:rsidRDefault="00EF2CCB" w:rsidP="00EF2CCB">
            <w:pPr>
              <w:ind w:left="800"/>
              <w:rPr>
                <w:sz w:val="20"/>
                <w:szCs w:val="20"/>
              </w:rPr>
            </w:pPr>
            <w:r>
              <w:rPr>
                <w:rFonts w:eastAsia="Times New Roman"/>
                <w:sz w:val="28"/>
                <w:szCs w:val="28"/>
              </w:rPr>
              <w:t>инструкций по охране труда ДОУ»).</w:t>
            </w:r>
          </w:p>
        </w:tc>
      </w:tr>
    </w:tbl>
    <w:p w14:paraId="0464A953"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3872" behindDoc="0" locked="0" layoutInCell="0" allowOverlap="1" wp14:anchorId="585829BC" wp14:editId="4945E79D">
                <wp:simplePos x="0" y="0"/>
                <wp:positionH relativeFrom="column">
                  <wp:posOffset>7620</wp:posOffset>
                </wp:positionH>
                <wp:positionV relativeFrom="paragraph">
                  <wp:posOffset>-1280160</wp:posOffset>
                </wp:positionV>
                <wp:extent cx="0" cy="7353935"/>
                <wp:effectExtent l="7620" t="13335" r="11430" b="50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EFED" id="Прямая соединительная линия 18" o:spid="_x0000_s1026" style="position:absolute;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100.8pt" to=".6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48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" o:allowincell="f" strokeweight=".16931mm"/>
            </w:pict>
          </mc:Fallback>
        </mc:AlternateContent>
      </w:r>
      <w:r>
        <w:rPr>
          <w:noProof/>
          <w:sz w:val="20"/>
          <w:szCs w:val="20"/>
        </w:rPr>
        <mc:AlternateContent>
          <mc:Choice Requires="wps">
            <w:drawing>
              <wp:anchor distT="0" distB="0" distL="0" distR="0" simplePos="0" relativeHeight="251665920" behindDoc="0" locked="0" layoutInCell="0" allowOverlap="1" wp14:anchorId="19D35578" wp14:editId="5B82917E">
                <wp:simplePos x="0" y="0"/>
                <wp:positionH relativeFrom="column">
                  <wp:posOffset>1426845</wp:posOffset>
                </wp:positionH>
                <wp:positionV relativeFrom="paragraph">
                  <wp:posOffset>-1280160</wp:posOffset>
                </wp:positionV>
                <wp:extent cx="0" cy="7353935"/>
                <wp:effectExtent l="7620" t="13335" r="11430"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86D2" id="Прямая соединительная линия 17" o:spid="_x0000_s1026" style="position:absolute;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2.35pt,-100.8pt" to="112.3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Nm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" o:allowincell="f" strokeweight=".16931mm"/>
            </w:pict>
          </mc:Fallback>
        </mc:AlternateContent>
      </w:r>
      <w:r>
        <w:rPr>
          <w:noProof/>
          <w:sz w:val="20"/>
          <w:szCs w:val="20"/>
        </w:rPr>
        <mc:AlternateContent>
          <mc:Choice Requires="wps">
            <w:drawing>
              <wp:anchor distT="0" distB="0" distL="0" distR="0" simplePos="0" relativeHeight="251666944" behindDoc="0" locked="0" layoutInCell="0" allowOverlap="1" wp14:anchorId="3B1471C1" wp14:editId="1A5CD0EF">
                <wp:simplePos x="0" y="0"/>
                <wp:positionH relativeFrom="column">
                  <wp:posOffset>6252845</wp:posOffset>
                </wp:positionH>
                <wp:positionV relativeFrom="paragraph">
                  <wp:posOffset>-1280160</wp:posOffset>
                </wp:positionV>
                <wp:extent cx="0" cy="7353935"/>
                <wp:effectExtent l="13970" t="13335" r="5080"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7E2F" id="Прямая соединительная линия 16" o:spid="_x0000_s1026" style="position:absolute;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35pt,-100.8pt" to="492.3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T6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" o:allowincell="f" strokeweight=".16931mm"/>
            </w:pict>
          </mc:Fallback>
        </mc:AlternateContent>
      </w:r>
    </w:p>
    <w:p w14:paraId="24C07B5E" w14:textId="77777777" w:rsidR="00EF2CCB" w:rsidRDefault="00EF2CCB" w:rsidP="00EF2CCB">
      <w:pPr>
        <w:spacing w:line="279" w:lineRule="exact"/>
        <w:rPr>
          <w:sz w:val="20"/>
          <w:szCs w:val="20"/>
        </w:rPr>
      </w:pPr>
    </w:p>
    <w:p w14:paraId="0749910E" w14:textId="77777777" w:rsidR="00EF2CCB" w:rsidRDefault="00EF2CCB" w:rsidP="00EF2CCB">
      <w:pPr>
        <w:numPr>
          <w:ilvl w:val="0"/>
          <w:numId w:val="27"/>
        </w:numPr>
        <w:tabs>
          <w:tab w:val="left" w:pos="2523"/>
        </w:tabs>
        <w:spacing w:line="237" w:lineRule="auto"/>
        <w:ind w:left="2360" w:right="880" w:hanging="5"/>
        <w:rPr>
          <w:rFonts w:eastAsia="Times New Roman"/>
          <w:sz w:val="28"/>
          <w:szCs w:val="28"/>
        </w:rPr>
      </w:pPr>
      <w:r>
        <w:rPr>
          <w:rFonts w:eastAsia="Times New Roman"/>
          <w:sz w:val="28"/>
          <w:szCs w:val="28"/>
        </w:rPr>
        <w:t>Инструкция о соблюдении требований по ТБ при организации трудовой деятельности детей (ИОТ – 003-2003);</w:t>
      </w:r>
    </w:p>
    <w:p w14:paraId="2C4E79A3" w14:textId="77777777" w:rsidR="00EF2CCB" w:rsidRDefault="00EF2CCB" w:rsidP="00EF2CCB">
      <w:pPr>
        <w:spacing w:line="253" w:lineRule="exact"/>
        <w:rPr>
          <w:rFonts w:eastAsia="Times New Roman"/>
          <w:sz w:val="28"/>
          <w:szCs w:val="28"/>
        </w:rPr>
      </w:pPr>
    </w:p>
    <w:p w14:paraId="599D3ADB" w14:textId="77777777" w:rsidR="00EF2CCB" w:rsidRDefault="00EF2CCB" w:rsidP="00EF2CCB">
      <w:pPr>
        <w:numPr>
          <w:ilvl w:val="0"/>
          <w:numId w:val="27"/>
        </w:numPr>
        <w:tabs>
          <w:tab w:val="left" w:pos="2523"/>
        </w:tabs>
        <w:spacing w:line="235" w:lineRule="auto"/>
        <w:ind w:left="2360" w:right="840" w:hanging="5"/>
        <w:rPr>
          <w:rFonts w:eastAsia="Times New Roman"/>
          <w:sz w:val="28"/>
          <w:szCs w:val="28"/>
        </w:rPr>
      </w:pPr>
      <w:r>
        <w:rPr>
          <w:rFonts w:eastAsia="Times New Roman"/>
          <w:sz w:val="28"/>
          <w:szCs w:val="28"/>
        </w:rPr>
        <w:t>Инструкция по организации охраны жизни и здоровья детей (ИОТ- 004- 2003);</w:t>
      </w:r>
    </w:p>
    <w:p w14:paraId="7FE7B8D3" w14:textId="77777777" w:rsidR="00EF2CCB" w:rsidRDefault="00EF2CCB" w:rsidP="00EF2CCB">
      <w:pPr>
        <w:spacing w:line="241" w:lineRule="exact"/>
        <w:rPr>
          <w:rFonts w:eastAsia="Times New Roman"/>
          <w:sz w:val="28"/>
          <w:szCs w:val="28"/>
        </w:rPr>
      </w:pPr>
    </w:p>
    <w:p w14:paraId="77AA6B9D" w14:textId="77777777" w:rsidR="00EF2CCB" w:rsidRDefault="00EF2CCB" w:rsidP="00EF2CCB">
      <w:pPr>
        <w:numPr>
          <w:ilvl w:val="0"/>
          <w:numId w:val="27"/>
        </w:numPr>
        <w:tabs>
          <w:tab w:val="left" w:pos="2520"/>
        </w:tabs>
        <w:ind w:left="2520" w:hanging="165"/>
        <w:rPr>
          <w:rFonts w:eastAsia="Times New Roman"/>
          <w:sz w:val="28"/>
          <w:szCs w:val="28"/>
        </w:rPr>
      </w:pPr>
      <w:r>
        <w:rPr>
          <w:rFonts w:eastAsia="Times New Roman"/>
          <w:sz w:val="28"/>
          <w:szCs w:val="28"/>
        </w:rPr>
        <w:t>Инструкция по охране труда для воспитателей (ИОТ– 005);</w:t>
      </w:r>
    </w:p>
    <w:p w14:paraId="5FEF54B4" w14:textId="77777777" w:rsidR="00EF2CCB" w:rsidRDefault="00EF2CCB" w:rsidP="00EF2CCB">
      <w:pPr>
        <w:spacing w:line="253" w:lineRule="exact"/>
        <w:rPr>
          <w:rFonts w:eastAsia="Times New Roman"/>
          <w:sz w:val="28"/>
          <w:szCs w:val="28"/>
        </w:rPr>
      </w:pPr>
    </w:p>
    <w:p w14:paraId="7B91622A" w14:textId="77777777" w:rsidR="00EF2CCB" w:rsidRDefault="00EF2CCB" w:rsidP="00EF2CCB">
      <w:pPr>
        <w:numPr>
          <w:ilvl w:val="0"/>
          <w:numId w:val="27"/>
        </w:numPr>
        <w:tabs>
          <w:tab w:val="left" w:pos="2523"/>
        </w:tabs>
        <w:spacing w:line="234" w:lineRule="auto"/>
        <w:ind w:left="2360" w:right="560" w:hanging="5"/>
        <w:rPr>
          <w:rFonts w:eastAsia="Times New Roman"/>
          <w:sz w:val="28"/>
          <w:szCs w:val="28"/>
        </w:rPr>
      </w:pPr>
      <w:r>
        <w:rPr>
          <w:rFonts w:eastAsia="Times New Roman"/>
          <w:sz w:val="28"/>
          <w:szCs w:val="28"/>
        </w:rPr>
        <w:t>Инструкция по охране труда при проведении занятий по физической культуре (ИОТ-024);</w:t>
      </w:r>
    </w:p>
    <w:p w14:paraId="136FF13A" w14:textId="77777777" w:rsidR="00EF2CCB" w:rsidRDefault="00EF2CCB" w:rsidP="00EF2CCB">
      <w:pPr>
        <w:spacing w:line="255" w:lineRule="exact"/>
        <w:rPr>
          <w:rFonts w:eastAsia="Times New Roman"/>
          <w:sz w:val="28"/>
          <w:szCs w:val="28"/>
        </w:rPr>
      </w:pPr>
    </w:p>
    <w:p w14:paraId="4885FD3C" w14:textId="77777777" w:rsidR="00EF2CCB" w:rsidRDefault="00EF2CCB" w:rsidP="00EF2CCB">
      <w:pPr>
        <w:numPr>
          <w:ilvl w:val="0"/>
          <w:numId w:val="27"/>
        </w:numPr>
        <w:tabs>
          <w:tab w:val="left" w:pos="2523"/>
        </w:tabs>
        <w:spacing w:line="234" w:lineRule="auto"/>
        <w:ind w:left="2360" w:right="280" w:hanging="5"/>
        <w:rPr>
          <w:rFonts w:eastAsia="Times New Roman"/>
          <w:sz w:val="28"/>
          <w:szCs w:val="28"/>
        </w:rPr>
      </w:pPr>
      <w:r>
        <w:rPr>
          <w:rFonts w:eastAsia="Times New Roman"/>
          <w:sz w:val="28"/>
          <w:szCs w:val="28"/>
        </w:rPr>
        <w:t>Инструкция при перевозке воспитанников автомобильным транспортом (ИОТ-025);</w:t>
      </w:r>
    </w:p>
    <w:p w14:paraId="5750C55B" w14:textId="77777777" w:rsidR="00EF2CCB" w:rsidRDefault="00EF2CCB" w:rsidP="00EF2CCB">
      <w:pPr>
        <w:spacing w:line="241" w:lineRule="exact"/>
        <w:rPr>
          <w:rFonts w:eastAsia="Times New Roman"/>
          <w:sz w:val="28"/>
          <w:szCs w:val="28"/>
        </w:rPr>
      </w:pPr>
    </w:p>
    <w:p w14:paraId="50B016BD" w14:textId="77777777" w:rsidR="00EF2CCB" w:rsidRDefault="00EF2CCB" w:rsidP="00EF2CCB">
      <w:pPr>
        <w:numPr>
          <w:ilvl w:val="0"/>
          <w:numId w:val="27"/>
        </w:numPr>
        <w:tabs>
          <w:tab w:val="left" w:pos="2520"/>
        </w:tabs>
        <w:ind w:left="2520" w:hanging="165"/>
        <w:rPr>
          <w:rFonts w:eastAsia="Times New Roman"/>
          <w:sz w:val="28"/>
          <w:szCs w:val="28"/>
        </w:rPr>
      </w:pPr>
      <w:r>
        <w:rPr>
          <w:rFonts w:eastAsia="Times New Roman"/>
          <w:sz w:val="28"/>
          <w:szCs w:val="28"/>
        </w:rPr>
        <w:t>Инструкция по охране труда при использовании ТСО</w:t>
      </w:r>
    </w:p>
    <w:p w14:paraId="0E6532F8" w14:textId="77777777" w:rsidR="00EF2CCB" w:rsidRDefault="00EF2CCB" w:rsidP="00EF2CCB">
      <w:pPr>
        <w:spacing w:line="3" w:lineRule="exact"/>
        <w:rPr>
          <w:sz w:val="20"/>
          <w:szCs w:val="20"/>
        </w:rPr>
      </w:pPr>
    </w:p>
    <w:p w14:paraId="5B61138F" w14:textId="77777777" w:rsidR="00EF2CCB" w:rsidRDefault="00EF2CCB" w:rsidP="00EF2CCB">
      <w:pPr>
        <w:ind w:left="2360"/>
        <w:rPr>
          <w:sz w:val="20"/>
          <w:szCs w:val="20"/>
        </w:rPr>
      </w:pPr>
      <w:r>
        <w:rPr>
          <w:rFonts w:eastAsia="Times New Roman"/>
          <w:sz w:val="28"/>
          <w:szCs w:val="28"/>
        </w:rPr>
        <w:t>(ИОТ-027);</w:t>
      </w:r>
    </w:p>
    <w:p w14:paraId="36382905" w14:textId="77777777" w:rsidR="00EF2CCB" w:rsidRDefault="00EF2CCB" w:rsidP="00EF2CCB">
      <w:pPr>
        <w:spacing w:line="253" w:lineRule="exact"/>
        <w:rPr>
          <w:sz w:val="20"/>
          <w:szCs w:val="20"/>
        </w:rPr>
      </w:pPr>
    </w:p>
    <w:p w14:paraId="238A7704" w14:textId="77777777" w:rsidR="00EF2CCB" w:rsidRDefault="00EF2CCB" w:rsidP="00EF2CCB">
      <w:pPr>
        <w:numPr>
          <w:ilvl w:val="0"/>
          <w:numId w:val="28"/>
        </w:numPr>
        <w:tabs>
          <w:tab w:val="left" w:pos="2523"/>
        </w:tabs>
        <w:spacing w:line="234" w:lineRule="auto"/>
        <w:ind w:left="2360" w:right="700" w:hanging="5"/>
        <w:rPr>
          <w:rFonts w:eastAsia="Times New Roman"/>
          <w:sz w:val="28"/>
          <w:szCs w:val="28"/>
        </w:rPr>
      </w:pPr>
      <w:r>
        <w:rPr>
          <w:rFonts w:eastAsia="Times New Roman"/>
          <w:sz w:val="28"/>
          <w:szCs w:val="28"/>
        </w:rPr>
        <w:t>Инструкция по охране труда при проведении массовых мероприятий (ИОТ-028);</w:t>
      </w:r>
    </w:p>
    <w:p w14:paraId="120491E6" w14:textId="77777777" w:rsidR="00EF2CCB" w:rsidRDefault="00EF2CCB" w:rsidP="00EF2CCB">
      <w:pPr>
        <w:spacing w:line="255" w:lineRule="exact"/>
        <w:rPr>
          <w:rFonts w:eastAsia="Times New Roman"/>
          <w:sz w:val="28"/>
          <w:szCs w:val="28"/>
        </w:rPr>
      </w:pPr>
    </w:p>
    <w:p w14:paraId="545DD5EE" w14:textId="77777777" w:rsidR="00EF2CCB" w:rsidRDefault="00EF2CCB" w:rsidP="00EF2CCB">
      <w:pPr>
        <w:numPr>
          <w:ilvl w:val="0"/>
          <w:numId w:val="28"/>
        </w:numPr>
        <w:tabs>
          <w:tab w:val="left" w:pos="2523"/>
        </w:tabs>
        <w:spacing w:line="234" w:lineRule="auto"/>
        <w:ind w:left="2360" w:right="840" w:hanging="5"/>
        <w:rPr>
          <w:rFonts w:eastAsia="Times New Roman"/>
          <w:sz w:val="28"/>
          <w:szCs w:val="28"/>
        </w:rPr>
      </w:pPr>
      <w:r>
        <w:rPr>
          <w:rFonts w:eastAsia="Times New Roman"/>
          <w:sz w:val="28"/>
          <w:szCs w:val="28"/>
        </w:rPr>
        <w:t>Инструкция при проведении прогулок, туристических походов, экскурсий (ИОТ-029)</w:t>
      </w:r>
    </w:p>
    <w:p w14:paraId="2EE50033" w14:textId="77777777" w:rsidR="00EF2CCB" w:rsidRDefault="00EF2CCB" w:rsidP="00EF2CCB">
      <w:pPr>
        <w:spacing w:line="241" w:lineRule="exact"/>
        <w:rPr>
          <w:rFonts w:eastAsia="Times New Roman"/>
          <w:sz w:val="28"/>
          <w:szCs w:val="28"/>
        </w:rPr>
      </w:pPr>
    </w:p>
    <w:p w14:paraId="22457E38" w14:textId="77777777" w:rsidR="00EF2CCB" w:rsidRDefault="00EF2CCB" w:rsidP="00EF2CCB">
      <w:pPr>
        <w:numPr>
          <w:ilvl w:val="0"/>
          <w:numId w:val="28"/>
        </w:numPr>
        <w:tabs>
          <w:tab w:val="left" w:pos="2520"/>
        </w:tabs>
        <w:ind w:left="2520" w:hanging="165"/>
        <w:rPr>
          <w:rFonts w:eastAsia="Times New Roman"/>
          <w:sz w:val="28"/>
          <w:szCs w:val="28"/>
        </w:rPr>
      </w:pPr>
      <w:r>
        <w:rPr>
          <w:rFonts w:eastAsia="Times New Roman"/>
          <w:sz w:val="28"/>
          <w:szCs w:val="28"/>
        </w:rPr>
        <w:t>Инструкция при проведении прогулок (ИОТ-030);</w:t>
      </w:r>
    </w:p>
    <w:p w14:paraId="5F07EE14" w14:textId="77777777" w:rsidR="00EF2CCB" w:rsidRDefault="00EF2CCB" w:rsidP="00EF2CCB">
      <w:pPr>
        <w:spacing w:line="255" w:lineRule="exact"/>
        <w:rPr>
          <w:rFonts w:eastAsia="Times New Roman"/>
          <w:sz w:val="28"/>
          <w:szCs w:val="28"/>
        </w:rPr>
      </w:pPr>
    </w:p>
    <w:p w14:paraId="4E4556E6" w14:textId="77777777" w:rsidR="00EF2CCB" w:rsidRDefault="00EF2CCB" w:rsidP="00EF2CCB">
      <w:pPr>
        <w:numPr>
          <w:ilvl w:val="0"/>
          <w:numId w:val="28"/>
        </w:numPr>
        <w:tabs>
          <w:tab w:val="left" w:pos="2523"/>
        </w:tabs>
        <w:spacing w:line="234" w:lineRule="auto"/>
        <w:ind w:left="2360" w:right="420" w:hanging="5"/>
        <w:rPr>
          <w:rFonts w:eastAsia="Times New Roman"/>
          <w:sz w:val="28"/>
          <w:szCs w:val="28"/>
        </w:rPr>
      </w:pPr>
      <w:r>
        <w:rPr>
          <w:rFonts w:eastAsia="Times New Roman"/>
          <w:sz w:val="28"/>
          <w:szCs w:val="28"/>
        </w:rPr>
        <w:t>Инструкция по охране труда при проведении спортивных соревнований (ИОТ-032);</w:t>
      </w:r>
    </w:p>
    <w:p w14:paraId="55238308" w14:textId="77777777" w:rsidR="00EF2CCB" w:rsidRDefault="00EF2CCB" w:rsidP="00EF2CCB">
      <w:pPr>
        <w:spacing w:line="255" w:lineRule="exact"/>
        <w:rPr>
          <w:rFonts w:eastAsia="Times New Roman"/>
          <w:sz w:val="28"/>
          <w:szCs w:val="28"/>
        </w:rPr>
      </w:pPr>
    </w:p>
    <w:p w14:paraId="4E669CB4" w14:textId="77777777" w:rsidR="00EF2CCB" w:rsidRDefault="00EF2CCB" w:rsidP="00EF2CCB">
      <w:pPr>
        <w:numPr>
          <w:ilvl w:val="0"/>
          <w:numId w:val="28"/>
        </w:numPr>
        <w:tabs>
          <w:tab w:val="left" w:pos="2523"/>
        </w:tabs>
        <w:spacing w:line="265" w:lineRule="auto"/>
        <w:ind w:left="2360" w:right="1340" w:hanging="5"/>
        <w:rPr>
          <w:rFonts w:eastAsia="Times New Roman"/>
          <w:sz w:val="28"/>
          <w:szCs w:val="28"/>
        </w:rPr>
      </w:pPr>
      <w:r>
        <w:rPr>
          <w:rFonts w:eastAsia="Times New Roman"/>
          <w:sz w:val="28"/>
          <w:szCs w:val="28"/>
        </w:rPr>
        <w:t>Инструкция по охране труда при оказании первой медицинской помощи (ИОТ-034)</w:t>
      </w:r>
    </w:p>
    <w:p w14:paraId="51967437"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7968" behindDoc="0" locked="0" layoutInCell="0" allowOverlap="1" wp14:anchorId="75C80FCD" wp14:editId="17132768">
                <wp:simplePos x="0" y="0"/>
                <wp:positionH relativeFrom="column">
                  <wp:posOffset>4445</wp:posOffset>
                </wp:positionH>
                <wp:positionV relativeFrom="paragraph">
                  <wp:posOffset>18415</wp:posOffset>
                </wp:positionV>
                <wp:extent cx="6251575" cy="0"/>
                <wp:effectExtent l="13970" t="8255" r="11430"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2F71B" id="Прямая соединительная линия 15" o:spid="_x0000_s1026" style="position:absolute;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1.45pt" to="49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" o:allowincell="f" strokeweight=".16931mm"/>
            </w:pict>
          </mc:Fallback>
        </mc:AlternateContent>
      </w:r>
    </w:p>
    <w:p w14:paraId="13F53F1F" w14:textId="77777777" w:rsidR="00EF2CCB" w:rsidRDefault="00EF2CCB" w:rsidP="00EF2CCB">
      <w:pPr>
        <w:sectPr w:rsidR="00EF2CCB">
          <w:pgSz w:w="11900" w:h="16838"/>
          <w:pgMar w:top="1138" w:right="726" w:bottom="387" w:left="1320" w:header="0" w:footer="0" w:gutter="0"/>
          <w:cols w:space="720" w:equalWidth="0">
            <w:col w:w="9860"/>
          </w:cols>
        </w:sectPr>
      </w:pPr>
    </w:p>
    <w:p w14:paraId="42833345" w14:textId="77777777" w:rsidR="00EF2CCB" w:rsidRDefault="00EF2CCB" w:rsidP="00EF2CCB">
      <w:pPr>
        <w:spacing w:line="326" w:lineRule="exact"/>
        <w:rPr>
          <w:sz w:val="20"/>
          <w:szCs w:val="20"/>
        </w:rPr>
      </w:pPr>
    </w:p>
    <w:p w14:paraId="3E52C1F2" w14:textId="77777777" w:rsidR="00EF2CCB" w:rsidRPr="00237B03" w:rsidRDefault="00EF2CCB" w:rsidP="00237B03">
      <w:pPr>
        <w:ind w:left="9520"/>
        <w:rPr>
          <w:sz w:val="20"/>
          <w:szCs w:val="20"/>
        </w:rPr>
        <w:sectPr w:rsidR="00EF2CCB" w:rsidRPr="00237B03">
          <w:type w:val="continuous"/>
          <w:pgSz w:w="11900" w:h="16838"/>
          <w:pgMar w:top="1138" w:right="726" w:bottom="387" w:left="1320" w:header="0" w:footer="0" w:gutter="0"/>
          <w:cols w:space="720" w:equalWidth="0">
            <w:col w:w="9860"/>
          </w:cols>
        </w:sectPr>
      </w:pPr>
    </w:p>
    <w:p w14:paraId="07E73FA1" w14:textId="77777777" w:rsidR="00EF2CCB" w:rsidRPr="00654D12" w:rsidRDefault="00EF2CCB" w:rsidP="00EF2CCB">
      <w:pPr>
        <w:numPr>
          <w:ilvl w:val="0"/>
          <w:numId w:val="29"/>
        </w:numPr>
        <w:tabs>
          <w:tab w:val="left" w:pos="2600"/>
        </w:tabs>
        <w:spacing w:line="181" w:lineRule="auto"/>
        <w:ind w:left="2600" w:right="680" w:hanging="365"/>
        <w:rPr>
          <w:rFonts w:ascii="Wingdings" w:eastAsia="Wingdings" w:hAnsi="Wingdings" w:cs="Wingdings"/>
          <w:sz w:val="28"/>
          <w:szCs w:val="28"/>
          <w:vertAlign w:val="superscript"/>
        </w:rPr>
      </w:pPr>
      <w:r w:rsidRPr="00654D12">
        <w:rPr>
          <w:rFonts w:eastAsia="Times New Roman"/>
          <w:bCs/>
          <w:noProof/>
          <w:sz w:val="28"/>
          <w:szCs w:val="28"/>
        </w:rPr>
        <w:lastRenderedPageBreak/>
        <mc:AlternateContent>
          <mc:Choice Requires="wps">
            <w:drawing>
              <wp:anchor distT="0" distB="0" distL="0" distR="0" simplePos="0" relativeHeight="251651584" behindDoc="0" locked="0" layoutInCell="0" allowOverlap="1" wp14:anchorId="54DB850A" wp14:editId="048BBCAF">
                <wp:simplePos x="0" y="0"/>
                <wp:positionH relativeFrom="page">
                  <wp:posOffset>842645</wp:posOffset>
                </wp:positionH>
                <wp:positionV relativeFrom="page">
                  <wp:posOffset>721995</wp:posOffset>
                </wp:positionV>
                <wp:extent cx="6251575" cy="0"/>
                <wp:effectExtent l="13970" t="7620" r="1143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8175" id="Прямая соединительная линия 1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" o:allowincell="f" strokeweight=".48pt">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2608" behindDoc="0" locked="0" layoutInCell="0" allowOverlap="1" wp14:anchorId="7FD23633" wp14:editId="3E763E4F">
                <wp:simplePos x="0" y="0"/>
                <wp:positionH relativeFrom="page">
                  <wp:posOffset>842645</wp:posOffset>
                </wp:positionH>
                <wp:positionV relativeFrom="page">
                  <wp:posOffset>2312035</wp:posOffset>
                </wp:positionV>
                <wp:extent cx="6251575" cy="0"/>
                <wp:effectExtent l="13970" t="6985" r="11430"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607B" id="Прямая соединительная линия 1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182.05pt" to="558.6pt,1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4656" behindDoc="0" locked="0" layoutInCell="0" allowOverlap="1" wp14:anchorId="5941393C" wp14:editId="363D9926">
                <wp:simplePos x="0" y="0"/>
                <wp:positionH relativeFrom="page">
                  <wp:posOffset>842645</wp:posOffset>
                </wp:positionH>
                <wp:positionV relativeFrom="page">
                  <wp:posOffset>4599940</wp:posOffset>
                </wp:positionV>
                <wp:extent cx="6251575" cy="0"/>
                <wp:effectExtent l="13970" t="8890" r="11430"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F5E1" id="Прямая соединительная линия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362.2pt" to="558.6pt,3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W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6704" behindDoc="0" locked="0" layoutInCell="0" allowOverlap="1" wp14:anchorId="74292549" wp14:editId="69886398">
                <wp:simplePos x="0" y="0"/>
                <wp:positionH relativeFrom="page">
                  <wp:posOffset>842645</wp:posOffset>
                </wp:positionH>
                <wp:positionV relativeFrom="page">
                  <wp:posOffset>8168005</wp:posOffset>
                </wp:positionV>
                <wp:extent cx="6251575" cy="0"/>
                <wp:effectExtent l="13970" t="5080" r="11430" b="139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EE53" id="Прямая соединительная линия 1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643.15pt" to="558.6pt,6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PpTwIAAFo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9776" behindDoc="0" locked="0" layoutInCell="0" allowOverlap="1" wp14:anchorId="3061A4A6" wp14:editId="2CF63365">
                <wp:simplePos x="0" y="0"/>
                <wp:positionH relativeFrom="page">
                  <wp:posOffset>845820</wp:posOffset>
                </wp:positionH>
                <wp:positionV relativeFrom="page">
                  <wp:posOffset>718820</wp:posOffset>
                </wp:positionV>
                <wp:extent cx="0" cy="8888095"/>
                <wp:effectExtent l="7620" t="13970" r="1143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10E60" id="Прямая соединительная линия 1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61824" behindDoc="0" locked="0" layoutInCell="0" allowOverlap="1" wp14:anchorId="7C1E8147" wp14:editId="39528DF5">
                <wp:simplePos x="0" y="0"/>
                <wp:positionH relativeFrom="page">
                  <wp:posOffset>2265045</wp:posOffset>
                </wp:positionH>
                <wp:positionV relativeFrom="page">
                  <wp:posOffset>718820</wp:posOffset>
                </wp:positionV>
                <wp:extent cx="0" cy="8888095"/>
                <wp:effectExtent l="7620" t="13970" r="1143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E599B" id="Прямая соединительная линия 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8.35pt,56.6pt" to="178.3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64896" behindDoc="0" locked="0" layoutInCell="0" allowOverlap="1" wp14:anchorId="2F1CD1F0" wp14:editId="7FAEA72B">
                <wp:simplePos x="0" y="0"/>
                <wp:positionH relativeFrom="page">
                  <wp:posOffset>7091045</wp:posOffset>
                </wp:positionH>
                <wp:positionV relativeFrom="page">
                  <wp:posOffset>718820</wp:posOffset>
                </wp:positionV>
                <wp:extent cx="0" cy="8888095"/>
                <wp:effectExtent l="13970" t="13970" r="508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5318" id="Прямая соединительная линия 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35pt,56.6pt" to="558.3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" o:allowincell="f" strokeweight=".16931mm">
                <w10:wrap anchorx="page" anchory="page"/>
              </v:line>
            </w:pict>
          </mc:Fallback>
        </mc:AlternateContent>
      </w:r>
      <w:r w:rsidRPr="00654D12">
        <w:rPr>
          <w:rFonts w:eastAsia="Times New Roman"/>
          <w:bCs/>
          <w:sz w:val="28"/>
          <w:szCs w:val="28"/>
        </w:rPr>
        <w:t>Консультация: «Типичные ошибки при обучении детей ПДД».</w:t>
      </w:r>
    </w:p>
    <w:p w14:paraId="4D80A761" w14:textId="77777777" w:rsidR="00EF2CCB" w:rsidRPr="00654D12" w:rsidRDefault="00EF2CCB" w:rsidP="00EF2CCB">
      <w:pPr>
        <w:spacing w:line="200" w:lineRule="exact"/>
        <w:rPr>
          <w:rFonts w:ascii="Wingdings" w:eastAsia="Wingdings" w:hAnsi="Wingdings" w:cs="Wingdings"/>
          <w:sz w:val="28"/>
          <w:szCs w:val="28"/>
          <w:vertAlign w:val="superscript"/>
        </w:rPr>
      </w:pPr>
    </w:p>
    <w:p w14:paraId="5BA20E4D" w14:textId="77777777" w:rsidR="00EF2CCB" w:rsidRPr="00654D12" w:rsidRDefault="00EF2CCB" w:rsidP="00EF2CCB">
      <w:pPr>
        <w:spacing w:line="335" w:lineRule="exact"/>
        <w:rPr>
          <w:rFonts w:ascii="Wingdings" w:eastAsia="Wingdings" w:hAnsi="Wingdings" w:cs="Wingdings"/>
          <w:sz w:val="28"/>
          <w:szCs w:val="28"/>
          <w:vertAlign w:val="superscript"/>
        </w:rPr>
      </w:pPr>
    </w:p>
    <w:p w14:paraId="730B868C" w14:textId="77777777" w:rsidR="00EF2CCB" w:rsidRPr="00654D12" w:rsidRDefault="00EF2CCB" w:rsidP="00EF2CCB">
      <w:pPr>
        <w:numPr>
          <w:ilvl w:val="0"/>
          <w:numId w:val="29"/>
        </w:numPr>
        <w:tabs>
          <w:tab w:val="left" w:pos="2600"/>
        </w:tabs>
        <w:ind w:left="2600" w:hanging="365"/>
        <w:rPr>
          <w:rFonts w:ascii="Wingdings" w:eastAsia="Wingdings" w:hAnsi="Wingdings" w:cs="Wingdings"/>
          <w:sz w:val="56"/>
          <w:szCs w:val="56"/>
          <w:vertAlign w:val="superscript"/>
        </w:rPr>
      </w:pPr>
      <w:r w:rsidRPr="00654D12">
        <w:rPr>
          <w:rFonts w:eastAsia="Times New Roman"/>
          <w:bCs/>
          <w:sz w:val="28"/>
          <w:szCs w:val="28"/>
        </w:rPr>
        <w:t>Разработка методической шпаргалки для педагогов</w:t>
      </w:r>
    </w:p>
    <w:p w14:paraId="1C359C40" w14:textId="77777777" w:rsidR="00EF2CCB" w:rsidRPr="00654D12" w:rsidRDefault="00EF2CCB" w:rsidP="00EF2CCB">
      <w:pPr>
        <w:spacing w:line="263" w:lineRule="exact"/>
        <w:rPr>
          <w:sz w:val="20"/>
          <w:szCs w:val="20"/>
        </w:rPr>
      </w:pPr>
    </w:p>
    <w:p w14:paraId="4FB81299" w14:textId="77777777" w:rsidR="00EF2CCB" w:rsidRDefault="00EF2CCB" w:rsidP="00EF2CCB">
      <w:pPr>
        <w:spacing w:line="263" w:lineRule="exact"/>
        <w:rPr>
          <w:sz w:val="20"/>
          <w:szCs w:val="20"/>
        </w:rPr>
      </w:pPr>
    </w:p>
    <w:p w14:paraId="63AE5F22" w14:textId="77777777" w:rsidR="00EF2CCB" w:rsidRDefault="00EF2CCB" w:rsidP="00EF2CCB">
      <w:pPr>
        <w:spacing w:line="263" w:lineRule="exact"/>
        <w:rPr>
          <w:sz w:val="20"/>
          <w:szCs w:val="20"/>
        </w:rPr>
      </w:pPr>
    </w:p>
    <w:p w14:paraId="3384763E" w14:textId="77777777" w:rsidR="00EF2CCB" w:rsidRDefault="00EF2CCB" w:rsidP="00EF2CCB">
      <w:pPr>
        <w:tabs>
          <w:tab w:val="left" w:pos="2220"/>
        </w:tabs>
        <w:spacing w:line="262" w:lineRule="auto"/>
        <w:ind w:left="2240" w:right="260" w:hanging="1699"/>
        <w:rPr>
          <w:sz w:val="20"/>
          <w:szCs w:val="20"/>
        </w:rPr>
      </w:pPr>
      <w:r>
        <w:rPr>
          <w:rFonts w:eastAsia="Times New Roman"/>
          <w:sz w:val="28"/>
          <w:szCs w:val="28"/>
        </w:rPr>
        <w:t>октябрь</w:t>
      </w:r>
      <w:proofErr w:type="gramStart"/>
      <w:r>
        <w:rPr>
          <w:sz w:val="20"/>
          <w:szCs w:val="20"/>
        </w:rPr>
        <w:tab/>
      </w:r>
      <w:r>
        <w:rPr>
          <w:rFonts w:eastAsia="Times New Roman"/>
          <w:sz w:val="28"/>
          <w:szCs w:val="28"/>
        </w:rPr>
        <w:t>«</w:t>
      </w:r>
      <w:proofErr w:type="gramEnd"/>
      <w:r>
        <w:rPr>
          <w:rFonts w:eastAsia="Times New Roman"/>
          <w:sz w:val="28"/>
          <w:szCs w:val="28"/>
        </w:rPr>
        <w:t>Организация работы с детьми по безопасности дорожного движения»</w:t>
      </w:r>
    </w:p>
    <w:p w14:paraId="7BB8E8A9" w14:textId="77777777" w:rsidR="00EF2CCB" w:rsidRDefault="00EF2CCB" w:rsidP="00EF2CCB">
      <w:pPr>
        <w:spacing w:line="218" w:lineRule="exact"/>
        <w:rPr>
          <w:sz w:val="20"/>
          <w:szCs w:val="20"/>
        </w:rPr>
      </w:pPr>
    </w:p>
    <w:p w14:paraId="7FC287D0" w14:textId="77777777" w:rsidR="00EF2CCB" w:rsidRDefault="00EF2CCB" w:rsidP="00EF2CCB">
      <w:pPr>
        <w:ind w:left="1960"/>
        <w:jc w:val="center"/>
        <w:rPr>
          <w:sz w:val="20"/>
          <w:szCs w:val="20"/>
        </w:rPr>
      </w:pPr>
      <w:r>
        <w:rPr>
          <w:rFonts w:eastAsia="Times New Roman"/>
          <w:sz w:val="28"/>
          <w:szCs w:val="28"/>
        </w:rPr>
        <w:t>Оформление уголка по ПДД в группах</w:t>
      </w:r>
    </w:p>
    <w:p w14:paraId="64E13078" w14:textId="77777777" w:rsidR="00EF2CCB" w:rsidRDefault="00EF2CCB" w:rsidP="00EF2CCB">
      <w:pPr>
        <w:spacing w:line="249" w:lineRule="exact"/>
        <w:rPr>
          <w:sz w:val="20"/>
          <w:szCs w:val="20"/>
        </w:rPr>
      </w:pPr>
    </w:p>
    <w:p w14:paraId="2E0D59D1" w14:textId="77777777" w:rsidR="00EF2CCB" w:rsidRDefault="00EF2CCB" w:rsidP="00EF2CCB">
      <w:pPr>
        <w:ind w:left="3040"/>
        <w:jc w:val="center"/>
        <w:rPr>
          <w:sz w:val="20"/>
          <w:szCs w:val="20"/>
        </w:rPr>
      </w:pPr>
      <w:r>
        <w:rPr>
          <w:rFonts w:eastAsia="Times New Roman"/>
          <w:sz w:val="28"/>
          <w:szCs w:val="28"/>
        </w:rPr>
        <w:t>Разработка перспективного плана работы в центре ПДД на</w:t>
      </w:r>
    </w:p>
    <w:p w14:paraId="513B61D2" w14:textId="77777777" w:rsidR="00EF2CCB" w:rsidRDefault="00EF2CCB" w:rsidP="00EF2CCB">
      <w:pPr>
        <w:spacing w:line="48" w:lineRule="exact"/>
        <w:rPr>
          <w:sz w:val="20"/>
          <w:szCs w:val="20"/>
        </w:rPr>
      </w:pPr>
    </w:p>
    <w:p w14:paraId="36F5E64D" w14:textId="571FD7D1" w:rsidR="00654D12" w:rsidRDefault="00EF2CCB" w:rsidP="00424B74">
      <w:pPr>
        <w:ind w:left="2840"/>
        <w:jc w:val="center"/>
        <w:rPr>
          <w:sz w:val="20"/>
          <w:szCs w:val="20"/>
        </w:rPr>
      </w:pPr>
      <w:r>
        <w:rPr>
          <w:rFonts w:eastAsia="Times New Roman"/>
          <w:sz w:val="28"/>
          <w:szCs w:val="28"/>
        </w:rPr>
        <w:t>группах</w:t>
      </w:r>
    </w:p>
    <w:tbl>
      <w:tblPr>
        <w:tblW w:w="0" w:type="auto"/>
        <w:tblInd w:w="600" w:type="dxa"/>
        <w:tblLayout w:type="fixed"/>
        <w:tblCellMar>
          <w:left w:w="0" w:type="dxa"/>
          <w:right w:w="0" w:type="dxa"/>
        </w:tblCellMar>
        <w:tblLook w:val="04A0" w:firstRow="1" w:lastRow="0" w:firstColumn="1" w:lastColumn="0" w:noHBand="0" w:noVBand="1"/>
      </w:tblPr>
      <w:tblGrid>
        <w:gridCol w:w="1240"/>
        <w:gridCol w:w="7420"/>
        <w:gridCol w:w="20"/>
      </w:tblGrid>
      <w:tr w:rsidR="00EF2CCB" w14:paraId="0E44403F" w14:textId="77777777" w:rsidTr="00EF2CCB">
        <w:trPr>
          <w:trHeight w:val="644"/>
        </w:trPr>
        <w:tc>
          <w:tcPr>
            <w:tcW w:w="1240" w:type="dxa"/>
            <w:vAlign w:val="bottom"/>
          </w:tcPr>
          <w:p w14:paraId="0BBBD752" w14:textId="77777777" w:rsidR="00EF2CCB" w:rsidRDefault="00EF2CCB" w:rsidP="00EF2CCB">
            <w:pPr>
              <w:rPr>
                <w:sz w:val="24"/>
                <w:szCs w:val="24"/>
              </w:rPr>
            </w:pPr>
          </w:p>
        </w:tc>
        <w:tc>
          <w:tcPr>
            <w:tcW w:w="7420" w:type="dxa"/>
            <w:vAlign w:val="bottom"/>
          </w:tcPr>
          <w:p w14:paraId="40402A19" w14:textId="77777777" w:rsidR="00EF2CCB" w:rsidRDefault="00EF2CCB" w:rsidP="00EF2CCB">
            <w:pPr>
              <w:ind w:left="4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Оформление стенда в методическом кабинете «В</w:t>
            </w:r>
          </w:p>
        </w:tc>
        <w:tc>
          <w:tcPr>
            <w:tcW w:w="0" w:type="dxa"/>
            <w:vAlign w:val="bottom"/>
          </w:tcPr>
          <w:p w14:paraId="789BDB98" w14:textId="77777777" w:rsidR="00EF2CCB" w:rsidRDefault="00EF2CCB" w:rsidP="00EF2CCB">
            <w:pPr>
              <w:rPr>
                <w:sz w:val="1"/>
                <w:szCs w:val="1"/>
              </w:rPr>
            </w:pPr>
          </w:p>
        </w:tc>
      </w:tr>
      <w:tr w:rsidR="00EF2CCB" w14:paraId="41BD5B97" w14:textId="77777777" w:rsidTr="00EF2CCB">
        <w:trPr>
          <w:trHeight w:val="308"/>
        </w:trPr>
        <w:tc>
          <w:tcPr>
            <w:tcW w:w="1240" w:type="dxa"/>
            <w:vMerge w:val="restart"/>
            <w:vAlign w:val="bottom"/>
          </w:tcPr>
          <w:p w14:paraId="6B616542" w14:textId="77777777" w:rsidR="00EF2CCB" w:rsidRDefault="00EF2CCB" w:rsidP="00EF2CCB">
            <w:pPr>
              <w:rPr>
                <w:sz w:val="20"/>
                <w:szCs w:val="20"/>
              </w:rPr>
            </w:pPr>
            <w:r>
              <w:rPr>
                <w:rFonts w:eastAsia="Times New Roman"/>
                <w:sz w:val="28"/>
                <w:szCs w:val="28"/>
              </w:rPr>
              <w:t>ноябрь</w:t>
            </w:r>
          </w:p>
        </w:tc>
        <w:tc>
          <w:tcPr>
            <w:tcW w:w="7420" w:type="dxa"/>
            <w:vAlign w:val="bottom"/>
          </w:tcPr>
          <w:p w14:paraId="127693E9" w14:textId="77777777" w:rsidR="00EF2CCB" w:rsidRDefault="00EF2CCB" w:rsidP="00EF2CCB">
            <w:pPr>
              <w:spacing w:line="308" w:lineRule="exact"/>
              <w:ind w:left="760"/>
              <w:rPr>
                <w:sz w:val="20"/>
                <w:szCs w:val="20"/>
              </w:rPr>
            </w:pPr>
            <w:r>
              <w:rPr>
                <w:rFonts w:eastAsia="Times New Roman"/>
                <w:b/>
                <w:bCs/>
                <w:sz w:val="28"/>
                <w:szCs w:val="28"/>
              </w:rPr>
              <w:t>помощь воспитателю» – «Изучаем ПДД»</w:t>
            </w:r>
          </w:p>
        </w:tc>
        <w:tc>
          <w:tcPr>
            <w:tcW w:w="0" w:type="dxa"/>
            <w:vAlign w:val="bottom"/>
          </w:tcPr>
          <w:p w14:paraId="6A14F9BB" w14:textId="77777777" w:rsidR="00EF2CCB" w:rsidRDefault="00EF2CCB" w:rsidP="00EF2CCB">
            <w:pPr>
              <w:rPr>
                <w:sz w:val="1"/>
                <w:szCs w:val="1"/>
              </w:rPr>
            </w:pPr>
          </w:p>
        </w:tc>
      </w:tr>
      <w:tr w:rsidR="00EF2CCB" w14:paraId="5FEEBCEC" w14:textId="77777777" w:rsidTr="00EF2CCB">
        <w:trPr>
          <w:trHeight w:val="194"/>
        </w:trPr>
        <w:tc>
          <w:tcPr>
            <w:tcW w:w="1240" w:type="dxa"/>
            <w:vMerge/>
            <w:vAlign w:val="bottom"/>
          </w:tcPr>
          <w:p w14:paraId="186F95D6" w14:textId="77777777" w:rsidR="00EF2CCB" w:rsidRDefault="00EF2CCB" w:rsidP="00EF2CCB">
            <w:pPr>
              <w:rPr>
                <w:sz w:val="16"/>
                <w:szCs w:val="16"/>
              </w:rPr>
            </w:pPr>
          </w:p>
        </w:tc>
        <w:tc>
          <w:tcPr>
            <w:tcW w:w="7420" w:type="dxa"/>
            <w:vAlign w:val="bottom"/>
          </w:tcPr>
          <w:p w14:paraId="0BD3EE63" w14:textId="77777777" w:rsidR="00EF2CCB" w:rsidRDefault="00EF2CCB" w:rsidP="00EF2CCB">
            <w:pPr>
              <w:rPr>
                <w:sz w:val="16"/>
                <w:szCs w:val="16"/>
              </w:rPr>
            </w:pPr>
          </w:p>
        </w:tc>
        <w:tc>
          <w:tcPr>
            <w:tcW w:w="0" w:type="dxa"/>
            <w:vAlign w:val="bottom"/>
          </w:tcPr>
          <w:p w14:paraId="5C6D15EB" w14:textId="77777777" w:rsidR="00EF2CCB" w:rsidRDefault="00EF2CCB" w:rsidP="00EF2CCB">
            <w:pPr>
              <w:rPr>
                <w:sz w:val="1"/>
                <w:szCs w:val="1"/>
              </w:rPr>
            </w:pPr>
          </w:p>
        </w:tc>
      </w:tr>
      <w:tr w:rsidR="00EF2CCB" w14:paraId="217FD4A1" w14:textId="77777777" w:rsidTr="00EF2CCB">
        <w:trPr>
          <w:trHeight w:val="451"/>
        </w:trPr>
        <w:tc>
          <w:tcPr>
            <w:tcW w:w="1240" w:type="dxa"/>
            <w:vAlign w:val="bottom"/>
          </w:tcPr>
          <w:p w14:paraId="64D2A0CB" w14:textId="77777777" w:rsidR="00EF2CCB" w:rsidRDefault="00EF2CCB" w:rsidP="00EF2CCB">
            <w:pPr>
              <w:rPr>
                <w:sz w:val="24"/>
                <w:szCs w:val="24"/>
              </w:rPr>
            </w:pPr>
          </w:p>
        </w:tc>
        <w:tc>
          <w:tcPr>
            <w:tcW w:w="7420" w:type="dxa"/>
            <w:vAlign w:val="bottom"/>
          </w:tcPr>
          <w:p w14:paraId="7F6F7DA2" w14:textId="77777777" w:rsidR="00EF2CCB" w:rsidRDefault="00EF2CCB" w:rsidP="00EF2CCB">
            <w:pPr>
              <w:ind w:left="400"/>
              <w:rPr>
                <w:sz w:val="20"/>
                <w:szCs w:val="20"/>
              </w:rPr>
            </w:pPr>
            <w:r>
              <w:rPr>
                <w:rFonts w:eastAsia="Times New Roman"/>
                <w:sz w:val="28"/>
                <w:szCs w:val="28"/>
              </w:rPr>
              <w:t>- нормативно- правовая база (Закон РФ «О безопасности</w:t>
            </w:r>
          </w:p>
        </w:tc>
        <w:tc>
          <w:tcPr>
            <w:tcW w:w="0" w:type="dxa"/>
            <w:vAlign w:val="bottom"/>
          </w:tcPr>
          <w:p w14:paraId="7333B3A6" w14:textId="77777777" w:rsidR="00EF2CCB" w:rsidRDefault="00EF2CCB" w:rsidP="00EF2CCB">
            <w:pPr>
              <w:rPr>
                <w:sz w:val="1"/>
                <w:szCs w:val="1"/>
              </w:rPr>
            </w:pPr>
          </w:p>
        </w:tc>
      </w:tr>
      <w:tr w:rsidR="00EF2CCB" w14:paraId="4E1DED0C" w14:textId="77777777" w:rsidTr="00EF2CCB">
        <w:trPr>
          <w:trHeight w:val="319"/>
        </w:trPr>
        <w:tc>
          <w:tcPr>
            <w:tcW w:w="1240" w:type="dxa"/>
            <w:vAlign w:val="bottom"/>
          </w:tcPr>
          <w:p w14:paraId="400CD890" w14:textId="77777777" w:rsidR="00EF2CCB" w:rsidRDefault="00EF2CCB" w:rsidP="00EF2CCB">
            <w:pPr>
              <w:rPr>
                <w:sz w:val="24"/>
                <w:szCs w:val="24"/>
              </w:rPr>
            </w:pPr>
          </w:p>
        </w:tc>
        <w:tc>
          <w:tcPr>
            <w:tcW w:w="7420" w:type="dxa"/>
            <w:vAlign w:val="bottom"/>
          </w:tcPr>
          <w:p w14:paraId="47DCEF5E" w14:textId="77777777" w:rsidR="00EF2CCB" w:rsidRDefault="00EF2CCB" w:rsidP="00EF2CCB">
            <w:pPr>
              <w:spacing w:line="318" w:lineRule="exact"/>
              <w:ind w:left="400"/>
              <w:rPr>
                <w:sz w:val="20"/>
                <w:szCs w:val="20"/>
              </w:rPr>
            </w:pPr>
            <w:r>
              <w:rPr>
                <w:rFonts w:eastAsia="Times New Roman"/>
                <w:sz w:val="28"/>
                <w:szCs w:val="28"/>
              </w:rPr>
              <w:t>дорожного движения» от 10.12.95г.и др.);</w:t>
            </w:r>
          </w:p>
        </w:tc>
        <w:tc>
          <w:tcPr>
            <w:tcW w:w="0" w:type="dxa"/>
            <w:vAlign w:val="bottom"/>
          </w:tcPr>
          <w:p w14:paraId="01D7C7F0" w14:textId="77777777" w:rsidR="00EF2CCB" w:rsidRDefault="00EF2CCB" w:rsidP="00EF2CCB">
            <w:pPr>
              <w:rPr>
                <w:sz w:val="1"/>
                <w:szCs w:val="1"/>
              </w:rPr>
            </w:pPr>
          </w:p>
        </w:tc>
      </w:tr>
      <w:tr w:rsidR="00EF2CCB" w14:paraId="3314615C" w14:textId="77777777" w:rsidTr="00EF2CCB">
        <w:trPr>
          <w:trHeight w:val="605"/>
        </w:trPr>
        <w:tc>
          <w:tcPr>
            <w:tcW w:w="1240" w:type="dxa"/>
            <w:vAlign w:val="bottom"/>
          </w:tcPr>
          <w:p w14:paraId="6D1BBB4D" w14:textId="77777777" w:rsidR="00EF2CCB" w:rsidRDefault="00EF2CCB" w:rsidP="00EF2CCB">
            <w:pPr>
              <w:rPr>
                <w:sz w:val="24"/>
                <w:szCs w:val="24"/>
              </w:rPr>
            </w:pPr>
          </w:p>
        </w:tc>
        <w:tc>
          <w:tcPr>
            <w:tcW w:w="7420" w:type="dxa"/>
            <w:vAlign w:val="bottom"/>
          </w:tcPr>
          <w:p w14:paraId="5BED76ED" w14:textId="77777777" w:rsidR="00EF2CCB" w:rsidRDefault="00EF2CCB" w:rsidP="00EF2CCB">
            <w:pPr>
              <w:ind w:left="400"/>
              <w:rPr>
                <w:sz w:val="20"/>
                <w:szCs w:val="20"/>
              </w:rPr>
            </w:pPr>
            <w:r>
              <w:rPr>
                <w:rFonts w:eastAsia="Times New Roman"/>
                <w:w w:val="99"/>
                <w:sz w:val="28"/>
                <w:szCs w:val="28"/>
              </w:rPr>
              <w:t>- организация воспитательно-образовательного процесса в</w:t>
            </w:r>
          </w:p>
        </w:tc>
        <w:tc>
          <w:tcPr>
            <w:tcW w:w="0" w:type="dxa"/>
            <w:vAlign w:val="bottom"/>
          </w:tcPr>
          <w:p w14:paraId="3FF848F9" w14:textId="77777777" w:rsidR="00EF2CCB" w:rsidRDefault="00EF2CCB" w:rsidP="00EF2CCB">
            <w:pPr>
              <w:rPr>
                <w:sz w:val="1"/>
                <w:szCs w:val="1"/>
              </w:rPr>
            </w:pPr>
          </w:p>
        </w:tc>
      </w:tr>
      <w:tr w:rsidR="00EF2CCB" w14:paraId="44D12BEA" w14:textId="77777777" w:rsidTr="00EF2CCB">
        <w:trPr>
          <w:trHeight w:val="322"/>
        </w:trPr>
        <w:tc>
          <w:tcPr>
            <w:tcW w:w="1240" w:type="dxa"/>
            <w:vAlign w:val="bottom"/>
          </w:tcPr>
          <w:p w14:paraId="2FE7C54A" w14:textId="77777777" w:rsidR="00EF2CCB" w:rsidRDefault="00EF2CCB" w:rsidP="00EF2CCB">
            <w:pPr>
              <w:rPr>
                <w:sz w:val="24"/>
                <w:szCs w:val="24"/>
              </w:rPr>
            </w:pPr>
          </w:p>
        </w:tc>
        <w:tc>
          <w:tcPr>
            <w:tcW w:w="7420" w:type="dxa"/>
            <w:vAlign w:val="bottom"/>
          </w:tcPr>
          <w:p w14:paraId="69886A91" w14:textId="77777777" w:rsidR="00EF2CCB" w:rsidRDefault="00EF2CCB" w:rsidP="00EF2CCB">
            <w:pPr>
              <w:ind w:left="400"/>
              <w:rPr>
                <w:sz w:val="20"/>
                <w:szCs w:val="20"/>
              </w:rPr>
            </w:pPr>
            <w:r>
              <w:rPr>
                <w:rFonts w:eastAsia="Times New Roman"/>
                <w:sz w:val="28"/>
                <w:szCs w:val="28"/>
              </w:rPr>
              <w:t>ДОУ (перспективный план работы с воспитателями,</w:t>
            </w:r>
          </w:p>
        </w:tc>
        <w:tc>
          <w:tcPr>
            <w:tcW w:w="0" w:type="dxa"/>
            <w:vAlign w:val="bottom"/>
          </w:tcPr>
          <w:p w14:paraId="316D2FD7" w14:textId="77777777" w:rsidR="00EF2CCB" w:rsidRDefault="00EF2CCB" w:rsidP="00EF2CCB">
            <w:pPr>
              <w:rPr>
                <w:sz w:val="1"/>
                <w:szCs w:val="1"/>
              </w:rPr>
            </w:pPr>
          </w:p>
        </w:tc>
      </w:tr>
      <w:tr w:rsidR="00EF2CCB" w14:paraId="249F1396" w14:textId="77777777" w:rsidTr="00EF2CCB">
        <w:trPr>
          <w:trHeight w:val="322"/>
        </w:trPr>
        <w:tc>
          <w:tcPr>
            <w:tcW w:w="1240" w:type="dxa"/>
            <w:vAlign w:val="bottom"/>
          </w:tcPr>
          <w:p w14:paraId="278E7D8F" w14:textId="77777777" w:rsidR="00EF2CCB" w:rsidRDefault="00EF2CCB" w:rsidP="00EF2CCB">
            <w:pPr>
              <w:rPr>
                <w:sz w:val="24"/>
                <w:szCs w:val="24"/>
              </w:rPr>
            </w:pPr>
          </w:p>
        </w:tc>
        <w:tc>
          <w:tcPr>
            <w:tcW w:w="7420" w:type="dxa"/>
            <w:vAlign w:val="bottom"/>
          </w:tcPr>
          <w:p w14:paraId="2073B0B7" w14:textId="77777777" w:rsidR="00EF2CCB" w:rsidRDefault="00EF2CCB" w:rsidP="00EF2CCB">
            <w:pPr>
              <w:ind w:left="400"/>
              <w:rPr>
                <w:sz w:val="20"/>
                <w:szCs w:val="20"/>
              </w:rPr>
            </w:pPr>
            <w:r>
              <w:rPr>
                <w:rFonts w:eastAsia="Times New Roman"/>
                <w:sz w:val="28"/>
                <w:szCs w:val="28"/>
              </w:rPr>
              <w:t>методические рекомендации по организации занятий с</w:t>
            </w:r>
          </w:p>
        </w:tc>
        <w:tc>
          <w:tcPr>
            <w:tcW w:w="0" w:type="dxa"/>
            <w:vAlign w:val="bottom"/>
          </w:tcPr>
          <w:p w14:paraId="114F2730" w14:textId="77777777" w:rsidR="00EF2CCB" w:rsidRDefault="00EF2CCB" w:rsidP="00EF2CCB">
            <w:pPr>
              <w:rPr>
                <w:sz w:val="1"/>
                <w:szCs w:val="1"/>
              </w:rPr>
            </w:pPr>
          </w:p>
        </w:tc>
      </w:tr>
      <w:tr w:rsidR="00EF2CCB" w14:paraId="2CA0ABD2" w14:textId="77777777" w:rsidTr="00EF2CCB">
        <w:trPr>
          <w:trHeight w:val="322"/>
        </w:trPr>
        <w:tc>
          <w:tcPr>
            <w:tcW w:w="1240" w:type="dxa"/>
            <w:vAlign w:val="bottom"/>
          </w:tcPr>
          <w:p w14:paraId="05BF2F59" w14:textId="77777777" w:rsidR="00EF2CCB" w:rsidRDefault="00EF2CCB" w:rsidP="00EF2CCB">
            <w:pPr>
              <w:rPr>
                <w:sz w:val="24"/>
                <w:szCs w:val="24"/>
              </w:rPr>
            </w:pPr>
          </w:p>
        </w:tc>
        <w:tc>
          <w:tcPr>
            <w:tcW w:w="7420" w:type="dxa"/>
            <w:vAlign w:val="bottom"/>
          </w:tcPr>
          <w:p w14:paraId="1288123F" w14:textId="77777777" w:rsidR="00EF2CCB" w:rsidRDefault="00EF2CCB" w:rsidP="00EF2CCB">
            <w:pPr>
              <w:ind w:left="400"/>
              <w:rPr>
                <w:sz w:val="20"/>
                <w:szCs w:val="20"/>
              </w:rPr>
            </w:pPr>
            <w:r>
              <w:rPr>
                <w:rFonts w:eastAsia="Times New Roman"/>
                <w:sz w:val="28"/>
                <w:szCs w:val="28"/>
              </w:rPr>
              <w:t>детьми в разных возрастных группах, разработки</w:t>
            </w:r>
          </w:p>
        </w:tc>
        <w:tc>
          <w:tcPr>
            <w:tcW w:w="0" w:type="dxa"/>
            <w:vAlign w:val="bottom"/>
          </w:tcPr>
          <w:p w14:paraId="0930B51C" w14:textId="77777777" w:rsidR="00EF2CCB" w:rsidRDefault="00EF2CCB" w:rsidP="00EF2CCB">
            <w:pPr>
              <w:rPr>
                <w:sz w:val="1"/>
                <w:szCs w:val="1"/>
              </w:rPr>
            </w:pPr>
          </w:p>
        </w:tc>
      </w:tr>
      <w:tr w:rsidR="00EF2CCB" w14:paraId="33A332AF" w14:textId="77777777" w:rsidTr="00EF2CCB">
        <w:trPr>
          <w:trHeight w:val="319"/>
        </w:trPr>
        <w:tc>
          <w:tcPr>
            <w:tcW w:w="1240" w:type="dxa"/>
            <w:vAlign w:val="bottom"/>
          </w:tcPr>
          <w:p w14:paraId="2AEC570E" w14:textId="77777777" w:rsidR="00EF2CCB" w:rsidRDefault="00EF2CCB" w:rsidP="00EF2CCB">
            <w:pPr>
              <w:rPr>
                <w:sz w:val="24"/>
                <w:szCs w:val="24"/>
              </w:rPr>
            </w:pPr>
          </w:p>
        </w:tc>
        <w:tc>
          <w:tcPr>
            <w:tcW w:w="7420" w:type="dxa"/>
            <w:vAlign w:val="bottom"/>
          </w:tcPr>
          <w:p w14:paraId="47D47DAA" w14:textId="77777777" w:rsidR="00EF2CCB" w:rsidRDefault="00EF2CCB" w:rsidP="00EF2CCB">
            <w:pPr>
              <w:spacing w:line="318" w:lineRule="exact"/>
              <w:ind w:left="400"/>
              <w:rPr>
                <w:sz w:val="20"/>
                <w:szCs w:val="20"/>
              </w:rPr>
            </w:pPr>
            <w:r>
              <w:rPr>
                <w:rFonts w:eastAsia="Times New Roman"/>
                <w:sz w:val="28"/>
                <w:szCs w:val="28"/>
              </w:rPr>
              <w:t>праздников, экскурсий, бесед);</w:t>
            </w:r>
          </w:p>
        </w:tc>
        <w:tc>
          <w:tcPr>
            <w:tcW w:w="0" w:type="dxa"/>
            <w:vAlign w:val="bottom"/>
          </w:tcPr>
          <w:p w14:paraId="3DE5CAD5" w14:textId="77777777" w:rsidR="00EF2CCB" w:rsidRDefault="00EF2CCB" w:rsidP="00EF2CCB">
            <w:pPr>
              <w:rPr>
                <w:sz w:val="1"/>
                <w:szCs w:val="1"/>
              </w:rPr>
            </w:pPr>
          </w:p>
        </w:tc>
      </w:tr>
      <w:tr w:rsidR="00EF2CCB" w14:paraId="266F92E0" w14:textId="77777777" w:rsidTr="00EF2CCB">
        <w:trPr>
          <w:trHeight w:val="603"/>
        </w:trPr>
        <w:tc>
          <w:tcPr>
            <w:tcW w:w="1240" w:type="dxa"/>
            <w:vAlign w:val="bottom"/>
          </w:tcPr>
          <w:p w14:paraId="16DC2D3B" w14:textId="77777777" w:rsidR="00EF2CCB" w:rsidRDefault="00EF2CCB" w:rsidP="00EF2CCB">
            <w:pPr>
              <w:rPr>
                <w:sz w:val="24"/>
                <w:szCs w:val="24"/>
              </w:rPr>
            </w:pPr>
          </w:p>
        </w:tc>
        <w:tc>
          <w:tcPr>
            <w:tcW w:w="7420" w:type="dxa"/>
            <w:vAlign w:val="bottom"/>
          </w:tcPr>
          <w:p w14:paraId="17BFF91E" w14:textId="77777777" w:rsidR="00EF2CCB" w:rsidRDefault="00EF2CCB" w:rsidP="00EF2CCB">
            <w:pPr>
              <w:ind w:left="400"/>
              <w:rPr>
                <w:sz w:val="20"/>
                <w:szCs w:val="20"/>
              </w:rPr>
            </w:pPr>
            <w:r>
              <w:rPr>
                <w:rFonts w:eastAsia="Times New Roman"/>
                <w:sz w:val="28"/>
                <w:szCs w:val="28"/>
              </w:rPr>
              <w:t>- иллюстративный материал;</w:t>
            </w:r>
          </w:p>
        </w:tc>
        <w:tc>
          <w:tcPr>
            <w:tcW w:w="0" w:type="dxa"/>
            <w:vAlign w:val="bottom"/>
          </w:tcPr>
          <w:p w14:paraId="3AC4AEB8" w14:textId="77777777" w:rsidR="00EF2CCB" w:rsidRDefault="00EF2CCB" w:rsidP="00EF2CCB">
            <w:pPr>
              <w:rPr>
                <w:sz w:val="1"/>
                <w:szCs w:val="1"/>
              </w:rPr>
            </w:pPr>
          </w:p>
        </w:tc>
      </w:tr>
      <w:tr w:rsidR="00EF2CCB" w14:paraId="0ABB05B7" w14:textId="77777777" w:rsidTr="00EF2CCB">
        <w:trPr>
          <w:trHeight w:val="602"/>
        </w:trPr>
        <w:tc>
          <w:tcPr>
            <w:tcW w:w="1240" w:type="dxa"/>
            <w:vAlign w:val="bottom"/>
          </w:tcPr>
          <w:p w14:paraId="21626089" w14:textId="77777777" w:rsidR="00EF2CCB" w:rsidRDefault="00EF2CCB" w:rsidP="00EF2CCB">
            <w:pPr>
              <w:rPr>
                <w:sz w:val="24"/>
                <w:szCs w:val="24"/>
              </w:rPr>
            </w:pPr>
          </w:p>
        </w:tc>
        <w:tc>
          <w:tcPr>
            <w:tcW w:w="7420" w:type="dxa"/>
            <w:vAlign w:val="bottom"/>
          </w:tcPr>
          <w:p w14:paraId="561E3458" w14:textId="77777777" w:rsidR="00EF2CCB" w:rsidRDefault="00EF2CCB" w:rsidP="00EF2CCB">
            <w:pPr>
              <w:ind w:left="400"/>
              <w:rPr>
                <w:sz w:val="20"/>
                <w:szCs w:val="20"/>
              </w:rPr>
            </w:pPr>
            <w:r>
              <w:rPr>
                <w:rFonts w:eastAsia="Times New Roman"/>
                <w:sz w:val="28"/>
                <w:szCs w:val="28"/>
              </w:rPr>
              <w:t>- список методической и художественной литературы.</w:t>
            </w:r>
          </w:p>
        </w:tc>
        <w:tc>
          <w:tcPr>
            <w:tcW w:w="0" w:type="dxa"/>
            <w:vAlign w:val="bottom"/>
          </w:tcPr>
          <w:p w14:paraId="5FCB063C" w14:textId="77777777" w:rsidR="00EF2CCB" w:rsidRDefault="00EF2CCB" w:rsidP="00EF2CCB">
            <w:pPr>
              <w:rPr>
                <w:sz w:val="1"/>
                <w:szCs w:val="1"/>
              </w:rPr>
            </w:pPr>
          </w:p>
        </w:tc>
      </w:tr>
    </w:tbl>
    <w:p w14:paraId="43D6EFC2" w14:textId="77777777" w:rsidR="00EF2CCB" w:rsidRDefault="00EF2CCB" w:rsidP="00EF2CCB">
      <w:pPr>
        <w:spacing w:line="200" w:lineRule="exact"/>
        <w:rPr>
          <w:sz w:val="20"/>
          <w:szCs w:val="20"/>
        </w:rPr>
      </w:pPr>
    </w:p>
    <w:p w14:paraId="27B8BABF" w14:textId="77777777" w:rsidR="00EF2CCB" w:rsidRDefault="00EF2CCB" w:rsidP="00EF2CCB">
      <w:pPr>
        <w:spacing w:line="369" w:lineRule="exact"/>
        <w:rPr>
          <w:sz w:val="20"/>
          <w:szCs w:val="20"/>
        </w:rPr>
      </w:pPr>
    </w:p>
    <w:p w14:paraId="74E0FFFC" w14:textId="77777777" w:rsidR="00EF2CCB" w:rsidRDefault="00EF2CCB" w:rsidP="00EF2CCB">
      <w:pPr>
        <w:numPr>
          <w:ilvl w:val="0"/>
          <w:numId w:val="30"/>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Пополнение предметно-развивающей среды в группах</w:t>
      </w:r>
    </w:p>
    <w:p w14:paraId="76C95523" w14:textId="77777777" w:rsidR="00EF2CCB" w:rsidRDefault="00EF2CCB" w:rsidP="00EF2CCB">
      <w:pPr>
        <w:spacing w:line="197" w:lineRule="auto"/>
        <w:ind w:left="2600"/>
        <w:rPr>
          <w:sz w:val="20"/>
          <w:szCs w:val="20"/>
        </w:rPr>
      </w:pPr>
      <w:r>
        <w:rPr>
          <w:rFonts w:eastAsia="Times New Roman"/>
          <w:b/>
          <w:bCs/>
          <w:sz w:val="28"/>
          <w:szCs w:val="28"/>
        </w:rPr>
        <w:t>для организации игровой деятельности детей</w:t>
      </w:r>
    </w:p>
    <w:p w14:paraId="24D423D1" w14:textId="77777777" w:rsidR="00EF2CCB" w:rsidRDefault="00EF2CCB" w:rsidP="00EF2CCB">
      <w:pPr>
        <w:spacing w:line="1" w:lineRule="exact"/>
        <w:rPr>
          <w:sz w:val="20"/>
          <w:szCs w:val="20"/>
        </w:rPr>
      </w:pPr>
    </w:p>
    <w:p w14:paraId="796EC564" w14:textId="77777777" w:rsidR="00EF2CCB" w:rsidRDefault="00EF2CCB" w:rsidP="00EF2CCB">
      <w:pPr>
        <w:tabs>
          <w:tab w:val="left" w:pos="2580"/>
        </w:tabs>
        <w:spacing w:line="184" w:lineRule="auto"/>
        <w:ind w:left="2600" w:right="80" w:hanging="2059"/>
        <w:rPr>
          <w:sz w:val="20"/>
          <w:szCs w:val="20"/>
        </w:rPr>
      </w:pPr>
      <w:r>
        <w:rPr>
          <w:rFonts w:eastAsia="Times New Roman"/>
          <w:sz w:val="51"/>
          <w:szCs w:val="51"/>
          <w:vertAlign w:val="superscript"/>
        </w:rPr>
        <w:t>декабрь</w:t>
      </w:r>
      <w:proofErr w:type="gramStart"/>
      <w:r>
        <w:rPr>
          <w:sz w:val="20"/>
          <w:szCs w:val="20"/>
        </w:rPr>
        <w:tab/>
      </w:r>
      <w:r>
        <w:rPr>
          <w:rFonts w:eastAsia="Times New Roman"/>
          <w:sz w:val="26"/>
          <w:szCs w:val="26"/>
        </w:rPr>
        <w:t>(</w:t>
      </w:r>
      <w:proofErr w:type="gramEnd"/>
      <w:r>
        <w:rPr>
          <w:rFonts w:eastAsia="Times New Roman"/>
          <w:sz w:val="26"/>
          <w:szCs w:val="26"/>
        </w:rPr>
        <w:t>атрибуты для сюжетно-ролевых, подвижных игр, макеты улицы, дорожных знаков и т. д.)</w:t>
      </w:r>
    </w:p>
    <w:p w14:paraId="29977D93" w14:textId="77777777" w:rsidR="00EF2CCB" w:rsidRDefault="00EF2CCB" w:rsidP="00EF2CCB">
      <w:pPr>
        <w:spacing w:line="114" w:lineRule="exact"/>
        <w:rPr>
          <w:sz w:val="20"/>
          <w:szCs w:val="20"/>
        </w:rPr>
      </w:pPr>
    </w:p>
    <w:p w14:paraId="33B927C7" w14:textId="77777777" w:rsidR="00EF2CCB" w:rsidRDefault="00EF2CCB" w:rsidP="00EF2CCB">
      <w:pPr>
        <w:numPr>
          <w:ilvl w:val="0"/>
          <w:numId w:val="31"/>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Смотр – конкурс уголков по ПДД.</w:t>
      </w:r>
    </w:p>
    <w:p w14:paraId="6137B9AF"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8992" behindDoc="0" locked="0" layoutInCell="0" allowOverlap="1" wp14:anchorId="6A502BA8" wp14:editId="20A7C2CB">
                <wp:simplePos x="0" y="0"/>
                <wp:positionH relativeFrom="column">
                  <wp:posOffset>-71120</wp:posOffset>
                </wp:positionH>
                <wp:positionV relativeFrom="paragraph">
                  <wp:posOffset>162560</wp:posOffset>
                </wp:positionV>
                <wp:extent cx="6250940" cy="0"/>
                <wp:effectExtent l="5080" t="12065" r="1143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8F76" id="Прямая соединительная линия 7" o:spid="_x0000_s1026" style="position:absolute;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2.8pt" to="48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69TQIAAFgEAAAOAAAAZHJzL2Uyb0RvYy54bWysVM1uEzEQviPxDtbe090N27R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" o:allowincell="f" strokeweight=".16931mm"/>
            </w:pict>
          </mc:Fallback>
        </mc:AlternateContent>
      </w:r>
    </w:p>
    <w:p w14:paraId="31DB57DA" w14:textId="77777777" w:rsidR="00EF2CCB" w:rsidRDefault="00EF2CCB" w:rsidP="00EF2CCB">
      <w:pPr>
        <w:sectPr w:rsidR="00EF2CCB">
          <w:pgSz w:w="11900" w:h="16838"/>
          <w:pgMar w:top="1396" w:right="846" w:bottom="387" w:left="1440" w:header="0" w:footer="0" w:gutter="0"/>
          <w:cols w:space="720" w:equalWidth="0">
            <w:col w:w="9620"/>
          </w:cols>
        </w:sectPr>
      </w:pPr>
    </w:p>
    <w:p w14:paraId="46C6018A" w14:textId="77777777" w:rsidR="00EF2CCB" w:rsidRDefault="00EF2CCB" w:rsidP="00EF2CCB">
      <w:pPr>
        <w:spacing w:line="200" w:lineRule="exact"/>
        <w:rPr>
          <w:sz w:val="20"/>
          <w:szCs w:val="20"/>
        </w:rPr>
      </w:pPr>
    </w:p>
    <w:p w14:paraId="3535DF94" w14:textId="77777777" w:rsidR="00EF2CCB" w:rsidRDefault="00EF2CCB" w:rsidP="00EF2CCB">
      <w:pPr>
        <w:spacing w:line="200" w:lineRule="exact"/>
        <w:rPr>
          <w:sz w:val="20"/>
          <w:szCs w:val="20"/>
        </w:rPr>
      </w:pPr>
    </w:p>
    <w:p w14:paraId="6ECEFF70" w14:textId="77777777" w:rsidR="00EF2CCB" w:rsidRDefault="00EF2CCB" w:rsidP="00EF2CCB">
      <w:pPr>
        <w:spacing w:line="362" w:lineRule="exact"/>
        <w:rPr>
          <w:sz w:val="20"/>
          <w:szCs w:val="20"/>
        </w:rPr>
      </w:pPr>
    </w:p>
    <w:p w14:paraId="162A6141" w14:textId="77777777" w:rsidR="00EF2CCB" w:rsidRPr="00237B03" w:rsidRDefault="00EF2CCB" w:rsidP="00237B03">
      <w:pPr>
        <w:ind w:left="9400"/>
        <w:rPr>
          <w:sz w:val="20"/>
          <w:szCs w:val="20"/>
        </w:rPr>
        <w:sectPr w:rsidR="00EF2CCB" w:rsidRPr="00237B03">
          <w:type w:val="continuous"/>
          <w:pgSz w:w="11900" w:h="16838"/>
          <w:pgMar w:top="1396" w:right="846" w:bottom="387" w:left="144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2260"/>
        <w:gridCol w:w="7600"/>
        <w:gridCol w:w="30"/>
      </w:tblGrid>
      <w:tr w:rsidR="00EF2CCB" w14:paraId="6EF3F9A4" w14:textId="77777777" w:rsidTr="00EF2CCB">
        <w:trPr>
          <w:trHeight w:val="581"/>
        </w:trPr>
        <w:tc>
          <w:tcPr>
            <w:tcW w:w="2260" w:type="dxa"/>
            <w:tcBorders>
              <w:top w:val="single" w:sz="8" w:space="0" w:color="auto"/>
              <w:left w:val="single" w:sz="8" w:space="0" w:color="auto"/>
              <w:bottom w:val="single" w:sz="8" w:space="0" w:color="auto"/>
              <w:right w:val="single" w:sz="8" w:space="0" w:color="auto"/>
            </w:tcBorders>
            <w:vAlign w:val="bottom"/>
          </w:tcPr>
          <w:p w14:paraId="72E1ADF0" w14:textId="77777777" w:rsidR="00EF2CCB" w:rsidRDefault="00EF2CCB" w:rsidP="00EF2CCB">
            <w:pPr>
              <w:rPr>
                <w:sz w:val="24"/>
                <w:szCs w:val="24"/>
              </w:rPr>
            </w:pPr>
          </w:p>
        </w:tc>
        <w:tc>
          <w:tcPr>
            <w:tcW w:w="7600" w:type="dxa"/>
            <w:tcBorders>
              <w:top w:val="single" w:sz="8" w:space="0" w:color="auto"/>
              <w:bottom w:val="single" w:sz="8" w:space="0" w:color="auto"/>
              <w:right w:val="single" w:sz="8" w:space="0" w:color="auto"/>
            </w:tcBorders>
            <w:vAlign w:val="bottom"/>
          </w:tcPr>
          <w:p w14:paraId="56DABA49" w14:textId="77777777" w:rsidR="00EF2CCB" w:rsidRDefault="00EF2CCB" w:rsidP="00EF2CCB">
            <w:pPr>
              <w:rPr>
                <w:sz w:val="24"/>
                <w:szCs w:val="24"/>
              </w:rPr>
            </w:pPr>
          </w:p>
        </w:tc>
        <w:tc>
          <w:tcPr>
            <w:tcW w:w="0" w:type="dxa"/>
            <w:vAlign w:val="bottom"/>
          </w:tcPr>
          <w:p w14:paraId="20296427" w14:textId="77777777" w:rsidR="00EF2CCB" w:rsidRDefault="00EF2CCB" w:rsidP="00EF2CCB">
            <w:pPr>
              <w:rPr>
                <w:sz w:val="1"/>
                <w:szCs w:val="1"/>
              </w:rPr>
            </w:pPr>
          </w:p>
        </w:tc>
      </w:tr>
      <w:tr w:rsidR="00EF2CCB" w14:paraId="7DD39E55" w14:textId="77777777" w:rsidTr="00EF2CCB">
        <w:trPr>
          <w:trHeight w:val="368"/>
        </w:trPr>
        <w:tc>
          <w:tcPr>
            <w:tcW w:w="2260" w:type="dxa"/>
            <w:tcBorders>
              <w:left w:val="single" w:sz="8" w:space="0" w:color="auto"/>
              <w:right w:val="single" w:sz="8" w:space="0" w:color="auto"/>
            </w:tcBorders>
            <w:vAlign w:val="bottom"/>
          </w:tcPr>
          <w:p w14:paraId="20BD01BD" w14:textId="77777777" w:rsidR="00EF2CCB" w:rsidRDefault="00EF2CCB" w:rsidP="00EF2CCB">
            <w:pPr>
              <w:rPr>
                <w:sz w:val="24"/>
                <w:szCs w:val="24"/>
              </w:rPr>
            </w:pPr>
          </w:p>
        </w:tc>
        <w:tc>
          <w:tcPr>
            <w:tcW w:w="7600" w:type="dxa"/>
            <w:tcBorders>
              <w:right w:val="single" w:sz="8" w:space="0" w:color="auto"/>
            </w:tcBorders>
            <w:vAlign w:val="bottom"/>
          </w:tcPr>
          <w:p w14:paraId="0DF87E90" w14:textId="77777777" w:rsidR="00EF2CCB" w:rsidRDefault="00EF2CCB" w:rsidP="00EF2CCB">
            <w:pPr>
              <w:spacing w:line="367" w:lineRule="exact"/>
              <w:ind w:left="100"/>
              <w:rPr>
                <w:sz w:val="20"/>
                <w:szCs w:val="20"/>
              </w:rPr>
            </w:pPr>
            <w:r>
              <w:rPr>
                <w:rFonts w:ascii="Wingdings" w:eastAsia="Wingdings" w:hAnsi="Wingdings" w:cs="Wingdings"/>
                <w:sz w:val="42"/>
                <w:szCs w:val="42"/>
                <w:vertAlign w:val="superscript"/>
              </w:rPr>
              <w:t></w:t>
            </w:r>
            <w:r>
              <w:rPr>
                <w:rFonts w:eastAsia="Times New Roman"/>
                <w:b/>
                <w:bCs/>
                <w:sz w:val="23"/>
                <w:szCs w:val="23"/>
              </w:rPr>
              <w:t xml:space="preserve"> Встреча с сотрудниками ГИБДД.</w:t>
            </w:r>
          </w:p>
        </w:tc>
        <w:tc>
          <w:tcPr>
            <w:tcW w:w="0" w:type="dxa"/>
            <w:vAlign w:val="bottom"/>
          </w:tcPr>
          <w:p w14:paraId="111C180E" w14:textId="77777777" w:rsidR="00EF2CCB" w:rsidRDefault="00EF2CCB" w:rsidP="00EF2CCB">
            <w:pPr>
              <w:rPr>
                <w:sz w:val="1"/>
                <w:szCs w:val="1"/>
              </w:rPr>
            </w:pPr>
          </w:p>
        </w:tc>
      </w:tr>
      <w:tr w:rsidR="00EF2CCB" w14:paraId="1307B2FB" w14:textId="77777777" w:rsidTr="00EF2CCB">
        <w:trPr>
          <w:trHeight w:val="308"/>
        </w:trPr>
        <w:tc>
          <w:tcPr>
            <w:tcW w:w="2260" w:type="dxa"/>
            <w:vMerge w:val="restart"/>
            <w:tcBorders>
              <w:left w:val="single" w:sz="8" w:space="0" w:color="auto"/>
              <w:right w:val="single" w:sz="8" w:space="0" w:color="auto"/>
            </w:tcBorders>
            <w:vAlign w:val="bottom"/>
          </w:tcPr>
          <w:p w14:paraId="3A6E2D7F" w14:textId="77777777" w:rsidR="00EF2CCB" w:rsidRDefault="00EF2CCB" w:rsidP="00EF2CCB">
            <w:pPr>
              <w:jc w:val="center"/>
              <w:rPr>
                <w:sz w:val="20"/>
                <w:szCs w:val="20"/>
              </w:rPr>
            </w:pPr>
            <w:r>
              <w:rPr>
                <w:rFonts w:eastAsia="Times New Roman"/>
                <w:sz w:val="28"/>
                <w:szCs w:val="28"/>
              </w:rPr>
              <w:t>январь</w:t>
            </w:r>
          </w:p>
        </w:tc>
        <w:tc>
          <w:tcPr>
            <w:tcW w:w="7600" w:type="dxa"/>
            <w:tcBorders>
              <w:right w:val="single" w:sz="8" w:space="0" w:color="auto"/>
            </w:tcBorders>
            <w:vAlign w:val="bottom"/>
          </w:tcPr>
          <w:p w14:paraId="2FD43C7A" w14:textId="77777777" w:rsidR="00EF2CCB" w:rsidRDefault="00EF2CCB" w:rsidP="00EF2CCB">
            <w:pPr>
              <w:spacing w:line="308" w:lineRule="exact"/>
              <w:ind w:left="460"/>
              <w:rPr>
                <w:sz w:val="20"/>
                <w:szCs w:val="20"/>
              </w:rPr>
            </w:pPr>
            <w:r>
              <w:rPr>
                <w:rFonts w:eastAsia="Times New Roman"/>
                <w:sz w:val="28"/>
                <w:szCs w:val="28"/>
              </w:rPr>
              <w:t>«Как научить дошкольника не попадать в типичные</w:t>
            </w:r>
          </w:p>
        </w:tc>
        <w:tc>
          <w:tcPr>
            <w:tcW w:w="0" w:type="dxa"/>
            <w:vAlign w:val="bottom"/>
          </w:tcPr>
          <w:p w14:paraId="7C20D7E7" w14:textId="77777777" w:rsidR="00EF2CCB" w:rsidRDefault="00EF2CCB" w:rsidP="00EF2CCB">
            <w:pPr>
              <w:rPr>
                <w:sz w:val="1"/>
                <w:szCs w:val="1"/>
              </w:rPr>
            </w:pPr>
          </w:p>
        </w:tc>
      </w:tr>
      <w:tr w:rsidR="00EF2CCB" w14:paraId="44453DF4" w14:textId="77777777" w:rsidTr="00EF2CCB">
        <w:trPr>
          <w:trHeight w:val="199"/>
        </w:trPr>
        <w:tc>
          <w:tcPr>
            <w:tcW w:w="2260" w:type="dxa"/>
            <w:vMerge/>
            <w:tcBorders>
              <w:left w:val="single" w:sz="8" w:space="0" w:color="auto"/>
              <w:right w:val="single" w:sz="8" w:space="0" w:color="auto"/>
            </w:tcBorders>
            <w:vAlign w:val="bottom"/>
          </w:tcPr>
          <w:p w14:paraId="2969F69D" w14:textId="77777777" w:rsidR="00EF2CCB" w:rsidRDefault="00EF2CCB" w:rsidP="00EF2CCB">
            <w:pPr>
              <w:rPr>
                <w:sz w:val="17"/>
                <w:szCs w:val="17"/>
              </w:rPr>
            </w:pPr>
          </w:p>
        </w:tc>
        <w:tc>
          <w:tcPr>
            <w:tcW w:w="7600" w:type="dxa"/>
            <w:vMerge w:val="restart"/>
            <w:tcBorders>
              <w:right w:val="single" w:sz="8" w:space="0" w:color="auto"/>
            </w:tcBorders>
            <w:vAlign w:val="bottom"/>
          </w:tcPr>
          <w:p w14:paraId="6126BE0C" w14:textId="77777777" w:rsidR="00EF2CCB" w:rsidRDefault="00EF2CCB" w:rsidP="00EF2CCB">
            <w:pPr>
              <w:ind w:left="460"/>
              <w:rPr>
                <w:sz w:val="20"/>
                <w:szCs w:val="20"/>
              </w:rPr>
            </w:pPr>
            <w:r>
              <w:rPr>
                <w:rFonts w:eastAsia="Times New Roman"/>
                <w:sz w:val="28"/>
                <w:szCs w:val="28"/>
              </w:rPr>
              <w:t>дорожные «ловушки».</w:t>
            </w:r>
          </w:p>
        </w:tc>
        <w:tc>
          <w:tcPr>
            <w:tcW w:w="0" w:type="dxa"/>
            <w:vAlign w:val="bottom"/>
          </w:tcPr>
          <w:p w14:paraId="2655CA79" w14:textId="77777777" w:rsidR="00EF2CCB" w:rsidRDefault="00EF2CCB" w:rsidP="00EF2CCB">
            <w:pPr>
              <w:rPr>
                <w:sz w:val="1"/>
                <w:szCs w:val="1"/>
              </w:rPr>
            </w:pPr>
          </w:p>
        </w:tc>
      </w:tr>
      <w:tr w:rsidR="00EF2CCB" w14:paraId="042D6A6D" w14:textId="77777777" w:rsidTr="00EF2CCB">
        <w:trPr>
          <w:trHeight w:val="170"/>
        </w:trPr>
        <w:tc>
          <w:tcPr>
            <w:tcW w:w="2260" w:type="dxa"/>
            <w:tcBorders>
              <w:left w:val="single" w:sz="8" w:space="0" w:color="auto"/>
              <w:right w:val="single" w:sz="8" w:space="0" w:color="auto"/>
            </w:tcBorders>
            <w:vAlign w:val="bottom"/>
          </w:tcPr>
          <w:p w14:paraId="2F6683BF" w14:textId="77777777" w:rsidR="00EF2CCB" w:rsidRDefault="00EF2CCB" w:rsidP="00EF2CCB">
            <w:pPr>
              <w:rPr>
                <w:sz w:val="14"/>
                <w:szCs w:val="14"/>
              </w:rPr>
            </w:pPr>
          </w:p>
        </w:tc>
        <w:tc>
          <w:tcPr>
            <w:tcW w:w="7600" w:type="dxa"/>
            <w:vMerge/>
            <w:tcBorders>
              <w:right w:val="single" w:sz="8" w:space="0" w:color="auto"/>
            </w:tcBorders>
            <w:vAlign w:val="bottom"/>
          </w:tcPr>
          <w:p w14:paraId="0AD90284" w14:textId="77777777" w:rsidR="00EF2CCB" w:rsidRDefault="00EF2CCB" w:rsidP="00EF2CCB">
            <w:pPr>
              <w:rPr>
                <w:sz w:val="14"/>
                <w:szCs w:val="14"/>
              </w:rPr>
            </w:pPr>
          </w:p>
        </w:tc>
        <w:tc>
          <w:tcPr>
            <w:tcW w:w="0" w:type="dxa"/>
            <w:vAlign w:val="bottom"/>
          </w:tcPr>
          <w:p w14:paraId="42424A69" w14:textId="77777777" w:rsidR="00EF2CCB" w:rsidRDefault="00EF2CCB" w:rsidP="00EF2CCB">
            <w:pPr>
              <w:rPr>
                <w:sz w:val="1"/>
                <w:szCs w:val="1"/>
              </w:rPr>
            </w:pPr>
          </w:p>
        </w:tc>
      </w:tr>
      <w:tr w:rsidR="00EF2CCB" w14:paraId="428161A5" w14:textId="77777777" w:rsidTr="00EF2CCB">
        <w:trPr>
          <w:trHeight w:val="632"/>
        </w:trPr>
        <w:tc>
          <w:tcPr>
            <w:tcW w:w="2260" w:type="dxa"/>
            <w:tcBorders>
              <w:left w:val="single" w:sz="8" w:space="0" w:color="auto"/>
              <w:right w:val="single" w:sz="8" w:space="0" w:color="auto"/>
            </w:tcBorders>
            <w:vAlign w:val="bottom"/>
          </w:tcPr>
          <w:p w14:paraId="5D5887A0" w14:textId="77777777" w:rsidR="00EF2CCB" w:rsidRDefault="00EF2CCB" w:rsidP="00EF2CCB">
            <w:pPr>
              <w:rPr>
                <w:sz w:val="24"/>
                <w:szCs w:val="24"/>
              </w:rPr>
            </w:pPr>
          </w:p>
        </w:tc>
        <w:tc>
          <w:tcPr>
            <w:tcW w:w="7600" w:type="dxa"/>
            <w:tcBorders>
              <w:right w:val="single" w:sz="8" w:space="0" w:color="auto"/>
            </w:tcBorders>
            <w:vAlign w:val="bottom"/>
          </w:tcPr>
          <w:p w14:paraId="2857EF86" w14:textId="77777777" w:rsidR="00EF2CCB" w:rsidRDefault="00EF2CCB" w:rsidP="00EF2CCB">
            <w:pPr>
              <w:spacing w:line="631"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Формирование электронного </w:t>
            </w:r>
            <w:proofErr w:type="spellStart"/>
            <w:proofErr w:type="gramStart"/>
            <w:r>
              <w:rPr>
                <w:rFonts w:eastAsia="Times New Roman"/>
                <w:b/>
                <w:bCs/>
                <w:sz w:val="28"/>
                <w:szCs w:val="28"/>
              </w:rPr>
              <w:t>кейса</w:t>
            </w:r>
            <w:r>
              <w:rPr>
                <w:rFonts w:eastAsia="Times New Roman"/>
                <w:sz w:val="28"/>
                <w:szCs w:val="28"/>
              </w:rPr>
              <w:t>«</w:t>
            </w:r>
            <w:proofErr w:type="gramEnd"/>
            <w:r>
              <w:rPr>
                <w:rFonts w:eastAsia="Times New Roman"/>
                <w:sz w:val="28"/>
                <w:szCs w:val="28"/>
              </w:rPr>
              <w:t>Игры</w:t>
            </w:r>
            <w:proofErr w:type="spellEnd"/>
            <w:r>
              <w:rPr>
                <w:rFonts w:eastAsia="Times New Roman"/>
                <w:sz w:val="28"/>
                <w:szCs w:val="28"/>
              </w:rPr>
              <w:t xml:space="preserve"> по ПДД на</w:t>
            </w:r>
          </w:p>
        </w:tc>
        <w:tc>
          <w:tcPr>
            <w:tcW w:w="0" w:type="dxa"/>
            <w:vAlign w:val="bottom"/>
          </w:tcPr>
          <w:p w14:paraId="508CBED2" w14:textId="77777777" w:rsidR="00EF2CCB" w:rsidRDefault="00EF2CCB" w:rsidP="00EF2CCB">
            <w:pPr>
              <w:rPr>
                <w:sz w:val="1"/>
                <w:szCs w:val="1"/>
              </w:rPr>
            </w:pPr>
          </w:p>
        </w:tc>
      </w:tr>
      <w:tr w:rsidR="00EF2CCB" w14:paraId="6CCD6080" w14:textId="77777777" w:rsidTr="00EF2CCB">
        <w:trPr>
          <w:trHeight w:val="308"/>
        </w:trPr>
        <w:tc>
          <w:tcPr>
            <w:tcW w:w="2260" w:type="dxa"/>
            <w:tcBorders>
              <w:left w:val="single" w:sz="8" w:space="0" w:color="auto"/>
              <w:right w:val="single" w:sz="8" w:space="0" w:color="auto"/>
            </w:tcBorders>
            <w:vAlign w:val="bottom"/>
          </w:tcPr>
          <w:p w14:paraId="788BCB3C" w14:textId="77777777" w:rsidR="00EF2CCB" w:rsidRDefault="00EF2CCB" w:rsidP="00EF2CCB">
            <w:pPr>
              <w:rPr>
                <w:sz w:val="24"/>
                <w:szCs w:val="24"/>
              </w:rPr>
            </w:pPr>
          </w:p>
        </w:tc>
        <w:tc>
          <w:tcPr>
            <w:tcW w:w="7600" w:type="dxa"/>
            <w:tcBorders>
              <w:right w:val="single" w:sz="8" w:space="0" w:color="auto"/>
            </w:tcBorders>
            <w:vAlign w:val="bottom"/>
          </w:tcPr>
          <w:p w14:paraId="2600A3E6" w14:textId="77777777" w:rsidR="00EF2CCB" w:rsidRDefault="00EF2CCB" w:rsidP="00EF2CCB">
            <w:pPr>
              <w:spacing w:line="308" w:lineRule="exact"/>
              <w:ind w:left="460"/>
              <w:rPr>
                <w:sz w:val="20"/>
                <w:szCs w:val="20"/>
              </w:rPr>
            </w:pPr>
            <w:r>
              <w:rPr>
                <w:rFonts w:eastAsia="Times New Roman"/>
                <w:sz w:val="28"/>
                <w:szCs w:val="28"/>
              </w:rPr>
              <w:t>интерактивной панели»</w:t>
            </w:r>
          </w:p>
        </w:tc>
        <w:tc>
          <w:tcPr>
            <w:tcW w:w="0" w:type="dxa"/>
            <w:vAlign w:val="bottom"/>
          </w:tcPr>
          <w:p w14:paraId="019C8600" w14:textId="77777777" w:rsidR="00EF2CCB" w:rsidRDefault="00EF2CCB" w:rsidP="00EF2CCB">
            <w:pPr>
              <w:rPr>
                <w:sz w:val="1"/>
                <w:szCs w:val="1"/>
              </w:rPr>
            </w:pPr>
          </w:p>
        </w:tc>
      </w:tr>
      <w:tr w:rsidR="00EF2CCB" w14:paraId="60F0268E" w14:textId="77777777" w:rsidTr="00EF2CCB">
        <w:trPr>
          <w:trHeight w:val="826"/>
        </w:trPr>
        <w:tc>
          <w:tcPr>
            <w:tcW w:w="2260" w:type="dxa"/>
            <w:tcBorders>
              <w:left w:val="single" w:sz="8" w:space="0" w:color="auto"/>
              <w:bottom w:val="single" w:sz="8" w:space="0" w:color="auto"/>
              <w:right w:val="single" w:sz="8" w:space="0" w:color="auto"/>
            </w:tcBorders>
            <w:vAlign w:val="bottom"/>
          </w:tcPr>
          <w:p w14:paraId="1DFBF8AD"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667FD2B2" w14:textId="77777777" w:rsidR="00EF2CCB" w:rsidRDefault="00EF2CCB" w:rsidP="00EF2CCB">
            <w:pPr>
              <w:rPr>
                <w:sz w:val="24"/>
                <w:szCs w:val="24"/>
              </w:rPr>
            </w:pPr>
          </w:p>
        </w:tc>
        <w:tc>
          <w:tcPr>
            <w:tcW w:w="0" w:type="dxa"/>
            <w:vAlign w:val="bottom"/>
          </w:tcPr>
          <w:p w14:paraId="50C2EC4D" w14:textId="77777777" w:rsidR="00EF2CCB" w:rsidRDefault="00EF2CCB" w:rsidP="00EF2CCB">
            <w:pPr>
              <w:rPr>
                <w:sz w:val="1"/>
                <w:szCs w:val="1"/>
              </w:rPr>
            </w:pPr>
          </w:p>
        </w:tc>
      </w:tr>
      <w:tr w:rsidR="00EF2CCB" w14:paraId="17B98E98" w14:textId="77777777" w:rsidTr="00EF2CCB">
        <w:trPr>
          <w:trHeight w:val="567"/>
        </w:trPr>
        <w:tc>
          <w:tcPr>
            <w:tcW w:w="2260" w:type="dxa"/>
            <w:tcBorders>
              <w:left w:val="single" w:sz="8" w:space="0" w:color="auto"/>
              <w:right w:val="single" w:sz="8" w:space="0" w:color="auto"/>
            </w:tcBorders>
            <w:vAlign w:val="bottom"/>
          </w:tcPr>
          <w:p w14:paraId="7803F498" w14:textId="77777777" w:rsidR="00EF2CCB" w:rsidRDefault="00EF2CCB" w:rsidP="00EF2CCB">
            <w:pPr>
              <w:rPr>
                <w:sz w:val="24"/>
                <w:szCs w:val="24"/>
              </w:rPr>
            </w:pPr>
          </w:p>
        </w:tc>
        <w:tc>
          <w:tcPr>
            <w:tcW w:w="7600" w:type="dxa"/>
            <w:tcBorders>
              <w:right w:val="single" w:sz="8" w:space="0" w:color="auto"/>
            </w:tcBorders>
            <w:vAlign w:val="bottom"/>
          </w:tcPr>
          <w:p w14:paraId="4ACB5158"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День открытых дверей в ДОУ</w:t>
            </w:r>
          </w:p>
        </w:tc>
        <w:tc>
          <w:tcPr>
            <w:tcW w:w="0" w:type="dxa"/>
            <w:vAlign w:val="bottom"/>
          </w:tcPr>
          <w:p w14:paraId="74FC8CFC" w14:textId="77777777" w:rsidR="00EF2CCB" w:rsidRDefault="00EF2CCB" w:rsidP="00EF2CCB">
            <w:pPr>
              <w:rPr>
                <w:sz w:val="1"/>
                <w:szCs w:val="1"/>
              </w:rPr>
            </w:pPr>
          </w:p>
        </w:tc>
      </w:tr>
      <w:tr w:rsidR="00EF2CCB" w14:paraId="1EDDF35B" w14:textId="77777777" w:rsidTr="00EF2CCB">
        <w:trPr>
          <w:trHeight w:val="308"/>
        </w:trPr>
        <w:tc>
          <w:tcPr>
            <w:tcW w:w="2260" w:type="dxa"/>
            <w:tcBorders>
              <w:left w:val="single" w:sz="8" w:space="0" w:color="auto"/>
              <w:right w:val="single" w:sz="8" w:space="0" w:color="auto"/>
            </w:tcBorders>
            <w:vAlign w:val="bottom"/>
          </w:tcPr>
          <w:p w14:paraId="44A01830" w14:textId="77777777" w:rsidR="00EF2CCB" w:rsidRDefault="00EF2CCB" w:rsidP="00EF2CCB">
            <w:pPr>
              <w:spacing w:line="308" w:lineRule="exact"/>
              <w:jc w:val="center"/>
              <w:rPr>
                <w:sz w:val="20"/>
                <w:szCs w:val="20"/>
              </w:rPr>
            </w:pPr>
            <w:r>
              <w:rPr>
                <w:rFonts w:eastAsia="Times New Roman"/>
                <w:sz w:val="28"/>
                <w:szCs w:val="28"/>
              </w:rPr>
              <w:t>февраль</w:t>
            </w:r>
          </w:p>
        </w:tc>
        <w:tc>
          <w:tcPr>
            <w:tcW w:w="7600" w:type="dxa"/>
            <w:vMerge w:val="restart"/>
            <w:tcBorders>
              <w:right w:val="single" w:sz="8" w:space="0" w:color="auto"/>
            </w:tcBorders>
            <w:vAlign w:val="bottom"/>
          </w:tcPr>
          <w:p w14:paraId="4CCCC167" w14:textId="77777777" w:rsidR="00EF2CCB" w:rsidRDefault="00EF2CCB" w:rsidP="00EF2CCB">
            <w:pPr>
              <w:ind w:left="100"/>
              <w:rPr>
                <w:sz w:val="20"/>
                <w:szCs w:val="20"/>
              </w:rPr>
            </w:pPr>
            <w:r>
              <w:rPr>
                <w:rFonts w:eastAsia="Times New Roman"/>
                <w:sz w:val="28"/>
                <w:szCs w:val="28"/>
              </w:rPr>
              <w:t>Выставка детских работ «Красный, желтый, зеленый»</w:t>
            </w:r>
          </w:p>
        </w:tc>
        <w:tc>
          <w:tcPr>
            <w:tcW w:w="0" w:type="dxa"/>
            <w:vAlign w:val="bottom"/>
          </w:tcPr>
          <w:p w14:paraId="66246FB2" w14:textId="77777777" w:rsidR="00EF2CCB" w:rsidRDefault="00EF2CCB" w:rsidP="00EF2CCB">
            <w:pPr>
              <w:rPr>
                <w:sz w:val="1"/>
                <w:szCs w:val="1"/>
              </w:rPr>
            </w:pPr>
          </w:p>
        </w:tc>
      </w:tr>
      <w:tr w:rsidR="00EF2CCB" w14:paraId="0D580652" w14:textId="77777777" w:rsidTr="00EF2CCB">
        <w:trPr>
          <w:trHeight w:val="79"/>
        </w:trPr>
        <w:tc>
          <w:tcPr>
            <w:tcW w:w="2260" w:type="dxa"/>
            <w:tcBorders>
              <w:left w:val="single" w:sz="8" w:space="0" w:color="auto"/>
              <w:right w:val="single" w:sz="8" w:space="0" w:color="auto"/>
            </w:tcBorders>
            <w:vAlign w:val="bottom"/>
          </w:tcPr>
          <w:p w14:paraId="43CDAEEB" w14:textId="77777777" w:rsidR="00EF2CCB" w:rsidRDefault="00EF2CCB" w:rsidP="00EF2CCB">
            <w:pPr>
              <w:rPr>
                <w:sz w:val="6"/>
                <w:szCs w:val="6"/>
              </w:rPr>
            </w:pPr>
          </w:p>
        </w:tc>
        <w:tc>
          <w:tcPr>
            <w:tcW w:w="7600" w:type="dxa"/>
            <w:vMerge/>
            <w:tcBorders>
              <w:right w:val="single" w:sz="8" w:space="0" w:color="auto"/>
            </w:tcBorders>
            <w:vAlign w:val="bottom"/>
          </w:tcPr>
          <w:p w14:paraId="44BC4470" w14:textId="77777777" w:rsidR="00EF2CCB" w:rsidRDefault="00EF2CCB" w:rsidP="00EF2CCB">
            <w:pPr>
              <w:rPr>
                <w:sz w:val="6"/>
                <w:szCs w:val="6"/>
              </w:rPr>
            </w:pPr>
          </w:p>
        </w:tc>
        <w:tc>
          <w:tcPr>
            <w:tcW w:w="0" w:type="dxa"/>
            <w:vAlign w:val="bottom"/>
          </w:tcPr>
          <w:p w14:paraId="059A5914" w14:textId="77777777" w:rsidR="00EF2CCB" w:rsidRDefault="00EF2CCB" w:rsidP="00EF2CCB">
            <w:pPr>
              <w:rPr>
                <w:sz w:val="1"/>
                <w:szCs w:val="1"/>
              </w:rPr>
            </w:pPr>
          </w:p>
        </w:tc>
      </w:tr>
      <w:tr w:rsidR="00EF2CCB" w14:paraId="192016CF" w14:textId="77777777" w:rsidTr="00EF2CCB">
        <w:trPr>
          <w:trHeight w:val="602"/>
        </w:trPr>
        <w:tc>
          <w:tcPr>
            <w:tcW w:w="2260" w:type="dxa"/>
            <w:tcBorders>
              <w:left w:val="single" w:sz="8" w:space="0" w:color="auto"/>
              <w:right w:val="single" w:sz="8" w:space="0" w:color="auto"/>
            </w:tcBorders>
            <w:vAlign w:val="bottom"/>
          </w:tcPr>
          <w:p w14:paraId="04F73828" w14:textId="77777777" w:rsidR="00EF2CCB" w:rsidRDefault="00EF2CCB" w:rsidP="00EF2CCB">
            <w:pPr>
              <w:rPr>
                <w:sz w:val="24"/>
                <w:szCs w:val="24"/>
              </w:rPr>
            </w:pPr>
          </w:p>
        </w:tc>
        <w:tc>
          <w:tcPr>
            <w:tcW w:w="7600" w:type="dxa"/>
            <w:tcBorders>
              <w:right w:val="single" w:sz="8" w:space="0" w:color="auto"/>
            </w:tcBorders>
            <w:vAlign w:val="bottom"/>
          </w:tcPr>
          <w:p w14:paraId="1B320B22" w14:textId="77777777" w:rsidR="00EF2CCB" w:rsidRDefault="00EF2CCB" w:rsidP="00EF2CCB">
            <w:pPr>
              <w:ind w:left="100"/>
              <w:rPr>
                <w:sz w:val="20"/>
                <w:szCs w:val="20"/>
              </w:rPr>
            </w:pPr>
            <w:r>
              <w:rPr>
                <w:rFonts w:eastAsia="Times New Roman"/>
                <w:sz w:val="28"/>
                <w:szCs w:val="28"/>
              </w:rPr>
              <w:t>Папки-передвижки для родителей «Типичные ошибки детей</w:t>
            </w:r>
          </w:p>
        </w:tc>
        <w:tc>
          <w:tcPr>
            <w:tcW w:w="0" w:type="dxa"/>
            <w:vAlign w:val="bottom"/>
          </w:tcPr>
          <w:p w14:paraId="69E1DE75" w14:textId="77777777" w:rsidR="00EF2CCB" w:rsidRDefault="00EF2CCB" w:rsidP="00EF2CCB">
            <w:pPr>
              <w:rPr>
                <w:sz w:val="1"/>
                <w:szCs w:val="1"/>
              </w:rPr>
            </w:pPr>
          </w:p>
        </w:tc>
      </w:tr>
      <w:tr w:rsidR="00EF2CCB" w14:paraId="7D1EA47F" w14:textId="77777777" w:rsidTr="00EF2CCB">
        <w:trPr>
          <w:trHeight w:val="319"/>
        </w:trPr>
        <w:tc>
          <w:tcPr>
            <w:tcW w:w="2260" w:type="dxa"/>
            <w:tcBorders>
              <w:left w:val="single" w:sz="8" w:space="0" w:color="auto"/>
              <w:right w:val="single" w:sz="8" w:space="0" w:color="auto"/>
            </w:tcBorders>
            <w:vAlign w:val="bottom"/>
          </w:tcPr>
          <w:p w14:paraId="7F17B0AD" w14:textId="77777777" w:rsidR="00EF2CCB" w:rsidRDefault="00EF2CCB" w:rsidP="00EF2CCB">
            <w:pPr>
              <w:rPr>
                <w:sz w:val="24"/>
                <w:szCs w:val="24"/>
              </w:rPr>
            </w:pPr>
          </w:p>
        </w:tc>
        <w:tc>
          <w:tcPr>
            <w:tcW w:w="7600" w:type="dxa"/>
            <w:tcBorders>
              <w:right w:val="single" w:sz="8" w:space="0" w:color="auto"/>
            </w:tcBorders>
            <w:vAlign w:val="bottom"/>
          </w:tcPr>
          <w:p w14:paraId="4AE1E6DE" w14:textId="77777777" w:rsidR="00EF2CCB" w:rsidRDefault="00EF2CCB" w:rsidP="00EF2CCB">
            <w:pPr>
              <w:spacing w:line="318" w:lineRule="exact"/>
              <w:ind w:left="100"/>
              <w:rPr>
                <w:sz w:val="20"/>
                <w:szCs w:val="20"/>
              </w:rPr>
            </w:pPr>
            <w:r>
              <w:rPr>
                <w:rFonts w:eastAsia="Times New Roman"/>
                <w:sz w:val="28"/>
                <w:szCs w:val="28"/>
              </w:rPr>
              <w:t>при переходе улиц и дорог».</w:t>
            </w:r>
          </w:p>
        </w:tc>
        <w:tc>
          <w:tcPr>
            <w:tcW w:w="0" w:type="dxa"/>
            <w:vAlign w:val="bottom"/>
          </w:tcPr>
          <w:p w14:paraId="57629C9A" w14:textId="77777777" w:rsidR="00EF2CCB" w:rsidRDefault="00EF2CCB" w:rsidP="00EF2CCB">
            <w:pPr>
              <w:rPr>
                <w:sz w:val="1"/>
                <w:szCs w:val="1"/>
              </w:rPr>
            </w:pPr>
          </w:p>
        </w:tc>
      </w:tr>
      <w:tr w:rsidR="00EF2CCB" w14:paraId="2DEE7274" w14:textId="77777777" w:rsidTr="00EF2CCB">
        <w:trPr>
          <w:trHeight w:val="602"/>
        </w:trPr>
        <w:tc>
          <w:tcPr>
            <w:tcW w:w="2260" w:type="dxa"/>
            <w:tcBorders>
              <w:left w:val="single" w:sz="8" w:space="0" w:color="auto"/>
              <w:right w:val="single" w:sz="8" w:space="0" w:color="auto"/>
            </w:tcBorders>
            <w:vAlign w:val="bottom"/>
          </w:tcPr>
          <w:p w14:paraId="1B999333" w14:textId="77777777" w:rsidR="00EF2CCB" w:rsidRDefault="00EF2CCB" w:rsidP="00EF2CCB">
            <w:pPr>
              <w:rPr>
                <w:sz w:val="24"/>
                <w:szCs w:val="24"/>
              </w:rPr>
            </w:pPr>
          </w:p>
        </w:tc>
        <w:tc>
          <w:tcPr>
            <w:tcW w:w="7600" w:type="dxa"/>
            <w:tcBorders>
              <w:right w:val="single" w:sz="8" w:space="0" w:color="auto"/>
            </w:tcBorders>
            <w:vAlign w:val="bottom"/>
          </w:tcPr>
          <w:p w14:paraId="6DB0D721" w14:textId="77777777" w:rsidR="00EF2CCB" w:rsidRDefault="00EF2CCB" w:rsidP="00EF2CCB">
            <w:pPr>
              <w:ind w:left="100"/>
              <w:rPr>
                <w:sz w:val="20"/>
                <w:szCs w:val="20"/>
              </w:rPr>
            </w:pPr>
            <w:r>
              <w:rPr>
                <w:rFonts w:eastAsia="Times New Roman"/>
                <w:sz w:val="28"/>
                <w:szCs w:val="28"/>
              </w:rPr>
              <w:t>Просмотр развивающей среды в группе.</w:t>
            </w:r>
          </w:p>
        </w:tc>
        <w:tc>
          <w:tcPr>
            <w:tcW w:w="0" w:type="dxa"/>
            <w:vAlign w:val="bottom"/>
          </w:tcPr>
          <w:p w14:paraId="3439F165" w14:textId="77777777" w:rsidR="00EF2CCB" w:rsidRDefault="00EF2CCB" w:rsidP="00EF2CCB">
            <w:pPr>
              <w:rPr>
                <w:sz w:val="1"/>
                <w:szCs w:val="1"/>
              </w:rPr>
            </w:pPr>
          </w:p>
        </w:tc>
      </w:tr>
      <w:tr w:rsidR="00EF2CCB" w14:paraId="54E53114" w14:textId="77777777" w:rsidTr="00EF2CCB">
        <w:trPr>
          <w:trHeight w:val="860"/>
        </w:trPr>
        <w:tc>
          <w:tcPr>
            <w:tcW w:w="2260" w:type="dxa"/>
            <w:tcBorders>
              <w:left w:val="single" w:sz="8" w:space="0" w:color="auto"/>
              <w:bottom w:val="single" w:sz="8" w:space="0" w:color="auto"/>
              <w:right w:val="single" w:sz="8" w:space="0" w:color="auto"/>
            </w:tcBorders>
            <w:vAlign w:val="bottom"/>
          </w:tcPr>
          <w:p w14:paraId="2FA99FE9"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19688A55" w14:textId="77777777" w:rsidR="00EF2CCB" w:rsidRDefault="00EF2CCB" w:rsidP="00EF2CCB">
            <w:pPr>
              <w:rPr>
                <w:sz w:val="24"/>
                <w:szCs w:val="24"/>
              </w:rPr>
            </w:pPr>
          </w:p>
        </w:tc>
        <w:tc>
          <w:tcPr>
            <w:tcW w:w="0" w:type="dxa"/>
            <w:vAlign w:val="bottom"/>
          </w:tcPr>
          <w:p w14:paraId="5A8FACCE" w14:textId="77777777" w:rsidR="00EF2CCB" w:rsidRDefault="00EF2CCB" w:rsidP="00EF2CCB">
            <w:pPr>
              <w:rPr>
                <w:sz w:val="1"/>
                <w:szCs w:val="1"/>
              </w:rPr>
            </w:pPr>
          </w:p>
        </w:tc>
      </w:tr>
      <w:tr w:rsidR="00EF2CCB" w14:paraId="0DA06919" w14:textId="77777777" w:rsidTr="00EF2CCB">
        <w:trPr>
          <w:trHeight w:val="563"/>
        </w:trPr>
        <w:tc>
          <w:tcPr>
            <w:tcW w:w="2260" w:type="dxa"/>
            <w:tcBorders>
              <w:left w:val="single" w:sz="8" w:space="0" w:color="auto"/>
              <w:right w:val="single" w:sz="8" w:space="0" w:color="auto"/>
            </w:tcBorders>
            <w:vAlign w:val="bottom"/>
          </w:tcPr>
          <w:p w14:paraId="7798A8B9" w14:textId="77777777" w:rsidR="00EF2CCB" w:rsidRDefault="00EF2CCB" w:rsidP="00EF2CCB">
            <w:pPr>
              <w:rPr>
                <w:sz w:val="24"/>
                <w:szCs w:val="24"/>
              </w:rPr>
            </w:pPr>
          </w:p>
        </w:tc>
        <w:tc>
          <w:tcPr>
            <w:tcW w:w="7600" w:type="dxa"/>
            <w:tcBorders>
              <w:right w:val="single" w:sz="8" w:space="0" w:color="auto"/>
            </w:tcBorders>
            <w:vAlign w:val="bottom"/>
          </w:tcPr>
          <w:p w14:paraId="368DC6F4" w14:textId="77777777" w:rsidR="00EF2CCB" w:rsidRDefault="00EF2CCB" w:rsidP="00EF2CCB">
            <w:pPr>
              <w:spacing w:line="561"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Педагогический пробег: </w:t>
            </w:r>
            <w:r>
              <w:rPr>
                <w:rFonts w:eastAsia="Times New Roman"/>
                <w:sz w:val="28"/>
                <w:szCs w:val="28"/>
              </w:rPr>
              <w:t>«Знатоки ПДД».</w:t>
            </w:r>
          </w:p>
        </w:tc>
        <w:tc>
          <w:tcPr>
            <w:tcW w:w="0" w:type="dxa"/>
            <w:vAlign w:val="bottom"/>
          </w:tcPr>
          <w:p w14:paraId="78166151" w14:textId="77777777" w:rsidR="00EF2CCB" w:rsidRDefault="00EF2CCB" w:rsidP="00EF2CCB">
            <w:pPr>
              <w:rPr>
                <w:sz w:val="1"/>
                <w:szCs w:val="1"/>
              </w:rPr>
            </w:pPr>
          </w:p>
        </w:tc>
      </w:tr>
      <w:tr w:rsidR="00EF2CCB" w14:paraId="30C309D6" w14:textId="77777777" w:rsidTr="00EF2CCB">
        <w:trPr>
          <w:trHeight w:val="569"/>
        </w:trPr>
        <w:tc>
          <w:tcPr>
            <w:tcW w:w="2260" w:type="dxa"/>
            <w:tcBorders>
              <w:left w:val="single" w:sz="8" w:space="0" w:color="auto"/>
              <w:bottom w:val="single" w:sz="8" w:space="0" w:color="auto"/>
              <w:right w:val="single" w:sz="8" w:space="0" w:color="auto"/>
            </w:tcBorders>
            <w:vAlign w:val="bottom"/>
          </w:tcPr>
          <w:p w14:paraId="5DECA38B" w14:textId="77777777" w:rsidR="00EF2CCB" w:rsidRDefault="00EF2CCB" w:rsidP="00EF2CCB">
            <w:pPr>
              <w:spacing w:line="312" w:lineRule="exact"/>
              <w:jc w:val="center"/>
              <w:rPr>
                <w:sz w:val="20"/>
                <w:szCs w:val="20"/>
              </w:rPr>
            </w:pPr>
            <w:r>
              <w:rPr>
                <w:rFonts w:eastAsia="Times New Roman"/>
                <w:sz w:val="28"/>
                <w:szCs w:val="28"/>
              </w:rPr>
              <w:t>март</w:t>
            </w:r>
          </w:p>
        </w:tc>
        <w:tc>
          <w:tcPr>
            <w:tcW w:w="7600" w:type="dxa"/>
            <w:tcBorders>
              <w:bottom w:val="single" w:sz="8" w:space="0" w:color="auto"/>
              <w:right w:val="single" w:sz="8" w:space="0" w:color="auto"/>
            </w:tcBorders>
            <w:vAlign w:val="bottom"/>
          </w:tcPr>
          <w:p w14:paraId="5A4B05ED" w14:textId="77777777" w:rsidR="00EF2CCB" w:rsidRDefault="00EF2CCB" w:rsidP="00EF2CCB">
            <w:pPr>
              <w:spacing w:line="569"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Дискуссия </w:t>
            </w:r>
            <w:r>
              <w:rPr>
                <w:rFonts w:eastAsia="Times New Roman"/>
                <w:sz w:val="28"/>
                <w:szCs w:val="28"/>
              </w:rPr>
              <w:t>«Учим детей ПДД»</w:t>
            </w:r>
          </w:p>
        </w:tc>
        <w:tc>
          <w:tcPr>
            <w:tcW w:w="0" w:type="dxa"/>
            <w:vAlign w:val="bottom"/>
          </w:tcPr>
          <w:p w14:paraId="0B2F4DA9" w14:textId="77777777" w:rsidR="00EF2CCB" w:rsidRDefault="00EF2CCB" w:rsidP="00EF2CCB">
            <w:pPr>
              <w:rPr>
                <w:sz w:val="1"/>
                <w:szCs w:val="1"/>
              </w:rPr>
            </w:pPr>
          </w:p>
        </w:tc>
      </w:tr>
      <w:tr w:rsidR="00EF2CCB" w14:paraId="2969D0D6" w14:textId="77777777" w:rsidTr="00EF2CCB">
        <w:trPr>
          <w:trHeight w:val="567"/>
        </w:trPr>
        <w:tc>
          <w:tcPr>
            <w:tcW w:w="2260" w:type="dxa"/>
            <w:tcBorders>
              <w:left w:val="single" w:sz="8" w:space="0" w:color="auto"/>
              <w:right w:val="single" w:sz="8" w:space="0" w:color="auto"/>
            </w:tcBorders>
            <w:vAlign w:val="bottom"/>
          </w:tcPr>
          <w:p w14:paraId="455D2E7C" w14:textId="77777777" w:rsidR="00EF2CCB" w:rsidRDefault="00EF2CCB" w:rsidP="00EF2CCB">
            <w:pPr>
              <w:rPr>
                <w:sz w:val="24"/>
                <w:szCs w:val="24"/>
              </w:rPr>
            </w:pPr>
          </w:p>
        </w:tc>
        <w:tc>
          <w:tcPr>
            <w:tcW w:w="7600" w:type="dxa"/>
            <w:tcBorders>
              <w:right w:val="single" w:sz="8" w:space="0" w:color="auto"/>
            </w:tcBorders>
            <w:vAlign w:val="bottom"/>
          </w:tcPr>
          <w:p w14:paraId="22CD196D"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Выставка в ДОУ «Уважайте светофор»</w:t>
            </w:r>
          </w:p>
        </w:tc>
        <w:tc>
          <w:tcPr>
            <w:tcW w:w="0" w:type="dxa"/>
            <w:vAlign w:val="bottom"/>
          </w:tcPr>
          <w:p w14:paraId="31551DED" w14:textId="77777777" w:rsidR="00EF2CCB" w:rsidRDefault="00EF2CCB" w:rsidP="00EF2CCB">
            <w:pPr>
              <w:rPr>
                <w:sz w:val="1"/>
                <w:szCs w:val="1"/>
              </w:rPr>
            </w:pPr>
          </w:p>
        </w:tc>
      </w:tr>
      <w:tr w:rsidR="00EF2CCB" w14:paraId="3E5C3ADB" w14:textId="77777777" w:rsidTr="00EF2CCB">
        <w:trPr>
          <w:trHeight w:val="308"/>
        </w:trPr>
        <w:tc>
          <w:tcPr>
            <w:tcW w:w="2260" w:type="dxa"/>
            <w:tcBorders>
              <w:left w:val="single" w:sz="8" w:space="0" w:color="auto"/>
              <w:right w:val="single" w:sz="8" w:space="0" w:color="auto"/>
            </w:tcBorders>
            <w:vAlign w:val="bottom"/>
          </w:tcPr>
          <w:p w14:paraId="5B7D5D02" w14:textId="77777777" w:rsidR="00EF2CCB" w:rsidRDefault="00EF2CCB" w:rsidP="00EF2CCB">
            <w:pPr>
              <w:spacing w:line="308" w:lineRule="exact"/>
              <w:jc w:val="center"/>
              <w:rPr>
                <w:sz w:val="20"/>
                <w:szCs w:val="20"/>
              </w:rPr>
            </w:pPr>
            <w:r>
              <w:rPr>
                <w:rFonts w:eastAsia="Times New Roman"/>
                <w:sz w:val="28"/>
                <w:szCs w:val="28"/>
              </w:rPr>
              <w:t>апрель</w:t>
            </w:r>
          </w:p>
        </w:tc>
        <w:tc>
          <w:tcPr>
            <w:tcW w:w="7600" w:type="dxa"/>
            <w:tcBorders>
              <w:right w:val="single" w:sz="8" w:space="0" w:color="auto"/>
            </w:tcBorders>
            <w:vAlign w:val="bottom"/>
          </w:tcPr>
          <w:p w14:paraId="73660990" w14:textId="77777777" w:rsidR="00EF2CCB" w:rsidRDefault="00EF2CCB" w:rsidP="00EF2CCB">
            <w:pPr>
              <w:spacing w:line="308" w:lineRule="exact"/>
              <w:ind w:left="160"/>
              <w:rPr>
                <w:sz w:val="20"/>
                <w:szCs w:val="20"/>
              </w:rPr>
            </w:pPr>
            <w:r>
              <w:rPr>
                <w:rFonts w:eastAsia="Times New Roman"/>
                <w:sz w:val="28"/>
                <w:szCs w:val="28"/>
              </w:rPr>
              <w:t>(продуктивные виды деятельности)</w:t>
            </w:r>
          </w:p>
        </w:tc>
        <w:tc>
          <w:tcPr>
            <w:tcW w:w="0" w:type="dxa"/>
            <w:vAlign w:val="bottom"/>
          </w:tcPr>
          <w:p w14:paraId="2C89D279" w14:textId="77777777" w:rsidR="00EF2CCB" w:rsidRDefault="00EF2CCB" w:rsidP="00EF2CCB">
            <w:pPr>
              <w:rPr>
                <w:sz w:val="1"/>
                <w:szCs w:val="1"/>
              </w:rPr>
            </w:pPr>
          </w:p>
        </w:tc>
      </w:tr>
      <w:tr w:rsidR="00EF2CCB" w14:paraId="21866A3F" w14:textId="77777777" w:rsidTr="00EF2CCB">
        <w:trPr>
          <w:trHeight w:val="569"/>
        </w:trPr>
        <w:tc>
          <w:tcPr>
            <w:tcW w:w="2260" w:type="dxa"/>
            <w:tcBorders>
              <w:left w:val="single" w:sz="8" w:space="0" w:color="auto"/>
              <w:right w:val="single" w:sz="8" w:space="0" w:color="auto"/>
            </w:tcBorders>
            <w:vAlign w:val="bottom"/>
          </w:tcPr>
          <w:p w14:paraId="734AC7A9" w14:textId="77777777" w:rsidR="00EF2CCB" w:rsidRDefault="00EF2CCB" w:rsidP="00EF2CCB">
            <w:pPr>
              <w:rPr>
                <w:sz w:val="24"/>
                <w:szCs w:val="24"/>
              </w:rPr>
            </w:pPr>
          </w:p>
        </w:tc>
        <w:tc>
          <w:tcPr>
            <w:tcW w:w="7600" w:type="dxa"/>
            <w:tcBorders>
              <w:right w:val="single" w:sz="8" w:space="0" w:color="auto"/>
            </w:tcBorders>
            <w:vAlign w:val="bottom"/>
          </w:tcPr>
          <w:p w14:paraId="16DA9203" w14:textId="77777777" w:rsidR="00EF2CCB" w:rsidRDefault="00EF2CCB" w:rsidP="00EF2CCB">
            <w:pPr>
              <w:ind w:left="160"/>
              <w:rPr>
                <w:sz w:val="20"/>
                <w:szCs w:val="20"/>
              </w:rPr>
            </w:pPr>
            <w:r>
              <w:rPr>
                <w:rFonts w:eastAsia="Times New Roman"/>
                <w:sz w:val="28"/>
                <w:szCs w:val="28"/>
              </w:rPr>
              <w:t>- индивидуальные детские работы,</w:t>
            </w:r>
          </w:p>
        </w:tc>
        <w:tc>
          <w:tcPr>
            <w:tcW w:w="0" w:type="dxa"/>
            <w:vAlign w:val="bottom"/>
          </w:tcPr>
          <w:p w14:paraId="5A203B0E" w14:textId="77777777" w:rsidR="00EF2CCB" w:rsidRDefault="00EF2CCB" w:rsidP="00EF2CCB">
            <w:pPr>
              <w:rPr>
                <w:sz w:val="1"/>
                <w:szCs w:val="1"/>
              </w:rPr>
            </w:pPr>
          </w:p>
        </w:tc>
      </w:tr>
      <w:tr w:rsidR="00EF2CCB" w14:paraId="5C4DFE25" w14:textId="77777777" w:rsidTr="00EF2CCB">
        <w:trPr>
          <w:trHeight w:val="572"/>
        </w:trPr>
        <w:tc>
          <w:tcPr>
            <w:tcW w:w="2260" w:type="dxa"/>
            <w:tcBorders>
              <w:left w:val="single" w:sz="8" w:space="0" w:color="auto"/>
              <w:right w:val="single" w:sz="8" w:space="0" w:color="auto"/>
            </w:tcBorders>
            <w:vAlign w:val="bottom"/>
          </w:tcPr>
          <w:p w14:paraId="3CA6A46A" w14:textId="77777777" w:rsidR="00EF2CCB" w:rsidRDefault="00EF2CCB" w:rsidP="00EF2CCB">
            <w:pPr>
              <w:rPr>
                <w:sz w:val="24"/>
                <w:szCs w:val="24"/>
              </w:rPr>
            </w:pPr>
          </w:p>
        </w:tc>
        <w:tc>
          <w:tcPr>
            <w:tcW w:w="7600" w:type="dxa"/>
            <w:tcBorders>
              <w:right w:val="single" w:sz="8" w:space="0" w:color="auto"/>
            </w:tcBorders>
            <w:vAlign w:val="bottom"/>
          </w:tcPr>
          <w:p w14:paraId="5FFE52D1" w14:textId="77777777" w:rsidR="00EF2CCB" w:rsidRDefault="00EF2CCB" w:rsidP="00EF2CCB">
            <w:pPr>
              <w:ind w:left="100"/>
              <w:rPr>
                <w:sz w:val="20"/>
                <w:szCs w:val="20"/>
              </w:rPr>
            </w:pPr>
            <w:r>
              <w:rPr>
                <w:rFonts w:eastAsia="Times New Roman"/>
                <w:sz w:val="28"/>
                <w:szCs w:val="28"/>
              </w:rPr>
              <w:t>- коллективные детские работы;</w:t>
            </w:r>
          </w:p>
        </w:tc>
        <w:tc>
          <w:tcPr>
            <w:tcW w:w="0" w:type="dxa"/>
            <w:vAlign w:val="bottom"/>
          </w:tcPr>
          <w:p w14:paraId="3ABC13BD" w14:textId="77777777" w:rsidR="00EF2CCB" w:rsidRDefault="00EF2CCB" w:rsidP="00EF2CCB">
            <w:pPr>
              <w:rPr>
                <w:sz w:val="1"/>
                <w:szCs w:val="1"/>
              </w:rPr>
            </w:pPr>
          </w:p>
        </w:tc>
      </w:tr>
      <w:tr w:rsidR="00EF2CCB" w14:paraId="34DAF609" w14:textId="77777777" w:rsidTr="00EF2CCB">
        <w:trPr>
          <w:trHeight w:val="569"/>
        </w:trPr>
        <w:tc>
          <w:tcPr>
            <w:tcW w:w="2260" w:type="dxa"/>
            <w:tcBorders>
              <w:left w:val="single" w:sz="8" w:space="0" w:color="auto"/>
              <w:right w:val="single" w:sz="8" w:space="0" w:color="auto"/>
            </w:tcBorders>
            <w:vAlign w:val="bottom"/>
          </w:tcPr>
          <w:p w14:paraId="371BAC08" w14:textId="77777777" w:rsidR="00EF2CCB" w:rsidRDefault="00EF2CCB" w:rsidP="00EF2CCB">
            <w:pPr>
              <w:rPr>
                <w:sz w:val="24"/>
                <w:szCs w:val="24"/>
              </w:rPr>
            </w:pPr>
          </w:p>
        </w:tc>
        <w:tc>
          <w:tcPr>
            <w:tcW w:w="7600" w:type="dxa"/>
            <w:tcBorders>
              <w:right w:val="single" w:sz="8" w:space="0" w:color="auto"/>
            </w:tcBorders>
            <w:vAlign w:val="bottom"/>
          </w:tcPr>
          <w:p w14:paraId="3BA37989" w14:textId="77777777" w:rsidR="00EF2CCB" w:rsidRDefault="00EF2CCB" w:rsidP="00EF2CCB">
            <w:pPr>
              <w:ind w:left="160"/>
              <w:rPr>
                <w:sz w:val="20"/>
                <w:szCs w:val="20"/>
              </w:rPr>
            </w:pPr>
            <w:r>
              <w:rPr>
                <w:rFonts w:eastAsia="Times New Roman"/>
                <w:sz w:val="28"/>
                <w:szCs w:val="28"/>
              </w:rPr>
              <w:t>-семейные работы</w:t>
            </w:r>
          </w:p>
        </w:tc>
        <w:tc>
          <w:tcPr>
            <w:tcW w:w="0" w:type="dxa"/>
            <w:vAlign w:val="bottom"/>
          </w:tcPr>
          <w:p w14:paraId="097A5351" w14:textId="77777777" w:rsidR="00EF2CCB" w:rsidRDefault="00EF2CCB" w:rsidP="00EF2CCB">
            <w:pPr>
              <w:rPr>
                <w:sz w:val="1"/>
                <w:szCs w:val="1"/>
              </w:rPr>
            </w:pPr>
          </w:p>
        </w:tc>
      </w:tr>
      <w:tr w:rsidR="00EF2CCB" w14:paraId="03AD338C" w14:textId="77777777" w:rsidTr="00EF2CCB">
        <w:trPr>
          <w:trHeight w:val="257"/>
        </w:trPr>
        <w:tc>
          <w:tcPr>
            <w:tcW w:w="2260" w:type="dxa"/>
            <w:tcBorders>
              <w:left w:val="single" w:sz="8" w:space="0" w:color="auto"/>
              <w:bottom w:val="single" w:sz="8" w:space="0" w:color="auto"/>
              <w:right w:val="single" w:sz="8" w:space="0" w:color="auto"/>
            </w:tcBorders>
            <w:vAlign w:val="bottom"/>
          </w:tcPr>
          <w:p w14:paraId="4F1D862B" w14:textId="77777777" w:rsidR="00EF2CCB" w:rsidRDefault="00EF2CCB" w:rsidP="00EF2CCB"/>
        </w:tc>
        <w:tc>
          <w:tcPr>
            <w:tcW w:w="7600" w:type="dxa"/>
            <w:tcBorders>
              <w:bottom w:val="single" w:sz="8" w:space="0" w:color="auto"/>
              <w:right w:val="single" w:sz="8" w:space="0" w:color="auto"/>
            </w:tcBorders>
            <w:vAlign w:val="bottom"/>
          </w:tcPr>
          <w:p w14:paraId="3AB103BA" w14:textId="77777777" w:rsidR="00EF2CCB" w:rsidRDefault="00EF2CCB" w:rsidP="00EF2CCB"/>
        </w:tc>
        <w:tc>
          <w:tcPr>
            <w:tcW w:w="0" w:type="dxa"/>
            <w:vAlign w:val="bottom"/>
          </w:tcPr>
          <w:p w14:paraId="33E8C3D3" w14:textId="77777777" w:rsidR="00EF2CCB" w:rsidRDefault="00EF2CCB" w:rsidP="00EF2CCB">
            <w:pPr>
              <w:rPr>
                <w:sz w:val="1"/>
                <w:szCs w:val="1"/>
              </w:rPr>
            </w:pPr>
          </w:p>
        </w:tc>
      </w:tr>
      <w:tr w:rsidR="00EF2CCB" w14:paraId="323419EE" w14:textId="77777777" w:rsidTr="00EF2CCB">
        <w:trPr>
          <w:trHeight w:val="567"/>
        </w:trPr>
        <w:tc>
          <w:tcPr>
            <w:tcW w:w="2260" w:type="dxa"/>
            <w:tcBorders>
              <w:left w:val="single" w:sz="8" w:space="0" w:color="auto"/>
              <w:right w:val="single" w:sz="8" w:space="0" w:color="auto"/>
            </w:tcBorders>
            <w:vAlign w:val="bottom"/>
          </w:tcPr>
          <w:p w14:paraId="269F36B0" w14:textId="77777777" w:rsidR="00EF2CCB" w:rsidRDefault="00EF2CCB" w:rsidP="00EF2CCB">
            <w:pPr>
              <w:rPr>
                <w:sz w:val="24"/>
                <w:szCs w:val="24"/>
              </w:rPr>
            </w:pPr>
          </w:p>
        </w:tc>
        <w:tc>
          <w:tcPr>
            <w:tcW w:w="7600" w:type="dxa"/>
            <w:tcBorders>
              <w:right w:val="single" w:sz="8" w:space="0" w:color="auto"/>
            </w:tcBorders>
            <w:vAlign w:val="bottom"/>
          </w:tcPr>
          <w:p w14:paraId="4501B396"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Подготовка атрибутов для транспортной площадки</w:t>
            </w:r>
          </w:p>
        </w:tc>
        <w:tc>
          <w:tcPr>
            <w:tcW w:w="0" w:type="dxa"/>
            <w:vAlign w:val="bottom"/>
          </w:tcPr>
          <w:p w14:paraId="6D535D6D" w14:textId="77777777" w:rsidR="00EF2CCB" w:rsidRDefault="00EF2CCB" w:rsidP="00EF2CCB">
            <w:pPr>
              <w:rPr>
                <w:sz w:val="1"/>
                <w:szCs w:val="1"/>
              </w:rPr>
            </w:pPr>
          </w:p>
        </w:tc>
      </w:tr>
      <w:tr w:rsidR="00EF2CCB" w14:paraId="6527E07B" w14:textId="77777777" w:rsidTr="00EF2CCB">
        <w:trPr>
          <w:trHeight w:val="370"/>
        </w:trPr>
        <w:tc>
          <w:tcPr>
            <w:tcW w:w="2260" w:type="dxa"/>
            <w:tcBorders>
              <w:left w:val="single" w:sz="8" w:space="0" w:color="auto"/>
              <w:right w:val="single" w:sz="8" w:space="0" w:color="auto"/>
            </w:tcBorders>
            <w:vAlign w:val="bottom"/>
          </w:tcPr>
          <w:p w14:paraId="13D398B4" w14:textId="77777777" w:rsidR="00EF2CCB" w:rsidRDefault="00EF2CCB" w:rsidP="00EF2CCB">
            <w:pPr>
              <w:spacing w:line="308" w:lineRule="exact"/>
              <w:jc w:val="center"/>
              <w:rPr>
                <w:sz w:val="20"/>
                <w:szCs w:val="20"/>
              </w:rPr>
            </w:pPr>
            <w:r>
              <w:rPr>
                <w:rFonts w:eastAsia="Times New Roman"/>
                <w:sz w:val="28"/>
                <w:szCs w:val="28"/>
              </w:rPr>
              <w:t>май</w:t>
            </w:r>
          </w:p>
        </w:tc>
        <w:tc>
          <w:tcPr>
            <w:tcW w:w="7600" w:type="dxa"/>
            <w:tcBorders>
              <w:right w:val="single" w:sz="8" w:space="0" w:color="auto"/>
            </w:tcBorders>
            <w:vAlign w:val="bottom"/>
          </w:tcPr>
          <w:p w14:paraId="3795F1AE" w14:textId="77777777" w:rsidR="00EF2CCB" w:rsidRDefault="00EF2CCB" w:rsidP="00EF2CCB">
            <w:pPr>
              <w:spacing w:line="369" w:lineRule="exact"/>
              <w:ind w:left="100"/>
              <w:rPr>
                <w:sz w:val="20"/>
                <w:szCs w:val="20"/>
              </w:rPr>
            </w:pPr>
            <w:r>
              <w:rPr>
                <w:rFonts w:ascii="Wingdings" w:eastAsia="Wingdings" w:hAnsi="Wingdings" w:cs="Wingdings"/>
                <w:sz w:val="42"/>
                <w:szCs w:val="42"/>
                <w:vertAlign w:val="superscript"/>
              </w:rPr>
              <w:t></w:t>
            </w:r>
            <w:r>
              <w:rPr>
                <w:rFonts w:eastAsia="Times New Roman"/>
                <w:b/>
                <w:bCs/>
                <w:sz w:val="23"/>
                <w:szCs w:val="23"/>
              </w:rPr>
              <w:t xml:space="preserve"> Музыкально-спортивный праздник</w:t>
            </w:r>
          </w:p>
        </w:tc>
        <w:tc>
          <w:tcPr>
            <w:tcW w:w="0" w:type="dxa"/>
            <w:vAlign w:val="bottom"/>
          </w:tcPr>
          <w:p w14:paraId="0E657435" w14:textId="77777777" w:rsidR="00EF2CCB" w:rsidRDefault="00EF2CCB" w:rsidP="00EF2CCB">
            <w:pPr>
              <w:rPr>
                <w:sz w:val="1"/>
                <w:szCs w:val="1"/>
              </w:rPr>
            </w:pPr>
          </w:p>
        </w:tc>
      </w:tr>
      <w:tr w:rsidR="00EF2CCB" w14:paraId="699D1C56" w14:textId="77777777" w:rsidTr="00EF2CCB">
        <w:trPr>
          <w:trHeight w:val="308"/>
        </w:trPr>
        <w:tc>
          <w:tcPr>
            <w:tcW w:w="2260" w:type="dxa"/>
            <w:tcBorders>
              <w:left w:val="single" w:sz="8" w:space="0" w:color="auto"/>
              <w:right w:val="single" w:sz="8" w:space="0" w:color="auto"/>
            </w:tcBorders>
            <w:vAlign w:val="bottom"/>
          </w:tcPr>
          <w:p w14:paraId="45DBB69C" w14:textId="77777777" w:rsidR="00EF2CCB" w:rsidRDefault="00EF2CCB" w:rsidP="00EF2CCB">
            <w:pPr>
              <w:rPr>
                <w:sz w:val="24"/>
                <w:szCs w:val="24"/>
              </w:rPr>
            </w:pPr>
          </w:p>
        </w:tc>
        <w:tc>
          <w:tcPr>
            <w:tcW w:w="7600" w:type="dxa"/>
            <w:tcBorders>
              <w:right w:val="single" w:sz="8" w:space="0" w:color="auto"/>
            </w:tcBorders>
            <w:vAlign w:val="bottom"/>
          </w:tcPr>
          <w:p w14:paraId="18F9560A" w14:textId="77777777" w:rsidR="00EF2CCB" w:rsidRDefault="00EF2CCB" w:rsidP="002C4EAD">
            <w:pPr>
              <w:ind w:left="460"/>
              <w:rPr>
                <w:sz w:val="20"/>
                <w:szCs w:val="20"/>
              </w:rPr>
            </w:pPr>
            <w:r>
              <w:rPr>
                <w:rFonts w:eastAsia="Times New Roman"/>
                <w:sz w:val="28"/>
                <w:szCs w:val="28"/>
              </w:rPr>
              <w:t>«Безопасные колеса и колесики»</w:t>
            </w:r>
          </w:p>
        </w:tc>
        <w:tc>
          <w:tcPr>
            <w:tcW w:w="0" w:type="dxa"/>
            <w:vAlign w:val="bottom"/>
          </w:tcPr>
          <w:p w14:paraId="30668F88" w14:textId="77777777" w:rsidR="00EF2CCB" w:rsidRDefault="00EF2CCB" w:rsidP="00EF2CCB">
            <w:pPr>
              <w:rPr>
                <w:sz w:val="1"/>
                <w:szCs w:val="1"/>
              </w:rPr>
            </w:pPr>
          </w:p>
        </w:tc>
      </w:tr>
      <w:tr w:rsidR="00EF2CCB" w14:paraId="367957F1" w14:textId="77777777" w:rsidTr="002C4EAD">
        <w:trPr>
          <w:trHeight w:val="391"/>
        </w:trPr>
        <w:tc>
          <w:tcPr>
            <w:tcW w:w="2260" w:type="dxa"/>
            <w:tcBorders>
              <w:left w:val="single" w:sz="8" w:space="0" w:color="auto"/>
              <w:right w:val="single" w:sz="8" w:space="0" w:color="auto"/>
            </w:tcBorders>
            <w:vAlign w:val="bottom"/>
          </w:tcPr>
          <w:p w14:paraId="4B54F778" w14:textId="77777777" w:rsidR="00EF2CCB" w:rsidRDefault="00EF2CCB" w:rsidP="00EF2CCB">
            <w:pPr>
              <w:rPr>
                <w:sz w:val="24"/>
                <w:szCs w:val="24"/>
              </w:rPr>
            </w:pPr>
          </w:p>
        </w:tc>
        <w:tc>
          <w:tcPr>
            <w:tcW w:w="7600" w:type="dxa"/>
            <w:tcBorders>
              <w:right w:val="single" w:sz="8" w:space="0" w:color="auto"/>
            </w:tcBorders>
            <w:vAlign w:val="bottom"/>
          </w:tcPr>
          <w:p w14:paraId="15A68379" w14:textId="77777777" w:rsidR="00EF2CCB" w:rsidRDefault="00EF2CCB" w:rsidP="002C4EAD">
            <w:pPr>
              <w:ind w:left="100"/>
              <w:rPr>
                <w:sz w:val="20"/>
                <w:szCs w:val="20"/>
              </w:rPr>
            </w:pPr>
            <w:r>
              <w:rPr>
                <w:rFonts w:eastAsia="Times New Roman"/>
                <w:sz w:val="28"/>
                <w:szCs w:val="28"/>
              </w:rPr>
              <w:t>- Разработка сценария праздника.</w:t>
            </w:r>
          </w:p>
        </w:tc>
        <w:tc>
          <w:tcPr>
            <w:tcW w:w="0" w:type="dxa"/>
            <w:vAlign w:val="bottom"/>
          </w:tcPr>
          <w:p w14:paraId="300E7A5F" w14:textId="77777777" w:rsidR="00EF2CCB" w:rsidRDefault="00EF2CCB" w:rsidP="00EF2CCB">
            <w:pPr>
              <w:rPr>
                <w:sz w:val="1"/>
                <w:szCs w:val="1"/>
              </w:rPr>
            </w:pPr>
          </w:p>
        </w:tc>
      </w:tr>
      <w:tr w:rsidR="00EF2CCB" w14:paraId="6F16785D" w14:textId="77777777" w:rsidTr="00EF2CCB">
        <w:trPr>
          <w:trHeight w:val="600"/>
        </w:trPr>
        <w:tc>
          <w:tcPr>
            <w:tcW w:w="2260" w:type="dxa"/>
            <w:tcBorders>
              <w:left w:val="single" w:sz="8" w:space="0" w:color="auto"/>
              <w:right w:val="single" w:sz="8" w:space="0" w:color="auto"/>
            </w:tcBorders>
            <w:vAlign w:val="bottom"/>
          </w:tcPr>
          <w:p w14:paraId="682F92B0" w14:textId="77777777" w:rsidR="00EF2CCB" w:rsidRDefault="00EF2CCB" w:rsidP="00EF2CCB">
            <w:pPr>
              <w:rPr>
                <w:sz w:val="24"/>
                <w:szCs w:val="24"/>
              </w:rPr>
            </w:pPr>
          </w:p>
        </w:tc>
        <w:tc>
          <w:tcPr>
            <w:tcW w:w="7600" w:type="dxa"/>
            <w:tcBorders>
              <w:right w:val="single" w:sz="8" w:space="0" w:color="auto"/>
            </w:tcBorders>
            <w:vAlign w:val="bottom"/>
          </w:tcPr>
          <w:p w14:paraId="041B577D" w14:textId="77777777" w:rsidR="00EF2CCB" w:rsidRDefault="00EF2CCB" w:rsidP="00EF2CCB">
            <w:pPr>
              <w:ind w:left="100"/>
              <w:rPr>
                <w:sz w:val="20"/>
                <w:szCs w:val="20"/>
              </w:rPr>
            </w:pPr>
            <w:r>
              <w:rPr>
                <w:rFonts w:eastAsia="Times New Roman"/>
                <w:sz w:val="28"/>
                <w:szCs w:val="28"/>
              </w:rPr>
              <w:t>- Изготовление необходимых атрибутов.</w:t>
            </w:r>
          </w:p>
        </w:tc>
        <w:tc>
          <w:tcPr>
            <w:tcW w:w="0" w:type="dxa"/>
            <w:vAlign w:val="bottom"/>
          </w:tcPr>
          <w:p w14:paraId="27F7F8F4" w14:textId="77777777" w:rsidR="00EF2CCB" w:rsidRDefault="00EF2CCB" w:rsidP="00EF2CCB">
            <w:pPr>
              <w:rPr>
                <w:sz w:val="1"/>
                <w:szCs w:val="1"/>
              </w:rPr>
            </w:pPr>
          </w:p>
        </w:tc>
      </w:tr>
      <w:tr w:rsidR="00EF2CCB" w14:paraId="64892931" w14:textId="77777777" w:rsidTr="00EF2CCB">
        <w:trPr>
          <w:trHeight w:val="602"/>
        </w:trPr>
        <w:tc>
          <w:tcPr>
            <w:tcW w:w="2260" w:type="dxa"/>
            <w:tcBorders>
              <w:left w:val="single" w:sz="8" w:space="0" w:color="auto"/>
              <w:right w:val="single" w:sz="8" w:space="0" w:color="auto"/>
            </w:tcBorders>
            <w:vAlign w:val="bottom"/>
          </w:tcPr>
          <w:p w14:paraId="4C146BD0" w14:textId="77777777" w:rsidR="00EF2CCB" w:rsidRDefault="00EF2CCB" w:rsidP="00EF2CCB">
            <w:pPr>
              <w:rPr>
                <w:sz w:val="24"/>
                <w:szCs w:val="24"/>
              </w:rPr>
            </w:pPr>
          </w:p>
        </w:tc>
        <w:tc>
          <w:tcPr>
            <w:tcW w:w="7600" w:type="dxa"/>
            <w:tcBorders>
              <w:right w:val="single" w:sz="8" w:space="0" w:color="auto"/>
            </w:tcBorders>
            <w:vAlign w:val="bottom"/>
          </w:tcPr>
          <w:p w14:paraId="04397CB1" w14:textId="6C972E28" w:rsidR="002C4EAD" w:rsidRDefault="00EF2CCB" w:rsidP="002C4EAD">
            <w:pPr>
              <w:tabs>
                <w:tab w:val="left" w:pos="2520"/>
              </w:tabs>
              <w:jc w:val="both"/>
              <w:rPr>
                <w:rFonts w:eastAsia="Times New Roman"/>
                <w:sz w:val="28"/>
                <w:szCs w:val="28"/>
              </w:rPr>
            </w:pPr>
            <w:r>
              <w:rPr>
                <w:rFonts w:eastAsia="Times New Roman"/>
                <w:sz w:val="28"/>
                <w:szCs w:val="28"/>
              </w:rPr>
              <w:t>- Подготовка «транспортной» площадки.</w:t>
            </w:r>
            <w:r w:rsidR="002C4EAD">
              <w:rPr>
                <w:rFonts w:eastAsia="Times New Roman"/>
                <w:noProof/>
                <w:sz w:val="28"/>
                <w:szCs w:val="28"/>
              </w:rPr>
              <w:t xml:space="preserve"> </w:t>
            </w:r>
            <w:r w:rsidR="002C4EAD">
              <w:rPr>
                <w:rFonts w:eastAsia="Times New Roman"/>
                <w:noProof/>
                <w:sz w:val="28"/>
                <w:szCs w:val="28"/>
              </w:rPr>
              <mc:AlternateContent>
                <mc:Choice Requires="wps">
                  <w:drawing>
                    <wp:anchor distT="0" distB="0" distL="0" distR="0" simplePos="0" relativeHeight="251653632" behindDoc="0" locked="0" layoutInCell="0" allowOverlap="1" wp14:anchorId="100A7AEB" wp14:editId="7D1A3A25">
                      <wp:simplePos x="0" y="0"/>
                      <wp:positionH relativeFrom="page">
                        <wp:posOffset>842645</wp:posOffset>
                      </wp:positionH>
                      <wp:positionV relativeFrom="page">
                        <wp:posOffset>721995</wp:posOffset>
                      </wp:positionV>
                      <wp:extent cx="6251575" cy="0"/>
                      <wp:effectExtent l="13970" t="7620" r="1143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B9D7F" id="Прямая соединительная линия 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" o:allowincell="f" strokeweight=".48pt">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55680" behindDoc="0" locked="0" layoutInCell="0" allowOverlap="1" wp14:anchorId="7235A728" wp14:editId="0F5AA458">
                      <wp:simplePos x="0" y="0"/>
                      <wp:positionH relativeFrom="page">
                        <wp:posOffset>845820</wp:posOffset>
                      </wp:positionH>
                      <wp:positionV relativeFrom="page">
                        <wp:posOffset>718820</wp:posOffset>
                      </wp:positionV>
                      <wp:extent cx="0" cy="757555"/>
                      <wp:effectExtent l="7620" t="13970" r="11430"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7050F" id="Прямая соединительная линия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" o:allowincell="f" strokeweight=".16931mm">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58752" behindDoc="0" locked="0" layoutInCell="0" allowOverlap="1" wp14:anchorId="235F6C5B" wp14:editId="1ECCB53A">
                      <wp:simplePos x="0" y="0"/>
                      <wp:positionH relativeFrom="page">
                        <wp:posOffset>2265045</wp:posOffset>
                      </wp:positionH>
                      <wp:positionV relativeFrom="page">
                        <wp:posOffset>718820</wp:posOffset>
                      </wp:positionV>
                      <wp:extent cx="0" cy="757555"/>
                      <wp:effectExtent l="7620" t="13970" r="11430"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5F6E" id="Прямая соединительная линия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8.35pt,56.6pt" to="178.3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" o:allowincell="f" strokeweight=".16931mm">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60800" behindDoc="0" locked="0" layoutInCell="0" allowOverlap="1" wp14:anchorId="2E514791" wp14:editId="7F3342D0">
                      <wp:simplePos x="0" y="0"/>
                      <wp:positionH relativeFrom="page">
                        <wp:posOffset>7091045</wp:posOffset>
                      </wp:positionH>
                      <wp:positionV relativeFrom="page">
                        <wp:posOffset>718820</wp:posOffset>
                      </wp:positionV>
                      <wp:extent cx="0" cy="757555"/>
                      <wp:effectExtent l="13970" t="13970" r="50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1BA19" id="Прямая соединительная линия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35pt,56.6pt" to="558.3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" o:allowincell="f" strokeweight=".16931mm">
                      <w10:wrap anchorx="page" anchory="page"/>
                    </v:line>
                  </w:pict>
                </mc:Fallback>
              </mc:AlternateContent>
            </w:r>
            <w:r w:rsidR="002C4EAD">
              <w:rPr>
                <w:rFonts w:eastAsia="Times New Roman"/>
                <w:sz w:val="28"/>
                <w:szCs w:val="28"/>
              </w:rPr>
              <w:t>Приглашение представителя ГИБДД.</w:t>
            </w:r>
          </w:p>
          <w:p w14:paraId="4678F749" w14:textId="2C714255" w:rsidR="00EF2CCB" w:rsidRDefault="00EF2CCB" w:rsidP="00EF2CCB">
            <w:pPr>
              <w:ind w:left="100"/>
              <w:rPr>
                <w:sz w:val="20"/>
                <w:szCs w:val="20"/>
              </w:rPr>
            </w:pPr>
          </w:p>
        </w:tc>
        <w:tc>
          <w:tcPr>
            <w:tcW w:w="0" w:type="dxa"/>
            <w:vAlign w:val="bottom"/>
          </w:tcPr>
          <w:p w14:paraId="29B37480" w14:textId="77777777" w:rsidR="00EF2CCB" w:rsidRDefault="00EF2CCB" w:rsidP="00EF2CCB">
            <w:pPr>
              <w:rPr>
                <w:sz w:val="1"/>
                <w:szCs w:val="1"/>
              </w:rPr>
            </w:pPr>
          </w:p>
        </w:tc>
      </w:tr>
      <w:tr w:rsidR="00EF2CCB" w14:paraId="2D280D19" w14:textId="77777777" w:rsidTr="00EF2CCB">
        <w:trPr>
          <w:trHeight w:val="290"/>
        </w:trPr>
        <w:tc>
          <w:tcPr>
            <w:tcW w:w="2260" w:type="dxa"/>
            <w:tcBorders>
              <w:left w:val="single" w:sz="8" w:space="0" w:color="auto"/>
              <w:bottom w:val="single" w:sz="8" w:space="0" w:color="auto"/>
              <w:right w:val="single" w:sz="8" w:space="0" w:color="auto"/>
            </w:tcBorders>
            <w:vAlign w:val="bottom"/>
          </w:tcPr>
          <w:p w14:paraId="7CFE1CB5"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3BA038C6" w14:textId="77777777" w:rsidR="00EF2CCB" w:rsidRDefault="00EF2CCB" w:rsidP="00EF2CCB">
            <w:pPr>
              <w:rPr>
                <w:sz w:val="24"/>
                <w:szCs w:val="24"/>
              </w:rPr>
            </w:pPr>
          </w:p>
        </w:tc>
        <w:tc>
          <w:tcPr>
            <w:tcW w:w="0" w:type="dxa"/>
            <w:vAlign w:val="bottom"/>
          </w:tcPr>
          <w:p w14:paraId="0CAEE8DD" w14:textId="77777777" w:rsidR="00EF2CCB" w:rsidRDefault="00EF2CCB" w:rsidP="00EF2CCB">
            <w:pPr>
              <w:rPr>
                <w:sz w:val="1"/>
                <w:szCs w:val="1"/>
              </w:rPr>
            </w:pPr>
          </w:p>
        </w:tc>
      </w:tr>
    </w:tbl>
    <w:p w14:paraId="748B555D" w14:textId="77777777" w:rsidR="00EF2CCB" w:rsidRDefault="00EF2CCB" w:rsidP="00EF2CCB">
      <w:pPr>
        <w:spacing w:line="200" w:lineRule="exact"/>
        <w:rPr>
          <w:sz w:val="20"/>
          <w:szCs w:val="20"/>
        </w:rPr>
      </w:pPr>
    </w:p>
    <w:p w14:paraId="2056D676" w14:textId="77777777" w:rsidR="00EF2CCB" w:rsidRDefault="00EF2CCB" w:rsidP="00EF2CCB">
      <w:pPr>
        <w:sectPr w:rsidR="00EF2CCB">
          <w:pgSz w:w="11900" w:h="16838"/>
          <w:pgMar w:top="1112" w:right="726" w:bottom="387" w:left="1320" w:header="0" w:footer="0" w:gutter="0"/>
          <w:cols w:space="720" w:equalWidth="0">
            <w:col w:w="9860"/>
          </w:cols>
        </w:sectPr>
      </w:pPr>
    </w:p>
    <w:p w14:paraId="3E6E2224" w14:textId="77777777" w:rsidR="00EF2CCB" w:rsidRDefault="00EF2CCB" w:rsidP="00EF2CCB">
      <w:pPr>
        <w:spacing w:line="94" w:lineRule="exact"/>
        <w:rPr>
          <w:sz w:val="20"/>
          <w:szCs w:val="20"/>
        </w:rPr>
      </w:pPr>
    </w:p>
    <w:p w14:paraId="586ED758" w14:textId="77777777" w:rsidR="00EF2CCB" w:rsidRDefault="00EF2CCB" w:rsidP="00EF2CCB">
      <w:pPr>
        <w:sectPr w:rsidR="00EF2CCB">
          <w:type w:val="continuous"/>
          <w:pgSz w:w="11900" w:h="16838"/>
          <w:pgMar w:top="1112" w:right="726" w:bottom="387" w:left="1320" w:header="0" w:footer="0" w:gutter="0"/>
          <w:cols w:space="720" w:equalWidth="0">
            <w:col w:w="9860"/>
          </w:cols>
        </w:sectPr>
      </w:pPr>
    </w:p>
    <w:p w14:paraId="2288AD80" w14:textId="77777777" w:rsidR="00EF2CCB" w:rsidRDefault="00EF2CCB" w:rsidP="00EF2CCB">
      <w:pPr>
        <w:spacing w:line="218" w:lineRule="exact"/>
        <w:rPr>
          <w:sz w:val="20"/>
          <w:szCs w:val="20"/>
        </w:rPr>
      </w:pPr>
    </w:p>
    <w:p w14:paraId="4A2D0F5F" w14:textId="0F761BDD" w:rsidR="00EF2CCB" w:rsidRDefault="00EF2CCB" w:rsidP="00654D12">
      <w:pPr>
        <w:ind w:left="120"/>
        <w:rPr>
          <w:sz w:val="20"/>
          <w:szCs w:val="20"/>
        </w:rPr>
      </w:pPr>
      <w:r>
        <w:rPr>
          <w:rFonts w:eastAsia="Times New Roman"/>
          <w:b/>
          <w:bCs/>
          <w:sz w:val="28"/>
          <w:szCs w:val="28"/>
        </w:rPr>
        <w:t>3.4 Взаимодействие с социальными партнерами</w:t>
      </w:r>
    </w:p>
    <w:p w14:paraId="3DB37FC3" w14:textId="77777777" w:rsidR="00EF2CCB" w:rsidRDefault="00EF2CCB" w:rsidP="00EF2CCB">
      <w:pPr>
        <w:spacing w:line="298" w:lineRule="auto"/>
        <w:ind w:left="120" w:right="120" w:firstLine="540"/>
        <w:jc w:val="both"/>
        <w:rPr>
          <w:sz w:val="20"/>
          <w:szCs w:val="20"/>
        </w:rPr>
      </w:pPr>
      <w:r>
        <w:rPr>
          <w:rFonts w:eastAsia="Times New Roman"/>
          <w:sz w:val="28"/>
          <w:szCs w:val="28"/>
        </w:rPr>
        <w:t>Успешной работе по обучению детей безопасному поведению на дороге способствует взаимодействие с различными учреждениями социума и общественностью – инспекцией ГИБДД, театрами для детей и молодежи, средствами массовой информации, которые организуют различные методические мероприятия по профилактике дорожно-транспортного травматизма.</w:t>
      </w:r>
    </w:p>
    <w:p w14:paraId="2A3923EC" w14:textId="77777777" w:rsidR="00EF2CCB" w:rsidRDefault="00EF2CCB" w:rsidP="00EF2CCB">
      <w:pPr>
        <w:spacing w:line="19" w:lineRule="exact"/>
        <w:rPr>
          <w:sz w:val="20"/>
          <w:szCs w:val="20"/>
        </w:rPr>
      </w:pPr>
    </w:p>
    <w:p w14:paraId="6D23E488" w14:textId="77777777" w:rsidR="00EF2CCB" w:rsidRDefault="00EF2CCB" w:rsidP="00EF2CCB">
      <w:pPr>
        <w:spacing w:line="294" w:lineRule="auto"/>
        <w:ind w:left="120" w:right="120" w:firstLine="540"/>
        <w:jc w:val="both"/>
        <w:rPr>
          <w:sz w:val="20"/>
          <w:szCs w:val="20"/>
        </w:rPr>
      </w:pPr>
      <w:r>
        <w:rPr>
          <w:rFonts w:eastAsia="Times New Roman"/>
          <w:sz w:val="28"/>
          <w:szCs w:val="28"/>
        </w:rPr>
        <w:t>По всем возникающим вопросам педагогов консультируют работники инспекции ГИБДД – так повышается уровень образования самих воспитателей; информация, преподносимая детям, является достоверной.</w:t>
      </w:r>
    </w:p>
    <w:p w14:paraId="15032068" w14:textId="77777777" w:rsidR="00EF2CCB" w:rsidRDefault="00EF2CCB" w:rsidP="00EF2CCB">
      <w:pPr>
        <w:spacing w:line="24" w:lineRule="exact"/>
        <w:rPr>
          <w:sz w:val="20"/>
          <w:szCs w:val="20"/>
        </w:rPr>
      </w:pPr>
    </w:p>
    <w:p w14:paraId="33FEF7F2" w14:textId="1ED2D9AC" w:rsidR="00EF2CCB" w:rsidRDefault="00EF2CCB" w:rsidP="00654D12">
      <w:pPr>
        <w:ind w:left="120" w:right="120" w:firstLine="540"/>
        <w:jc w:val="both"/>
        <w:rPr>
          <w:rFonts w:eastAsia="Times New Roman"/>
          <w:sz w:val="28"/>
          <w:szCs w:val="28"/>
        </w:rPr>
      </w:pPr>
      <w:r>
        <w:rPr>
          <w:rFonts w:eastAsia="Times New Roman"/>
          <w:sz w:val="28"/>
          <w:szCs w:val="28"/>
        </w:rPr>
        <w:t>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14:paraId="6DC235E1" w14:textId="77777777" w:rsidR="00654D12" w:rsidRDefault="00654D12" w:rsidP="00654D12">
      <w:pPr>
        <w:ind w:left="120" w:right="120" w:firstLine="540"/>
        <w:jc w:val="both"/>
        <w:rPr>
          <w:rFonts w:eastAsia="Times New Roman"/>
          <w:sz w:val="28"/>
          <w:szCs w:val="28"/>
        </w:rPr>
      </w:pPr>
    </w:p>
    <w:p w14:paraId="6036C1A1" w14:textId="48472E26" w:rsidR="00EF2CCB" w:rsidRDefault="00EF2CCB" w:rsidP="00654D12">
      <w:pPr>
        <w:ind w:left="120"/>
        <w:rPr>
          <w:sz w:val="20"/>
          <w:szCs w:val="20"/>
        </w:rPr>
      </w:pPr>
      <w:r>
        <w:rPr>
          <w:rFonts w:eastAsia="Times New Roman"/>
          <w:b/>
          <w:bCs/>
          <w:sz w:val="28"/>
          <w:szCs w:val="28"/>
        </w:rPr>
        <w:t>Перспективный план работы с социальными партнерами</w:t>
      </w:r>
    </w:p>
    <w:tbl>
      <w:tblPr>
        <w:tblW w:w="9894" w:type="dxa"/>
        <w:tblInd w:w="10" w:type="dxa"/>
        <w:tblLayout w:type="fixed"/>
        <w:tblCellMar>
          <w:left w:w="0" w:type="dxa"/>
          <w:right w:w="0" w:type="dxa"/>
        </w:tblCellMar>
        <w:tblLook w:val="04A0" w:firstRow="1" w:lastRow="0" w:firstColumn="1" w:lastColumn="0" w:noHBand="0" w:noVBand="1"/>
      </w:tblPr>
      <w:tblGrid>
        <w:gridCol w:w="980"/>
        <w:gridCol w:w="1840"/>
        <w:gridCol w:w="1084"/>
        <w:gridCol w:w="1180"/>
        <w:gridCol w:w="440"/>
        <w:gridCol w:w="1860"/>
        <w:gridCol w:w="2040"/>
        <w:gridCol w:w="440"/>
        <w:gridCol w:w="30"/>
      </w:tblGrid>
      <w:tr w:rsidR="00EF2CCB" w14:paraId="1C394964" w14:textId="77777777" w:rsidTr="00654D12">
        <w:trPr>
          <w:trHeight w:val="326"/>
        </w:trPr>
        <w:tc>
          <w:tcPr>
            <w:tcW w:w="980" w:type="dxa"/>
            <w:tcBorders>
              <w:top w:val="single" w:sz="8" w:space="0" w:color="auto"/>
              <w:left w:val="single" w:sz="8" w:space="0" w:color="auto"/>
              <w:right w:val="single" w:sz="8" w:space="0" w:color="auto"/>
            </w:tcBorders>
            <w:vAlign w:val="bottom"/>
          </w:tcPr>
          <w:p w14:paraId="2FAF2FE8" w14:textId="77777777" w:rsidR="00EF2CCB" w:rsidRDefault="00EF2CCB" w:rsidP="00654D12">
            <w:pPr>
              <w:ind w:left="120"/>
              <w:rPr>
                <w:sz w:val="20"/>
                <w:szCs w:val="20"/>
              </w:rPr>
            </w:pPr>
            <w:r>
              <w:rPr>
                <w:rFonts w:eastAsia="Times New Roman"/>
                <w:b/>
                <w:bCs/>
                <w:sz w:val="28"/>
                <w:szCs w:val="28"/>
              </w:rPr>
              <w:t>дата</w:t>
            </w:r>
          </w:p>
        </w:tc>
        <w:tc>
          <w:tcPr>
            <w:tcW w:w="4104" w:type="dxa"/>
            <w:gridSpan w:val="3"/>
            <w:tcBorders>
              <w:top w:val="single" w:sz="8" w:space="0" w:color="auto"/>
            </w:tcBorders>
            <w:vAlign w:val="bottom"/>
          </w:tcPr>
          <w:p w14:paraId="6ECD98C4" w14:textId="77777777" w:rsidR="00EF2CCB" w:rsidRDefault="00EF2CCB" w:rsidP="00654D12">
            <w:pPr>
              <w:ind w:left="100"/>
              <w:rPr>
                <w:sz w:val="20"/>
                <w:szCs w:val="20"/>
              </w:rPr>
            </w:pPr>
            <w:r>
              <w:rPr>
                <w:rFonts w:eastAsia="Times New Roman"/>
                <w:b/>
                <w:bCs/>
                <w:sz w:val="28"/>
                <w:szCs w:val="28"/>
              </w:rPr>
              <w:t>Содержание деятельности</w:t>
            </w:r>
          </w:p>
        </w:tc>
        <w:tc>
          <w:tcPr>
            <w:tcW w:w="440" w:type="dxa"/>
            <w:tcBorders>
              <w:top w:val="single" w:sz="8" w:space="0" w:color="auto"/>
            </w:tcBorders>
            <w:vAlign w:val="bottom"/>
          </w:tcPr>
          <w:p w14:paraId="606A8DF6" w14:textId="77777777" w:rsidR="00EF2CCB" w:rsidRDefault="00EF2CCB" w:rsidP="00654D12">
            <w:pPr>
              <w:rPr>
                <w:sz w:val="24"/>
                <w:szCs w:val="24"/>
              </w:rPr>
            </w:pPr>
          </w:p>
        </w:tc>
        <w:tc>
          <w:tcPr>
            <w:tcW w:w="1860" w:type="dxa"/>
            <w:tcBorders>
              <w:top w:val="single" w:sz="8" w:space="0" w:color="auto"/>
            </w:tcBorders>
            <w:vAlign w:val="bottom"/>
          </w:tcPr>
          <w:p w14:paraId="72D512D2" w14:textId="77777777" w:rsidR="00EF2CCB" w:rsidRDefault="00EF2CCB" w:rsidP="00654D12">
            <w:pPr>
              <w:rPr>
                <w:sz w:val="24"/>
                <w:szCs w:val="24"/>
              </w:rPr>
            </w:pPr>
          </w:p>
        </w:tc>
        <w:tc>
          <w:tcPr>
            <w:tcW w:w="2040" w:type="dxa"/>
            <w:tcBorders>
              <w:top w:val="single" w:sz="8" w:space="0" w:color="auto"/>
            </w:tcBorders>
            <w:vAlign w:val="bottom"/>
          </w:tcPr>
          <w:p w14:paraId="733FF72D" w14:textId="77777777" w:rsidR="00EF2CCB" w:rsidRDefault="00EF2CCB" w:rsidP="00654D12">
            <w:pPr>
              <w:rPr>
                <w:sz w:val="24"/>
                <w:szCs w:val="24"/>
              </w:rPr>
            </w:pPr>
          </w:p>
        </w:tc>
        <w:tc>
          <w:tcPr>
            <w:tcW w:w="440" w:type="dxa"/>
            <w:tcBorders>
              <w:top w:val="single" w:sz="8" w:space="0" w:color="auto"/>
              <w:right w:val="single" w:sz="8" w:space="0" w:color="auto"/>
            </w:tcBorders>
            <w:vAlign w:val="bottom"/>
          </w:tcPr>
          <w:p w14:paraId="77FA60F8" w14:textId="77777777" w:rsidR="00EF2CCB" w:rsidRDefault="00EF2CCB" w:rsidP="00654D12">
            <w:pPr>
              <w:rPr>
                <w:sz w:val="24"/>
                <w:szCs w:val="24"/>
              </w:rPr>
            </w:pPr>
          </w:p>
        </w:tc>
        <w:tc>
          <w:tcPr>
            <w:tcW w:w="30" w:type="dxa"/>
            <w:vAlign w:val="bottom"/>
          </w:tcPr>
          <w:p w14:paraId="5B671263" w14:textId="77777777" w:rsidR="00EF2CCB" w:rsidRDefault="00EF2CCB" w:rsidP="00654D12">
            <w:pPr>
              <w:rPr>
                <w:sz w:val="1"/>
                <w:szCs w:val="1"/>
              </w:rPr>
            </w:pPr>
          </w:p>
        </w:tc>
      </w:tr>
      <w:tr w:rsidR="00EF2CCB" w14:paraId="3534FD63" w14:textId="77777777" w:rsidTr="00654D12">
        <w:trPr>
          <w:trHeight w:val="86"/>
        </w:trPr>
        <w:tc>
          <w:tcPr>
            <w:tcW w:w="980" w:type="dxa"/>
            <w:tcBorders>
              <w:left w:val="single" w:sz="8" w:space="0" w:color="auto"/>
              <w:bottom w:val="single" w:sz="8" w:space="0" w:color="auto"/>
              <w:right w:val="single" w:sz="8" w:space="0" w:color="auto"/>
            </w:tcBorders>
            <w:vAlign w:val="bottom"/>
          </w:tcPr>
          <w:p w14:paraId="5CC14A9B" w14:textId="77777777" w:rsidR="00EF2CCB" w:rsidRDefault="00EF2CCB" w:rsidP="00654D12">
            <w:pPr>
              <w:rPr>
                <w:sz w:val="7"/>
                <w:szCs w:val="7"/>
              </w:rPr>
            </w:pPr>
          </w:p>
        </w:tc>
        <w:tc>
          <w:tcPr>
            <w:tcW w:w="4104" w:type="dxa"/>
            <w:gridSpan w:val="3"/>
            <w:tcBorders>
              <w:bottom w:val="single" w:sz="8" w:space="0" w:color="auto"/>
            </w:tcBorders>
            <w:vAlign w:val="bottom"/>
          </w:tcPr>
          <w:p w14:paraId="7E580EDF" w14:textId="77777777" w:rsidR="00EF2CCB" w:rsidRDefault="00EF2CCB" w:rsidP="00654D12">
            <w:pPr>
              <w:rPr>
                <w:sz w:val="7"/>
                <w:szCs w:val="7"/>
              </w:rPr>
            </w:pPr>
          </w:p>
        </w:tc>
        <w:tc>
          <w:tcPr>
            <w:tcW w:w="440" w:type="dxa"/>
            <w:tcBorders>
              <w:bottom w:val="single" w:sz="8" w:space="0" w:color="auto"/>
            </w:tcBorders>
            <w:vAlign w:val="bottom"/>
          </w:tcPr>
          <w:p w14:paraId="133F76CD" w14:textId="77777777" w:rsidR="00EF2CCB" w:rsidRDefault="00EF2CCB" w:rsidP="00654D12">
            <w:pPr>
              <w:rPr>
                <w:sz w:val="7"/>
                <w:szCs w:val="7"/>
              </w:rPr>
            </w:pPr>
          </w:p>
        </w:tc>
        <w:tc>
          <w:tcPr>
            <w:tcW w:w="3900" w:type="dxa"/>
            <w:gridSpan w:val="2"/>
            <w:tcBorders>
              <w:bottom w:val="single" w:sz="8" w:space="0" w:color="auto"/>
            </w:tcBorders>
            <w:vAlign w:val="bottom"/>
          </w:tcPr>
          <w:p w14:paraId="04BD5EA2" w14:textId="77777777" w:rsidR="00EF2CCB" w:rsidRDefault="00EF2CCB" w:rsidP="00654D12">
            <w:pPr>
              <w:rPr>
                <w:sz w:val="7"/>
                <w:szCs w:val="7"/>
              </w:rPr>
            </w:pPr>
          </w:p>
        </w:tc>
        <w:tc>
          <w:tcPr>
            <w:tcW w:w="440" w:type="dxa"/>
            <w:tcBorders>
              <w:bottom w:val="single" w:sz="8" w:space="0" w:color="auto"/>
              <w:right w:val="single" w:sz="8" w:space="0" w:color="auto"/>
            </w:tcBorders>
            <w:vAlign w:val="bottom"/>
          </w:tcPr>
          <w:p w14:paraId="6FE41D41" w14:textId="77777777" w:rsidR="00EF2CCB" w:rsidRDefault="00EF2CCB" w:rsidP="00654D12">
            <w:pPr>
              <w:rPr>
                <w:sz w:val="7"/>
                <w:szCs w:val="7"/>
              </w:rPr>
            </w:pPr>
          </w:p>
        </w:tc>
        <w:tc>
          <w:tcPr>
            <w:tcW w:w="30" w:type="dxa"/>
            <w:vAlign w:val="bottom"/>
          </w:tcPr>
          <w:p w14:paraId="1D432D7E" w14:textId="77777777" w:rsidR="00EF2CCB" w:rsidRDefault="00EF2CCB" w:rsidP="00654D12">
            <w:pPr>
              <w:rPr>
                <w:sz w:val="1"/>
                <w:szCs w:val="1"/>
              </w:rPr>
            </w:pPr>
          </w:p>
        </w:tc>
      </w:tr>
      <w:tr w:rsidR="00EF2CCB" w14:paraId="272BEB20" w14:textId="77777777" w:rsidTr="00654D12">
        <w:trPr>
          <w:trHeight w:val="306"/>
        </w:trPr>
        <w:tc>
          <w:tcPr>
            <w:tcW w:w="980" w:type="dxa"/>
            <w:tcBorders>
              <w:left w:val="single" w:sz="8" w:space="0" w:color="auto"/>
              <w:right w:val="single" w:sz="8" w:space="0" w:color="auto"/>
            </w:tcBorders>
            <w:vAlign w:val="bottom"/>
          </w:tcPr>
          <w:p w14:paraId="4CE984CC" w14:textId="77777777" w:rsidR="00EF2CCB" w:rsidRDefault="00EF2CCB" w:rsidP="00654D12">
            <w:pPr>
              <w:rPr>
                <w:sz w:val="24"/>
                <w:szCs w:val="24"/>
              </w:rPr>
            </w:pPr>
          </w:p>
        </w:tc>
        <w:tc>
          <w:tcPr>
            <w:tcW w:w="4104" w:type="dxa"/>
            <w:gridSpan w:val="3"/>
            <w:vAlign w:val="bottom"/>
          </w:tcPr>
          <w:p w14:paraId="35986B0A" w14:textId="77777777" w:rsidR="00EF2CCB" w:rsidRDefault="00EF2CCB" w:rsidP="00654D12">
            <w:pPr>
              <w:ind w:left="100"/>
              <w:rPr>
                <w:sz w:val="20"/>
                <w:szCs w:val="20"/>
              </w:rPr>
            </w:pPr>
            <w:r>
              <w:rPr>
                <w:rFonts w:eastAsia="Times New Roman"/>
                <w:b/>
                <w:bCs/>
                <w:sz w:val="28"/>
                <w:szCs w:val="28"/>
              </w:rPr>
              <w:t>Работа с воспитанниками</w:t>
            </w:r>
          </w:p>
        </w:tc>
        <w:tc>
          <w:tcPr>
            <w:tcW w:w="440" w:type="dxa"/>
            <w:tcBorders>
              <w:right w:val="single" w:sz="8" w:space="0" w:color="auto"/>
            </w:tcBorders>
            <w:vAlign w:val="bottom"/>
          </w:tcPr>
          <w:p w14:paraId="334F2BCF" w14:textId="77777777" w:rsidR="00EF2CCB" w:rsidRDefault="00EF2CCB" w:rsidP="00654D12">
            <w:pPr>
              <w:rPr>
                <w:sz w:val="24"/>
                <w:szCs w:val="24"/>
              </w:rPr>
            </w:pPr>
          </w:p>
        </w:tc>
        <w:tc>
          <w:tcPr>
            <w:tcW w:w="3900" w:type="dxa"/>
            <w:gridSpan w:val="2"/>
            <w:vAlign w:val="bottom"/>
          </w:tcPr>
          <w:p w14:paraId="7F50817B" w14:textId="77777777" w:rsidR="00EF2CCB" w:rsidRDefault="00EF2CCB" w:rsidP="00654D12">
            <w:pPr>
              <w:ind w:left="100"/>
              <w:rPr>
                <w:sz w:val="20"/>
                <w:szCs w:val="20"/>
              </w:rPr>
            </w:pPr>
            <w:r>
              <w:rPr>
                <w:rFonts w:eastAsia="Times New Roman"/>
                <w:b/>
                <w:bCs/>
                <w:sz w:val="28"/>
                <w:szCs w:val="28"/>
              </w:rPr>
              <w:t>Работа с родителями</w:t>
            </w:r>
          </w:p>
        </w:tc>
        <w:tc>
          <w:tcPr>
            <w:tcW w:w="440" w:type="dxa"/>
            <w:tcBorders>
              <w:right w:val="single" w:sz="8" w:space="0" w:color="auto"/>
            </w:tcBorders>
            <w:vAlign w:val="bottom"/>
          </w:tcPr>
          <w:p w14:paraId="4E84515B" w14:textId="77777777" w:rsidR="00EF2CCB" w:rsidRDefault="00EF2CCB" w:rsidP="00654D12">
            <w:pPr>
              <w:rPr>
                <w:sz w:val="24"/>
                <w:szCs w:val="24"/>
              </w:rPr>
            </w:pPr>
          </w:p>
        </w:tc>
        <w:tc>
          <w:tcPr>
            <w:tcW w:w="30" w:type="dxa"/>
            <w:vAlign w:val="bottom"/>
          </w:tcPr>
          <w:p w14:paraId="4531EBB2" w14:textId="77777777" w:rsidR="00EF2CCB" w:rsidRDefault="00EF2CCB" w:rsidP="00654D12">
            <w:pPr>
              <w:rPr>
                <w:sz w:val="1"/>
                <w:szCs w:val="1"/>
              </w:rPr>
            </w:pPr>
          </w:p>
        </w:tc>
      </w:tr>
      <w:tr w:rsidR="00EF2CCB" w14:paraId="265B4564" w14:textId="77777777" w:rsidTr="00654D12">
        <w:trPr>
          <w:trHeight w:val="86"/>
        </w:trPr>
        <w:tc>
          <w:tcPr>
            <w:tcW w:w="980" w:type="dxa"/>
            <w:tcBorders>
              <w:left w:val="single" w:sz="8" w:space="0" w:color="auto"/>
              <w:bottom w:val="single" w:sz="8" w:space="0" w:color="auto"/>
              <w:right w:val="single" w:sz="8" w:space="0" w:color="auto"/>
            </w:tcBorders>
            <w:vAlign w:val="bottom"/>
          </w:tcPr>
          <w:p w14:paraId="5AE7EDD6" w14:textId="77777777" w:rsidR="00EF2CCB" w:rsidRDefault="00EF2CCB" w:rsidP="00654D12">
            <w:pPr>
              <w:rPr>
                <w:sz w:val="7"/>
                <w:szCs w:val="7"/>
              </w:rPr>
            </w:pPr>
          </w:p>
        </w:tc>
        <w:tc>
          <w:tcPr>
            <w:tcW w:w="1840" w:type="dxa"/>
            <w:tcBorders>
              <w:bottom w:val="single" w:sz="8" w:space="0" w:color="auto"/>
            </w:tcBorders>
            <w:vAlign w:val="bottom"/>
          </w:tcPr>
          <w:p w14:paraId="0E9C01F6" w14:textId="77777777" w:rsidR="00EF2CCB" w:rsidRDefault="00EF2CCB" w:rsidP="00654D12">
            <w:pPr>
              <w:rPr>
                <w:sz w:val="7"/>
                <w:szCs w:val="7"/>
              </w:rPr>
            </w:pPr>
          </w:p>
        </w:tc>
        <w:tc>
          <w:tcPr>
            <w:tcW w:w="1084" w:type="dxa"/>
            <w:tcBorders>
              <w:bottom w:val="single" w:sz="8" w:space="0" w:color="auto"/>
            </w:tcBorders>
            <w:vAlign w:val="bottom"/>
          </w:tcPr>
          <w:p w14:paraId="1203FE55" w14:textId="77777777" w:rsidR="00EF2CCB" w:rsidRDefault="00EF2CCB" w:rsidP="00654D12">
            <w:pPr>
              <w:rPr>
                <w:sz w:val="7"/>
                <w:szCs w:val="7"/>
              </w:rPr>
            </w:pPr>
          </w:p>
        </w:tc>
        <w:tc>
          <w:tcPr>
            <w:tcW w:w="1180" w:type="dxa"/>
            <w:tcBorders>
              <w:bottom w:val="single" w:sz="8" w:space="0" w:color="auto"/>
            </w:tcBorders>
            <w:vAlign w:val="bottom"/>
          </w:tcPr>
          <w:p w14:paraId="3E40ACB0" w14:textId="77777777" w:rsidR="00EF2CCB" w:rsidRDefault="00EF2CCB" w:rsidP="00654D12">
            <w:pPr>
              <w:rPr>
                <w:sz w:val="7"/>
                <w:szCs w:val="7"/>
              </w:rPr>
            </w:pPr>
          </w:p>
        </w:tc>
        <w:tc>
          <w:tcPr>
            <w:tcW w:w="440" w:type="dxa"/>
            <w:tcBorders>
              <w:bottom w:val="single" w:sz="8" w:space="0" w:color="auto"/>
              <w:right w:val="single" w:sz="8" w:space="0" w:color="auto"/>
            </w:tcBorders>
            <w:vAlign w:val="bottom"/>
          </w:tcPr>
          <w:p w14:paraId="522DC36A" w14:textId="77777777" w:rsidR="00EF2CCB" w:rsidRDefault="00EF2CCB" w:rsidP="00654D12">
            <w:pPr>
              <w:rPr>
                <w:sz w:val="7"/>
                <w:szCs w:val="7"/>
              </w:rPr>
            </w:pPr>
          </w:p>
        </w:tc>
        <w:tc>
          <w:tcPr>
            <w:tcW w:w="4340" w:type="dxa"/>
            <w:gridSpan w:val="3"/>
            <w:tcBorders>
              <w:bottom w:val="single" w:sz="8" w:space="0" w:color="auto"/>
              <w:right w:val="single" w:sz="8" w:space="0" w:color="auto"/>
            </w:tcBorders>
            <w:vAlign w:val="bottom"/>
          </w:tcPr>
          <w:p w14:paraId="40AE8D6E" w14:textId="77777777" w:rsidR="00EF2CCB" w:rsidRDefault="00EF2CCB" w:rsidP="00654D12">
            <w:pPr>
              <w:rPr>
                <w:sz w:val="7"/>
                <w:szCs w:val="7"/>
              </w:rPr>
            </w:pPr>
          </w:p>
        </w:tc>
        <w:tc>
          <w:tcPr>
            <w:tcW w:w="30" w:type="dxa"/>
            <w:vAlign w:val="bottom"/>
          </w:tcPr>
          <w:p w14:paraId="0374793A" w14:textId="77777777" w:rsidR="00EF2CCB" w:rsidRDefault="00EF2CCB" w:rsidP="00654D12">
            <w:pPr>
              <w:rPr>
                <w:sz w:val="1"/>
                <w:szCs w:val="1"/>
              </w:rPr>
            </w:pPr>
          </w:p>
        </w:tc>
      </w:tr>
      <w:tr w:rsidR="00EF2CCB" w:rsidRPr="00654D12" w14:paraId="1D1ABDDC" w14:textId="77777777" w:rsidTr="00654D12">
        <w:trPr>
          <w:trHeight w:val="302"/>
        </w:trPr>
        <w:tc>
          <w:tcPr>
            <w:tcW w:w="980" w:type="dxa"/>
            <w:vMerge w:val="restart"/>
            <w:tcBorders>
              <w:left w:val="single" w:sz="8" w:space="0" w:color="auto"/>
              <w:right w:val="single" w:sz="8" w:space="0" w:color="auto"/>
            </w:tcBorders>
            <w:textDirection w:val="btLr"/>
            <w:vAlign w:val="bottom"/>
          </w:tcPr>
          <w:p w14:paraId="1681E453" w14:textId="77777777" w:rsidR="00EF2CCB" w:rsidRPr="00654D12" w:rsidRDefault="00EF2CCB" w:rsidP="00654D12">
            <w:pPr>
              <w:rPr>
                <w:sz w:val="28"/>
                <w:szCs w:val="28"/>
              </w:rPr>
            </w:pPr>
            <w:r w:rsidRPr="00654D12">
              <w:rPr>
                <w:sz w:val="28"/>
                <w:szCs w:val="28"/>
              </w:rPr>
              <w:t>1квартал</w:t>
            </w:r>
          </w:p>
        </w:tc>
        <w:tc>
          <w:tcPr>
            <w:tcW w:w="1840" w:type="dxa"/>
            <w:vAlign w:val="bottom"/>
          </w:tcPr>
          <w:p w14:paraId="1020F336" w14:textId="77777777" w:rsidR="00EF2CCB" w:rsidRPr="00654D12" w:rsidRDefault="00EF2CCB" w:rsidP="00654D12">
            <w:pPr>
              <w:rPr>
                <w:sz w:val="28"/>
                <w:szCs w:val="28"/>
              </w:rPr>
            </w:pPr>
            <w:r w:rsidRPr="00654D12">
              <w:rPr>
                <w:sz w:val="28"/>
                <w:szCs w:val="28"/>
              </w:rPr>
              <w:t>Организация</w:t>
            </w:r>
          </w:p>
        </w:tc>
        <w:tc>
          <w:tcPr>
            <w:tcW w:w="1084" w:type="dxa"/>
            <w:vAlign w:val="bottom"/>
          </w:tcPr>
          <w:p w14:paraId="5B1F14CA" w14:textId="77777777" w:rsidR="00EF2CCB" w:rsidRPr="00654D12" w:rsidRDefault="00EF2CCB" w:rsidP="00654D12">
            <w:pPr>
              <w:rPr>
                <w:sz w:val="28"/>
                <w:szCs w:val="28"/>
              </w:rPr>
            </w:pPr>
            <w:r w:rsidRPr="00654D12">
              <w:rPr>
                <w:sz w:val="28"/>
                <w:szCs w:val="28"/>
              </w:rPr>
              <w:t>встреч</w:t>
            </w:r>
          </w:p>
        </w:tc>
        <w:tc>
          <w:tcPr>
            <w:tcW w:w="1180" w:type="dxa"/>
            <w:vAlign w:val="bottom"/>
          </w:tcPr>
          <w:p w14:paraId="526D6FBC" w14:textId="77777777" w:rsidR="00EF2CCB" w:rsidRPr="00654D12" w:rsidRDefault="00EF2CCB" w:rsidP="00654D12">
            <w:pPr>
              <w:rPr>
                <w:sz w:val="28"/>
                <w:szCs w:val="28"/>
              </w:rPr>
            </w:pPr>
            <w:r w:rsidRPr="00654D12">
              <w:rPr>
                <w:sz w:val="28"/>
                <w:szCs w:val="28"/>
              </w:rPr>
              <w:t>детей</w:t>
            </w:r>
          </w:p>
        </w:tc>
        <w:tc>
          <w:tcPr>
            <w:tcW w:w="440" w:type="dxa"/>
            <w:tcBorders>
              <w:right w:val="single" w:sz="8" w:space="0" w:color="auto"/>
            </w:tcBorders>
            <w:vAlign w:val="bottom"/>
          </w:tcPr>
          <w:p w14:paraId="4B645DC8" w14:textId="77777777" w:rsidR="00EF2CCB" w:rsidRPr="00654D12" w:rsidRDefault="00EF2CCB" w:rsidP="00654D12">
            <w:pPr>
              <w:rPr>
                <w:sz w:val="28"/>
                <w:szCs w:val="28"/>
              </w:rPr>
            </w:pPr>
            <w:r w:rsidRPr="00654D12">
              <w:rPr>
                <w:sz w:val="28"/>
                <w:szCs w:val="28"/>
              </w:rPr>
              <w:t>с</w:t>
            </w:r>
          </w:p>
        </w:tc>
        <w:tc>
          <w:tcPr>
            <w:tcW w:w="4340" w:type="dxa"/>
            <w:gridSpan w:val="3"/>
            <w:tcBorders>
              <w:right w:val="single" w:sz="8" w:space="0" w:color="auto"/>
            </w:tcBorders>
            <w:vAlign w:val="bottom"/>
          </w:tcPr>
          <w:p w14:paraId="646E9D5E" w14:textId="77777777" w:rsidR="00EF2CCB" w:rsidRPr="00654D12" w:rsidRDefault="00EF2CCB" w:rsidP="00654D12">
            <w:pPr>
              <w:rPr>
                <w:sz w:val="28"/>
                <w:szCs w:val="28"/>
              </w:rPr>
            </w:pPr>
            <w:r w:rsidRPr="00654D12">
              <w:rPr>
                <w:sz w:val="28"/>
                <w:szCs w:val="28"/>
              </w:rPr>
              <w:t>Устный журнал для родителей на</w:t>
            </w:r>
          </w:p>
        </w:tc>
        <w:tc>
          <w:tcPr>
            <w:tcW w:w="30" w:type="dxa"/>
            <w:vAlign w:val="bottom"/>
          </w:tcPr>
          <w:p w14:paraId="02980594" w14:textId="77777777" w:rsidR="00EF2CCB" w:rsidRPr="00654D12" w:rsidRDefault="00EF2CCB" w:rsidP="00654D12">
            <w:pPr>
              <w:rPr>
                <w:sz w:val="28"/>
                <w:szCs w:val="28"/>
              </w:rPr>
            </w:pPr>
          </w:p>
        </w:tc>
      </w:tr>
      <w:tr w:rsidR="00EF2CCB" w:rsidRPr="00654D12" w14:paraId="4C41DDDA" w14:textId="77777777" w:rsidTr="00654D12">
        <w:trPr>
          <w:trHeight w:val="403"/>
        </w:trPr>
        <w:tc>
          <w:tcPr>
            <w:tcW w:w="980" w:type="dxa"/>
            <w:vMerge/>
            <w:tcBorders>
              <w:left w:val="single" w:sz="8" w:space="0" w:color="auto"/>
              <w:right w:val="single" w:sz="8" w:space="0" w:color="auto"/>
            </w:tcBorders>
            <w:vAlign w:val="bottom"/>
          </w:tcPr>
          <w:p w14:paraId="25F25227" w14:textId="77777777" w:rsidR="00EF2CCB" w:rsidRPr="00654D12" w:rsidRDefault="00EF2CCB" w:rsidP="00654D12">
            <w:pPr>
              <w:rPr>
                <w:sz w:val="28"/>
                <w:szCs w:val="28"/>
              </w:rPr>
            </w:pPr>
          </w:p>
        </w:tc>
        <w:tc>
          <w:tcPr>
            <w:tcW w:w="2924" w:type="dxa"/>
            <w:gridSpan w:val="2"/>
            <w:vAlign w:val="bottom"/>
          </w:tcPr>
          <w:p w14:paraId="5C46799C" w14:textId="77777777" w:rsidR="00EF2CCB" w:rsidRPr="00654D12" w:rsidRDefault="00EF2CCB" w:rsidP="00654D12">
            <w:pPr>
              <w:rPr>
                <w:sz w:val="28"/>
                <w:szCs w:val="28"/>
              </w:rPr>
            </w:pPr>
            <w:r w:rsidRPr="00654D12">
              <w:rPr>
                <w:sz w:val="28"/>
                <w:szCs w:val="28"/>
              </w:rPr>
              <w:t>инспектором ГИБДД.</w:t>
            </w:r>
          </w:p>
        </w:tc>
        <w:tc>
          <w:tcPr>
            <w:tcW w:w="1180" w:type="dxa"/>
            <w:vAlign w:val="bottom"/>
          </w:tcPr>
          <w:p w14:paraId="16B42E8A" w14:textId="77777777" w:rsidR="00EF2CCB" w:rsidRPr="00654D12" w:rsidRDefault="00EF2CCB" w:rsidP="00654D12">
            <w:pPr>
              <w:rPr>
                <w:sz w:val="28"/>
                <w:szCs w:val="28"/>
              </w:rPr>
            </w:pPr>
          </w:p>
        </w:tc>
        <w:tc>
          <w:tcPr>
            <w:tcW w:w="440" w:type="dxa"/>
            <w:tcBorders>
              <w:right w:val="single" w:sz="8" w:space="0" w:color="auto"/>
            </w:tcBorders>
            <w:vAlign w:val="bottom"/>
          </w:tcPr>
          <w:p w14:paraId="196A27F2" w14:textId="77777777" w:rsidR="00EF2CCB" w:rsidRPr="00654D12" w:rsidRDefault="00EF2CCB" w:rsidP="00654D12">
            <w:pPr>
              <w:rPr>
                <w:sz w:val="28"/>
                <w:szCs w:val="28"/>
              </w:rPr>
            </w:pPr>
          </w:p>
        </w:tc>
        <w:tc>
          <w:tcPr>
            <w:tcW w:w="4340" w:type="dxa"/>
            <w:gridSpan w:val="3"/>
            <w:tcBorders>
              <w:right w:val="single" w:sz="8" w:space="0" w:color="auto"/>
            </w:tcBorders>
            <w:vAlign w:val="bottom"/>
          </w:tcPr>
          <w:p w14:paraId="188B3127" w14:textId="77777777" w:rsidR="00EF2CCB" w:rsidRPr="00654D12" w:rsidRDefault="00EF2CCB" w:rsidP="00654D12">
            <w:pPr>
              <w:rPr>
                <w:sz w:val="28"/>
                <w:szCs w:val="28"/>
              </w:rPr>
            </w:pPr>
            <w:r w:rsidRPr="00654D12">
              <w:rPr>
                <w:sz w:val="28"/>
                <w:szCs w:val="28"/>
              </w:rPr>
              <w:t>тему: «Нужно правила движения</w:t>
            </w:r>
          </w:p>
        </w:tc>
        <w:tc>
          <w:tcPr>
            <w:tcW w:w="30" w:type="dxa"/>
            <w:vAlign w:val="bottom"/>
          </w:tcPr>
          <w:p w14:paraId="2EE96E86" w14:textId="77777777" w:rsidR="00EF2CCB" w:rsidRPr="00654D12" w:rsidRDefault="00EF2CCB" w:rsidP="00654D12">
            <w:pPr>
              <w:rPr>
                <w:sz w:val="28"/>
                <w:szCs w:val="28"/>
              </w:rPr>
            </w:pPr>
          </w:p>
        </w:tc>
      </w:tr>
      <w:tr w:rsidR="00EF2CCB" w:rsidRPr="00654D12" w14:paraId="6506CB4E" w14:textId="77777777" w:rsidTr="00654D12">
        <w:trPr>
          <w:trHeight w:val="401"/>
        </w:trPr>
        <w:tc>
          <w:tcPr>
            <w:tcW w:w="980" w:type="dxa"/>
            <w:vMerge/>
            <w:tcBorders>
              <w:left w:val="single" w:sz="8" w:space="0" w:color="auto"/>
              <w:right w:val="single" w:sz="8" w:space="0" w:color="auto"/>
            </w:tcBorders>
            <w:vAlign w:val="bottom"/>
          </w:tcPr>
          <w:p w14:paraId="15E8BF80" w14:textId="77777777" w:rsidR="00EF2CCB" w:rsidRPr="00654D12" w:rsidRDefault="00EF2CCB" w:rsidP="00654D12">
            <w:pPr>
              <w:rPr>
                <w:sz w:val="28"/>
                <w:szCs w:val="28"/>
              </w:rPr>
            </w:pPr>
          </w:p>
        </w:tc>
        <w:tc>
          <w:tcPr>
            <w:tcW w:w="1840" w:type="dxa"/>
            <w:vAlign w:val="bottom"/>
          </w:tcPr>
          <w:p w14:paraId="1D075A08" w14:textId="77777777" w:rsidR="00EF2CCB" w:rsidRPr="00654D12" w:rsidRDefault="00EF2CCB" w:rsidP="00654D12">
            <w:pPr>
              <w:rPr>
                <w:sz w:val="28"/>
                <w:szCs w:val="28"/>
              </w:rPr>
            </w:pPr>
          </w:p>
        </w:tc>
        <w:tc>
          <w:tcPr>
            <w:tcW w:w="1084" w:type="dxa"/>
            <w:vAlign w:val="bottom"/>
          </w:tcPr>
          <w:p w14:paraId="3E15B827" w14:textId="77777777" w:rsidR="00EF2CCB" w:rsidRPr="00654D12" w:rsidRDefault="00EF2CCB" w:rsidP="00654D12">
            <w:pPr>
              <w:rPr>
                <w:sz w:val="28"/>
                <w:szCs w:val="28"/>
              </w:rPr>
            </w:pPr>
          </w:p>
        </w:tc>
        <w:tc>
          <w:tcPr>
            <w:tcW w:w="1180" w:type="dxa"/>
            <w:vAlign w:val="bottom"/>
          </w:tcPr>
          <w:p w14:paraId="62468270" w14:textId="77777777" w:rsidR="00EF2CCB" w:rsidRPr="00654D12" w:rsidRDefault="00EF2CCB" w:rsidP="00654D12">
            <w:pPr>
              <w:rPr>
                <w:sz w:val="28"/>
                <w:szCs w:val="28"/>
              </w:rPr>
            </w:pPr>
          </w:p>
        </w:tc>
        <w:tc>
          <w:tcPr>
            <w:tcW w:w="440" w:type="dxa"/>
            <w:tcBorders>
              <w:right w:val="single" w:sz="8" w:space="0" w:color="auto"/>
            </w:tcBorders>
            <w:vAlign w:val="bottom"/>
          </w:tcPr>
          <w:p w14:paraId="4606ED76" w14:textId="77777777" w:rsidR="00EF2CCB" w:rsidRPr="00654D12" w:rsidRDefault="00EF2CCB" w:rsidP="00654D12">
            <w:pPr>
              <w:rPr>
                <w:sz w:val="28"/>
                <w:szCs w:val="28"/>
              </w:rPr>
            </w:pPr>
          </w:p>
        </w:tc>
        <w:tc>
          <w:tcPr>
            <w:tcW w:w="3900" w:type="dxa"/>
            <w:gridSpan w:val="2"/>
            <w:vAlign w:val="bottom"/>
          </w:tcPr>
          <w:p w14:paraId="12D09B7E" w14:textId="77777777" w:rsidR="00EF2CCB" w:rsidRPr="00654D12" w:rsidRDefault="00EF2CCB" w:rsidP="00654D12">
            <w:pPr>
              <w:rPr>
                <w:sz w:val="28"/>
                <w:szCs w:val="28"/>
              </w:rPr>
            </w:pPr>
            <w:r w:rsidRPr="00654D12">
              <w:rPr>
                <w:sz w:val="28"/>
                <w:szCs w:val="28"/>
              </w:rPr>
              <w:t>выполнять без возраженья»</w:t>
            </w:r>
          </w:p>
        </w:tc>
        <w:tc>
          <w:tcPr>
            <w:tcW w:w="440" w:type="dxa"/>
            <w:tcBorders>
              <w:right w:val="single" w:sz="8" w:space="0" w:color="auto"/>
            </w:tcBorders>
            <w:vAlign w:val="bottom"/>
          </w:tcPr>
          <w:p w14:paraId="67E9D928" w14:textId="77777777" w:rsidR="00EF2CCB" w:rsidRPr="00654D12" w:rsidRDefault="00EF2CCB" w:rsidP="00654D12">
            <w:pPr>
              <w:rPr>
                <w:sz w:val="28"/>
                <w:szCs w:val="28"/>
              </w:rPr>
            </w:pPr>
          </w:p>
        </w:tc>
        <w:tc>
          <w:tcPr>
            <w:tcW w:w="30" w:type="dxa"/>
            <w:vAlign w:val="bottom"/>
          </w:tcPr>
          <w:p w14:paraId="113CD011" w14:textId="77777777" w:rsidR="00EF2CCB" w:rsidRPr="00654D12" w:rsidRDefault="00EF2CCB" w:rsidP="00654D12">
            <w:pPr>
              <w:rPr>
                <w:sz w:val="28"/>
                <w:szCs w:val="28"/>
              </w:rPr>
            </w:pPr>
          </w:p>
        </w:tc>
      </w:tr>
      <w:tr w:rsidR="00EF2CCB" w:rsidRPr="00654D12" w14:paraId="0E0FD0FB" w14:textId="77777777" w:rsidTr="00654D12">
        <w:trPr>
          <w:trHeight w:val="181"/>
        </w:trPr>
        <w:tc>
          <w:tcPr>
            <w:tcW w:w="980" w:type="dxa"/>
            <w:vMerge/>
            <w:tcBorders>
              <w:left w:val="single" w:sz="8" w:space="0" w:color="auto"/>
              <w:right w:val="single" w:sz="8" w:space="0" w:color="auto"/>
            </w:tcBorders>
            <w:vAlign w:val="bottom"/>
          </w:tcPr>
          <w:p w14:paraId="50B252D7" w14:textId="77777777" w:rsidR="00EF2CCB" w:rsidRPr="00654D12" w:rsidRDefault="00EF2CCB" w:rsidP="00654D12">
            <w:pPr>
              <w:rPr>
                <w:sz w:val="28"/>
                <w:szCs w:val="28"/>
              </w:rPr>
            </w:pPr>
          </w:p>
        </w:tc>
        <w:tc>
          <w:tcPr>
            <w:tcW w:w="1840" w:type="dxa"/>
            <w:vAlign w:val="bottom"/>
          </w:tcPr>
          <w:p w14:paraId="6420E456" w14:textId="77777777" w:rsidR="00EF2CCB" w:rsidRPr="00654D12" w:rsidRDefault="00EF2CCB" w:rsidP="00654D12">
            <w:pPr>
              <w:rPr>
                <w:sz w:val="28"/>
                <w:szCs w:val="28"/>
              </w:rPr>
            </w:pPr>
          </w:p>
        </w:tc>
        <w:tc>
          <w:tcPr>
            <w:tcW w:w="1084" w:type="dxa"/>
            <w:vAlign w:val="bottom"/>
          </w:tcPr>
          <w:p w14:paraId="5CE4961A" w14:textId="77777777" w:rsidR="00EF2CCB" w:rsidRPr="00654D12" w:rsidRDefault="00EF2CCB" w:rsidP="00654D12">
            <w:pPr>
              <w:rPr>
                <w:sz w:val="28"/>
                <w:szCs w:val="28"/>
              </w:rPr>
            </w:pPr>
          </w:p>
        </w:tc>
        <w:tc>
          <w:tcPr>
            <w:tcW w:w="1180" w:type="dxa"/>
            <w:vAlign w:val="bottom"/>
          </w:tcPr>
          <w:p w14:paraId="485F3BA3" w14:textId="77777777" w:rsidR="00EF2CCB" w:rsidRPr="00654D12" w:rsidRDefault="00EF2CCB" w:rsidP="00654D12">
            <w:pPr>
              <w:rPr>
                <w:sz w:val="28"/>
                <w:szCs w:val="28"/>
              </w:rPr>
            </w:pPr>
          </w:p>
        </w:tc>
        <w:tc>
          <w:tcPr>
            <w:tcW w:w="440" w:type="dxa"/>
            <w:tcBorders>
              <w:right w:val="single" w:sz="8" w:space="0" w:color="auto"/>
            </w:tcBorders>
            <w:vAlign w:val="bottom"/>
          </w:tcPr>
          <w:p w14:paraId="087FAE0A" w14:textId="77777777" w:rsidR="00EF2CCB" w:rsidRPr="00654D12" w:rsidRDefault="00EF2CCB" w:rsidP="00654D12">
            <w:pPr>
              <w:rPr>
                <w:sz w:val="28"/>
                <w:szCs w:val="28"/>
              </w:rPr>
            </w:pPr>
          </w:p>
        </w:tc>
        <w:tc>
          <w:tcPr>
            <w:tcW w:w="1860" w:type="dxa"/>
            <w:vAlign w:val="bottom"/>
          </w:tcPr>
          <w:p w14:paraId="25447699" w14:textId="77777777" w:rsidR="00EF2CCB" w:rsidRPr="00654D12" w:rsidRDefault="00EF2CCB" w:rsidP="00654D12">
            <w:pPr>
              <w:rPr>
                <w:sz w:val="28"/>
                <w:szCs w:val="28"/>
              </w:rPr>
            </w:pPr>
          </w:p>
        </w:tc>
        <w:tc>
          <w:tcPr>
            <w:tcW w:w="2040" w:type="dxa"/>
            <w:vAlign w:val="bottom"/>
          </w:tcPr>
          <w:p w14:paraId="4E869191" w14:textId="77777777" w:rsidR="00EF2CCB" w:rsidRPr="00654D12" w:rsidRDefault="00EF2CCB" w:rsidP="00654D12">
            <w:pPr>
              <w:rPr>
                <w:sz w:val="28"/>
                <w:szCs w:val="28"/>
              </w:rPr>
            </w:pPr>
          </w:p>
        </w:tc>
        <w:tc>
          <w:tcPr>
            <w:tcW w:w="440" w:type="dxa"/>
            <w:tcBorders>
              <w:right w:val="single" w:sz="8" w:space="0" w:color="auto"/>
            </w:tcBorders>
            <w:vAlign w:val="bottom"/>
          </w:tcPr>
          <w:p w14:paraId="1B8B342E" w14:textId="77777777" w:rsidR="00EF2CCB" w:rsidRPr="00654D12" w:rsidRDefault="00EF2CCB" w:rsidP="00654D12">
            <w:pPr>
              <w:rPr>
                <w:sz w:val="28"/>
                <w:szCs w:val="28"/>
              </w:rPr>
            </w:pPr>
          </w:p>
        </w:tc>
        <w:tc>
          <w:tcPr>
            <w:tcW w:w="30" w:type="dxa"/>
            <w:vAlign w:val="bottom"/>
          </w:tcPr>
          <w:p w14:paraId="465D8DA5" w14:textId="77777777" w:rsidR="00EF2CCB" w:rsidRPr="00654D12" w:rsidRDefault="00EF2CCB" w:rsidP="00654D12">
            <w:pPr>
              <w:rPr>
                <w:sz w:val="28"/>
                <w:szCs w:val="28"/>
              </w:rPr>
            </w:pPr>
          </w:p>
        </w:tc>
      </w:tr>
      <w:tr w:rsidR="00EF2CCB" w:rsidRPr="00654D12" w14:paraId="38DB8582" w14:textId="77777777" w:rsidTr="00654D12">
        <w:trPr>
          <w:trHeight w:val="83"/>
        </w:trPr>
        <w:tc>
          <w:tcPr>
            <w:tcW w:w="980" w:type="dxa"/>
            <w:tcBorders>
              <w:left w:val="single" w:sz="8" w:space="0" w:color="auto"/>
              <w:bottom w:val="single" w:sz="8" w:space="0" w:color="auto"/>
              <w:right w:val="single" w:sz="8" w:space="0" w:color="auto"/>
            </w:tcBorders>
            <w:vAlign w:val="bottom"/>
          </w:tcPr>
          <w:p w14:paraId="0FD0DF17" w14:textId="77777777" w:rsidR="00EF2CCB" w:rsidRPr="00654D12" w:rsidRDefault="00EF2CCB" w:rsidP="00654D12">
            <w:pPr>
              <w:rPr>
                <w:sz w:val="28"/>
                <w:szCs w:val="28"/>
              </w:rPr>
            </w:pPr>
          </w:p>
        </w:tc>
        <w:tc>
          <w:tcPr>
            <w:tcW w:w="1840" w:type="dxa"/>
            <w:tcBorders>
              <w:bottom w:val="single" w:sz="8" w:space="0" w:color="auto"/>
            </w:tcBorders>
            <w:vAlign w:val="bottom"/>
          </w:tcPr>
          <w:p w14:paraId="5B0B27C8" w14:textId="77777777" w:rsidR="00EF2CCB" w:rsidRPr="00654D12" w:rsidRDefault="00EF2CCB" w:rsidP="00654D12">
            <w:pPr>
              <w:rPr>
                <w:sz w:val="28"/>
                <w:szCs w:val="28"/>
              </w:rPr>
            </w:pPr>
          </w:p>
        </w:tc>
        <w:tc>
          <w:tcPr>
            <w:tcW w:w="1084" w:type="dxa"/>
            <w:tcBorders>
              <w:bottom w:val="single" w:sz="8" w:space="0" w:color="auto"/>
            </w:tcBorders>
            <w:vAlign w:val="bottom"/>
          </w:tcPr>
          <w:p w14:paraId="560206DC" w14:textId="77777777" w:rsidR="00EF2CCB" w:rsidRPr="00654D12" w:rsidRDefault="00EF2CCB" w:rsidP="00654D12">
            <w:pPr>
              <w:rPr>
                <w:sz w:val="28"/>
                <w:szCs w:val="28"/>
              </w:rPr>
            </w:pPr>
          </w:p>
        </w:tc>
        <w:tc>
          <w:tcPr>
            <w:tcW w:w="1620" w:type="dxa"/>
            <w:gridSpan w:val="2"/>
            <w:tcBorders>
              <w:bottom w:val="single" w:sz="8" w:space="0" w:color="auto"/>
              <w:right w:val="single" w:sz="8" w:space="0" w:color="auto"/>
            </w:tcBorders>
            <w:vAlign w:val="bottom"/>
          </w:tcPr>
          <w:p w14:paraId="26CE12A5" w14:textId="77777777" w:rsidR="00EF2CCB" w:rsidRPr="00654D12" w:rsidRDefault="00EF2CCB" w:rsidP="00654D12">
            <w:pPr>
              <w:rPr>
                <w:sz w:val="28"/>
                <w:szCs w:val="28"/>
              </w:rPr>
            </w:pPr>
          </w:p>
        </w:tc>
        <w:tc>
          <w:tcPr>
            <w:tcW w:w="4340" w:type="dxa"/>
            <w:gridSpan w:val="3"/>
            <w:tcBorders>
              <w:bottom w:val="single" w:sz="8" w:space="0" w:color="auto"/>
              <w:right w:val="single" w:sz="8" w:space="0" w:color="auto"/>
            </w:tcBorders>
            <w:vAlign w:val="bottom"/>
          </w:tcPr>
          <w:p w14:paraId="4AAE0CEC" w14:textId="77777777" w:rsidR="00EF2CCB" w:rsidRPr="00654D12" w:rsidRDefault="00EF2CCB" w:rsidP="00654D12">
            <w:pPr>
              <w:rPr>
                <w:sz w:val="28"/>
                <w:szCs w:val="28"/>
              </w:rPr>
            </w:pPr>
          </w:p>
        </w:tc>
        <w:tc>
          <w:tcPr>
            <w:tcW w:w="30" w:type="dxa"/>
            <w:vAlign w:val="bottom"/>
          </w:tcPr>
          <w:p w14:paraId="1232906E" w14:textId="77777777" w:rsidR="00EF2CCB" w:rsidRPr="00654D12" w:rsidRDefault="00EF2CCB" w:rsidP="00654D12">
            <w:pPr>
              <w:rPr>
                <w:sz w:val="28"/>
                <w:szCs w:val="28"/>
              </w:rPr>
            </w:pPr>
          </w:p>
        </w:tc>
      </w:tr>
      <w:tr w:rsidR="00EF2CCB" w:rsidRPr="00654D12" w14:paraId="283AE85E" w14:textId="77777777" w:rsidTr="00654D12">
        <w:trPr>
          <w:trHeight w:val="302"/>
        </w:trPr>
        <w:tc>
          <w:tcPr>
            <w:tcW w:w="980" w:type="dxa"/>
            <w:vMerge w:val="restart"/>
            <w:tcBorders>
              <w:left w:val="single" w:sz="8" w:space="0" w:color="auto"/>
              <w:right w:val="single" w:sz="8" w:space="0" w:color="auto"/>
            </w:tcBorders>
            <w:textDirection w:val="btLr"/>
            <w:vAlign w:val="bottom"/>
          </w:tcPr>
          <w:p w14:paraId="589D92E2" w14:textId="77777777" w:rsidR="00EF2CCB" w:rsidRPr="00654D12" w:rsidRDefault="00EF2CCB" w:rsidP="00654D12">
            <w:pPr>
              <w:rPr>
                <w:sz w:val="28"/>
                <w:szCs w:val="28"/>
              </w:rPr>
            </w:pPr>
            <w:r w:rsidRPr="00654D12">
              <w:rPr>
                <w:sz w:val="28"/>
                <w:szCs w:val="28"/>
              </w:rPr>
              <w:t>квартал</w:t>
            </w:r>
          </w:p>
        </w:tc>
        <w:tc>
          <w:tcPr>
            <w:tcW w:w="1840" w:type="dxa"/>
            <w:vAlign w:val="bottom"/>
          </w:tcPr>
          <w:p w14:paraId="3018CCF5" w14:textId="77777777" w:rsidR="00EF2CCB" w:rsidRPr="00654D12" w:rsidRDefault="00EF2CCB" w:rsidP="00654D12">
            <w:pPr>
              <w:rPr>
                <w:sz w:val="28"/>
                <w:szCs w:val="28"/>
              </w:rPr>
            </w:pPr>
            <w:r w:rsidRPr="00654D12">
              <w:rPr>
                <w:sz w:val="28"/>
                <w:szCs w:val="28"/>
              </w:rPr>
              <w:t>Организация</w:t>
            </w:r>
          </w:p>
        </w:tc>
        <w:tc>
          <w:tcPr>
            <w:tcW w:w="1084" w:type="dxa"/>
            <w:vAlign w:val="bottom"/>
          </w:tcPr>
          <w:p w14:paraId="427B9936" w14:textId="77777777" w:rsidR="00EF2CCB" w:rsidRPr="00654D12" w:rsidRDefault="00EF2CCB" w:rsidP="00654D12">
            <w:pPr>
              <w:rPr>
                <w:sz w:val="28"/>
                <w:szCs w:val="28"/>
              </w:rPr>
            </w:pPr>
          </w:p>
        </w:tc>
        <w:tc>
          <w:tcPr>
            <w:tcW w:w="1620" w:type="dxa"/>
            <w:gridSpan w:val="2"/>
            <w:tcBorders>
              <w:right w:val="single" w:sz="8" w:space="0" w:color="auto"/>
            </w:tcBorders>
            <w:vAlign w:val="bottom"/>
          </w:tcPr>
          <w:p w14:paraId="1AB18E07" w14:textId="77777777" w:rsidR="00EF2CCB" w:rsidRPr="00654D12" w:rsidRDefault="00EF2CCB" w:rsidP="00654D12">
            <w:pPr>
              <w:rPr>
                <w:sz w:val="28"/>
                <w:szCs w:val="28"/>
              </w:rPr>
            </w:pPr>
            <w:r w:rsidRPr="00654D12">
              <w:rPr>
                <w:sz w:val="28"/>
                <w:szCs w:val="28"/>
              </w:rPr>
              <w:t>совместных</w:t>
            </w:r>
          </w:p>
        </w:tc>
        <w:tc>
          <w:tcPr>
            <w:tcW w:w="4340" w:type="dxa"/>
            <w:gridSpan w:val="3"/>
            <w:tcBorders>
              <w:right w:val="single" w:sz="8" w:space="0" w:color="auto"/>
            </w:tcBorders>
            <w:vAlign w:val="bottom"/>
          </w:tcPr>
          <w:p w14:paraId="28A25B1E" w14:textId="77777777" w:rsidR="00EF2CCB" w:rsidRPr="00654D12" w:rsidRDefault="00EF2CCB" w:rsidP="00654D12">
            <w:pPr>
              <w:rPr>
                <w:sz w:val="28"/>
                <w:szCs w:val="28"/>
              </w:rPr>
            </w:pPr>
            <w:r w:rsidRPr="00654D12">
              <w:rPr>
                <w:sz w:val="28"/>
                <w:szCs w:val="28"/>
              </w:rPr>
              <w:t>Семейный   творческий   конкурс</w:t>
            </w:r>
          </w:p>
        </w:tc>
        <w:tc>
          <w:tcPr>
            <w:tcW w:w="30" w:type="dxa"/>
            <w:vAlign w:val="bottom"/>
          </w:tcPr>
          <w:p w14:paraId="778E46B1" w14:textId="77777777" w:rsidR="00EF2CCB" w:rsidRPr="00654D12" w:rsidRDefault="00EF2CCB" w:rsidP="00654D12">
            <w:pPr>
              <w:rPr>
                <w:sz w:val="28"/>
                <w:szCs w:val="28"/>
              </w:rPr>
            </w:pPr>
          </w:p>
        </w:tc>
      </w:tr>
      <w:tr w:rsidR="00EF2CCB" w:rsidRPr="00654D12" w14:paraId="3CE63D79" w14:textId="77777777" w:rsidTr="00654D12">
        <w:trPr>
          <w:trHeight w:val="403"/>
        </w:trPr>
        <w:tc>
          <w:tcPr>
            <w:tcW w:w="980" w:type="dxa"/>
            <w:vMerge/>
            <w:tcBorders>
              <w:left w:val="single" w:sz="8" w:space="0" w:color="auto"/>
              <w:right w:val="single" w:sz="8" w:space="0" w:color="auto"/>
            </w:tcBorders>
            <w:vAlign w:val="bottom"/>
          </w:tcPr>
          <w:p w14:paraId="76F11F8F" w14:textId="77777777" w:rsidR="00EF2CCB" w:rsidRPr="00654D12" w:rsidRDefault="00EF2CCB" w:rsidP="00654D12">
            <w:pPr>
              <w:rPr>
                <w:sz w:val="28"/>
                <w:szCs w:val="28"/>
              </w:rPr>
            </w:pPr>
          </w:p>
        </w:tc>
        <w:tc>
          <w:tcPr>
            <w:tcW w:w="4544" w:type="dxa"/>
            <w:gridSpan w:val="4"/>
            <w:tcBorders>
              <w:right w:val="single" w:sz="8" w:space="0" w:color="auto"/>
            </w:tcBorders>
            <w:vAlign w:val="bottom"/>
          </w:tcPr>
          <w:p w14:paraId="1B54A0BF" w14:textId="77777777" w:rsidR="00EF2CCB" w:rsidRPr="00654D12" w:rsidRDefault="00EF2CCB" w:rsidP="00654D12">
            <w:pPr>
              <w:rPr>
                <w:sz w:val="28"/>
                <w:szCs w:val="28"/>
              </w:rPr>
            </w:pPr>
            <w:r w:rsidRPr="00654D12">
              <w:rPr>
                <w:sz w:val="28"/>
                <w:szCs w:val="28"/>
              </w:rPr>
              <w:t>мероприятий с инспекцией ГИБДД.</w:t>
            </w:r>
          </w:p>
        </w:tc>
        <w:tc>
          <w:tcPr>
            <w:tcW w:w="1860" w:type="dxa"/>
            <w:vAlign w:val="bottom"/>
          </w:tcPr>
          <w:p w14:paraId="18A7732A" w14:textId="77777777" w:rsidR="00EF2CCB" w:rsidRPr="00654D12" w:rsidRDefault="00EF2CCB" w:rsidP="00654D12">
            <w:pPr>
              <w:rPr>
                <w:sz w:val="28"/>
                <w:szCs w:val="28"/>
              </w:rPr>
            </w:pPr>
            <w:r w:rsidRPr="00654D12">
              <w:rPr>
                <w:sz w:val="28"/>
                <w:szCs w:val="28"/>
              </w:rPr>
              <w:t>плакатов</w:t>
            </w:r>
          </w:p>
        </w:tc>
        <w:tc>
          <w:tcPr>
            <w:tcW w:w="2040" w:type="dxa"/>
            <w:vAlign w:val="bottom"/>
          </w:tcPr>
          <w:p w14:paraId="6AF9D970" w14:textId="77777777" w:rsidR="00EF2CCB" w:rsidRPr="00654D12" w:rsidRDefault="00EF2CCB" w:rsidP="00654D12">
            <w:pPr>
              <w:rPr>
                <w:sz w:val="28"/>
                <w:szCs w:val="28"/>
              </w:rPr>
            </w:pPr>
            <w:r w:rsidRPr="00654D12">
              <w:rPr>
                <w:sz w:val="28"/>
                <w:szCs w:val="28"/>
              </w:rPr>
              <w:t>«Обращение</w:t>
            </w:r>
          </w:p>
        </w:tc>
        <w:tc>
          <w:tcPr>
            <w:tcW w:w="440" w:type="dxa"/>
            <w:tcBorders>
              <w:right w:val="single" w:sz="8" w:space="0" w:color="auto"/>
            </w:tcBorders>
            <w:vAlign w:val="bottom"/>
          </w:tcPr>
          <w:p w14:paraId="0E178CF6" w14:textId="77777777" w:rsidR="00EF2CCB" w:rsidRPr="00654D12" w:rsidRDefault="00EF2CCB" w:rsidP="00654D12">
            <w:pPr>
              <w:rPr>
                <w:sz w:val="28"/>
                <w:szCs w:val="28"/>
              </w:rPr>
            </w:pPr>
            <w:r w:rsidRPr="00654D12">
              <w:rPr>
                <w:sz w:val="28"/>
                <w:szCs w:val="28"/>
              </w:rPr>
              <w:t>к</w:t>
            </w:r>
          </w:p>
        </w:tc>
        <w:tc>
          <w:tcPr>
            <w:tcW w:w="30" w:type="dxa"/>
            <w:vAlign w:val="bottom"/>
          </w:tcPr>
          <w:p w14:paraId="388762CE" w14:textId="77777777" w:rsidR="00EF2CCB" w:rsidRPr="00654D12" w:rsidRDefault="00EF2CCB" w:rsidP="00654D12">
            <w:pPr>
              <w:rPr>
                <w:sz w:val="28"/>
                <w:szCs w:val="28"/>
              </w:rPr>
            </w:pPr>
          </w:p>
        </w:tc>
      </w:tr>
      <w:tr w:rsidR="00EF2CCB" w:rsidRPr="00654D12" w14:paraId="6BDD528B" w14:textId="77777777" w:rsidTr="00654D12">
        <w:trPr>
          <w:trHeight w:val="392"/>
        </w:trPr>
        <w:tc>
          <w:tcPr>
            <w:tcW w:w="980" w:type="dxa"/>
            <w:vMerge/>
            <w:tcBorders>
              <w:left w:val="single" w:sz="8" w:space="0" w:color="auto"/>
              <w:right w:val="single" w:sz="8" w:space="0" w:color="auto"/>
            </w:tcBorders>
            <w:vAlign w:val="bottom"/>
          </w:tcPr>
          <w:p w14:paraId="67D10D1E" w14:textId="77777777" w:rsidR="00EF2CCB" w:rsidRPr="00654D12" w:rsidRDefault="00EF2CCB" w:rsidP="00654D12">
            <w:pPr>
              <w:rPr>
                <w:sz w:val="28"/>
                <w:szCs w:val="28"/>
              </w:rPr>
            </w:pPr>
          </w:p>
        </w:tc>
        <w:tc>
          <w:tcPr>
            <w:tcW w:w="1840" w:type="dxa"/>
            <w:vAlign w:val="bottom"/>
          </w:tcPr>
          <w:p w14:paraId="59F120A6" w14:textId="77777777" w:rsidR="00EF2CCB" w:rsidRPr="00654D12" w:rsidRDefault="00EF2CCB" w:rsidP="00654D12">
            <w:pPr>
              <w:rPr>
                <w:sz w:val="28"/>
                <w:szCs w:val="28"/>
              </w:rPr>
            </w:pPr>
          </w:p>
        </w:tc>
        <w:tc>
          <w:tcPr>
            <w:tcW w:w="1084" w:type="dxa"/>
            <w:vAlign w:val="bottom"/>
          </w:tcPr>
          <w:p w14:paraId="127E5799" w14:textId="77777777" w:rsidR="00EF2CCB" w:rsidRPr="00654D12" w:rsidRDefault="00EF2CCB" w:rsidP="00654D12">
            <w:pPr>
              <w:rPr>
                <w:sz w:val="28"/>
                <w:szCs w:val="28"/>
              </w:rPr>
            </w:pPr>
          </w:p>
        </w:tc>
        <w:tc>
          <w:tcPr>
            <w:tcW w:w="1180" w:type="dxa"/>
            <w:vAlign w:val="bottom"/>
          </w:tcPr>
          <w:p w14:paraId="13F35383" w14:textId="77777777" w:rsidR="00EF2CCB" w:rsidRPr="00654D12" w:rsidRDefault="00EF2CCB" w:rsidP="00654D12">
            <w:pPr>
              <w:rPr>
                <w:sz w:val="28"/>
                <w:szCs w:val="28"/>
              </w:rPr>
            </w:pPr>
          </w:p>
        </w:tc>
        <w:tc>
          <w:tcPr>
            <w:tcW w:w="440" w:type="dxa"/>
            <w:tcBorders>
              <w:right w:val="single" w:sz="8" w:space="0" w:color="auto"/>
            </w:tcBorders>
            <w:vAlign w:val="bottom"/>
          </w:tcPr>
          <w:p w14:paraId="78D794A4" w14:textId="77777777" w:rsidR="00EF2CCB" w:rsidRPr="00654D12" w:rsidRDefault="00EF2CCB" w:rsidP="00654D12">
            <w:pPr>
              <w:rPr>
                <w:sz w:val="28"/>
                <w:szCs w:val="28"/>
              </w:rPr>
            </w:pPr>
          </w:p>
        </w:tc>
        <w:tc>
          <w:tcPr>
            <w:tcW w:w="1860" w:type="dxa"/>
            <w:vAlign w:val="bottom"/>
          </w:tcPr>
          <w:p w14:paraId="016E3F6F" w14:textId="77777777" w:rsidR="00EF2CCB" w:rsidRPr="00654D12" w:rsidRDefault="00EF2CCB" w:rsidP="00654D12">
            <w:pPr>
              <w:rPr>
                <w:sz w:val="28"/>
                <w:szCs w:val="28"/>
              </w:rPr>
            </w:pPr>
            <w:r w:rsidRPr="00654D12">
              <w:rPr>
                <w:sz w:val="28"/>
                <w:szCs w:val="28"/>
              </w:rPr>
              <w:t>водителям»</w:t>
            </w:r>
          </w:p>
        </w:tc>
        <w:tc>
          <w:tcPr>
            <w:tcW w:w="2040" w:type="dxa"/>
            <w:vAlign w:val="bottom"/>
          </w:tcPr>
          <w:p w14:paraId="7D842F81" w14:textId="77777777" w:rsidR="00EF2CCB" w:rsidRPr="00654D12" w:rsidRDefault="00EF2CCB" w:rsidP="00654D12">
            <w:pPr>
              <w:rPr>
                <w:sz w:val="28"/>
                <w:szCs w:val="28"/>
              </w:rPr>
            </w:pPr>
          </w:p>
        </w:tc>
        <w:tc>
          <w:tcPr>
            <w:tcW w:w="440" w:type="dxa"/>
            <w:tcBorders>
              <w:right w:val="single" w:sz="8" w:space="0" w:color="auto"/>
            </w:tcBorders>
            <w:vAlign w:val="bottom"/>
          </w:tcPr>
          <w:p w14:paraId="531F722E" w14:textId="77777777" w:rsidR="00EF2CCB" w:rsidRPr="00654D12" w:rsidRDefault="00EF2CCB" w:rsidP="00654D12">
            <w:pPr>
              <w:rPr>
                <w:sz w:val="28"/>
                <w:szCs w:val="28"/>
              </w:rPr>
            </w:pPr>
          </w:p>
        </w:tc>
        <w:tc>
          <w:tcPr>
            <w:tcW w:w="30" w:type="dxa"/>
            <w:vAlign w:val="bottom"/>
          </w:tcPr>
          <w:p w14:paraId="786C3FED" w14:textId="77777777" w:rsidR="00EF2CCB" w:rsidRPr="00654D12" w:rsidRDefault="00EF2CCB" w:rsidP="00654D12">
            <w:pPr>
              <w:rPr>
                <w:sz w:val="28"/>
                <w:szCs w:val="28"/>
              </w:rPr>
            </w:pPr>
          </w:p>
        </w:tc>
      </w:tr>
      <w:tr w:rsidR="00EF2CCB" w:rsidRPr="00654D12" w14:paraId="6229F31D" w14:textId="77777777" w:rsidTr="00654D12">
        <w:trPr>
          <w:trHeight w:val="141"/>
        </w:trPr>
        <w:tc>
          <w:tcPr>
            <w:tcW w:w="980" w:type="dxa"/>
            <w:tcBorders>
              <w:left w:val="single" w:sz="8" w:space="0" w:color="auto"/>
              <w:right w:val="single" w:sz="8" w:space="0" w:color="auto"/>
            </w:tcBorders>
            <w:textDirection w:val="btLr"/>
            <w:vAlign w:val="bottom"/>
          </w:tcPr>
          <w:p w14:paraId="24B48A9F" w14:textId="77777777" w:rsidR="00EF2CCB" w:rsidRPr="00654D12" w:rsidRDefault="00EF2CCB" w:rsidP="00654D12">
            <w:pPr>
              <w:rPr>
                <w:sz w:val="28"/>
                <w:szCs w:val="28"/>
              </w:rPr>
            </w:pPr>
            <w:r w:rsidRPr="00654D12">
              <w:rPr>
                <w:sz w:val="28"/>
                <w:szCs w:val="28"/>
              </w:rPr>
              <w:t>2</w:t>
            </w:r>
          </w:p>
        </w:tc>
        <w:tc>
          <w:tcPr>
            <w:tcW w:w="1840" w:type="dxa"/>
            <w:vAlign w:val="bottom"/>
          </w:tcPr>
          <w:p w14:paraId="3D36AD6F" w14:textId="77777777" w:rsidR="00EF2CCB" w:rsidRPr="00654D12" w:rsidRDefault="00EF2CCB" w:rsidP="00654D12">
            <w:pPr>
              <w:rPr>
                <w:sz w:val="28"/>
                <w:szCs w:val="28"/>
              </w:rPr>
            </w:pPr>
          </w:p>
        </w:tc>
        <w:tc>
          <w:tcPr>
            <w:tcW w:w="1084" w:type="dxa"/>
            <w:vAlign w:val="bottom"/>
          </w:tcPr>
          <w:p w14:paraId="75A85396" w14:textId="77777777" w:rsidR="00EF2CCB" w:rsidRPr="00654D12" w:rsidRDefault="00EF2CCB" w:rsidP="00654D12">
            <w:pPr>
              <w:rPr>
                <w:sz w:val="28"/>
                <w:szCs w:val="28"/>
              </w:rPr>
            </w:pPr>
          </w:p>
        </w:tc>
        <w:tc>
          <w:tcPr>
            <w:tcW w:w="1180" w:type="dxa"/>
            <w:vAlign w:val="bottom"/>
          </w:tcPr>
          <w:p w14:paraId="559BA0A5" w14:textId="77777777" w:rsidR="00EF2CCB" w:rsidRPr="00654D12" w:rsidRDefault="00EF2CCB" w:rsidP="00654D12">
            <w:pPr>
              <w:rPr>
                <w:sz w:val="28"/>
                <w:szCs w:val="28"/>
              </w:rPr>
            </w:pPr>
          </w:p>
        </w:tc>
        <w:tc>
          <w:tcPr>
            <w:tcW w:w="440" w:type="dxa"/>
            <w:tcBorders>
              <w:right w:val="single" w:sz="8" w:space="0" w:color="auto"/>
            </w:tcBorders>
            <w:vAlign w:val="bottom"/>
          </w:tcPr>
          <w:p w14:paraId="4E6EBD39" w14:textId="77777777" w:rsidR="00EF2CCB" w:rsidRPr="00654D12" w:rsidRDefault="00EF2CCB" w:rsidP="00654D12">
            <w:pPr>
              <w:rPr>
                <w:sz w:val="28"/>
                <w:szCs w:val="28"/>
              </w:rPr>
            </w:pPr>
          </w:p>
        </w:tc>
        <w:tc>
          <w:tcPr>
            <w:tcW w:w="1860" w:type="dxa"/>
            <w:vAlign w:val="bottom"/>
          </w:tcPr>
          <w:p w14:paraId="095E0109" w14:textId="77777777" w:rsidR="00EF2CCB" w:rsidRPr="00654D12" w:rsidRDefault="00EF2CCB" w:rsidP="00654D12">
            <w:pPr>
              <w:rPr>
                <w:sz w:val="28"/>
                <w:szCs w:val="28"/>
              </w:rPr>
            </w:pPr>
          </w:p>
        </w:tc>
        <w:tc>
          <w:tcPr>
            <w:tcW w:w="2040" w:type="dxa"/>
            <w:vAlign w:val="bottom"/>
          </w:tcPr>
          <w:p w14:paraId="765A7B20" w14:textId="77777777" w:rsidR="00EF2CCB" w:rsidRPr="00654D12" w:rsidRDefault="00EF2CCB" w:rsidP="00654D12">
            <w:pPr>
              <w:rPr>
                <w:sz w:val="28"/>
                <w:szCs w:val="28"/>
              </w:rPr>
            </w:pPr>
          </w:p>
        </w:tc>
        <w:tc>
          <w:tcPr>
            <w:tcW w:w="440" w:type="dxa"/>
            <w:tcBorders>
              <w:right w:val="single" w:sz="8" w:space="0" w:color="auto"/>
            </w:tcBorders>
            <w:vAlign w:val="bottom"/>
          </w:tcPr>
          <w:p w14:paraId="0832780F" w14:textId="77777777" w:rsidR="00EF2CCB" w:rsidRPr="00654D12" w:rsidRDefault="00EF2CCB" w:rsidP="00654D12">
            <w:pPr>
              <w:rPr>
                <w:sz w:val="28"/>
                <w:szCs w:val="28"/>
              </w:rPr>
            </w:pPr>
          </w:p>
        </w:tc>
        <w:tc>
          <w:tcPr>
            <w:tcW w:w="30" w:type="dxa"/>
            <w:vAlign w:val="bottom"/>
          </w:tcPr>
          <w:p w14:paraId="13348DA0" w14:textId="77777777" w:rsidR="00EF2CCB" w:rsidRPr="00654D12" w:rsidRDefault="00EF2CCB" w:rsidP="00654D12">
            <w:pPr>
              <w:rPr>
                <w:sz w:val="28"/>
                <w:szCs w:val="28"/>
              </w:rPr>
            </w:pPr>
          </w:p>
        </w:tc>
      </w:tr>
      <w:tr w:rsidR="00EF2CCB" w:rsidRPr="00654D12" w14:paraId="15417001" w14:textId="77777777" w:rsidTr="00654D12">
        <w:trPr>
          <w:trHeight w:val="83"/>
        </w:trPr>
        <w:tc>
          <w:tcPr>
            <w:tcW w:w="980" w:type="dxa"/>
            <w:tcBorders>
              <w:left w:val="single" w:sz="8" w:space="0" w:color="auto"/>
              <w:bottom w:val="single" w:sz="8" w:space="0" w:color="auto"/>
              <w:right w:val="single" w:sz="8" w:space="0" w:color="auto"/>
            </w:tcBorders>
            <w:vAlign w:val="bottom"/>
          </w:tcPr>
          <w:p w14:paraId="7E607E04" w14:textId="77777777" w:rsidR="00EF2CCB" w:rsidRPr="00654D12" w:rsidRDefault="00EF2CCB" w:rsidP="00654D12">
            <w:pPr>
              <w:rPr>
                <w:sz w:val="28"/>
                <w:szCs w:val="28"/>
              </w:rPr>
            </w:pPr>
          </w:p>
        </w:tc>
        <w:tc>
          <w:tcPr>
            <w:tcW w:w="1840" w:type="dxa"/>
            <w:tcBorders>
              <w:bottom w:val="single" w:sz="8" w:space="0" w:color="auto"/>
            </w:tcBorders>
            <w:vAlign w:val="bottom"/>
          </w:tcPr>
          <w:p w14:paraId="56CF6187" w14:textId="77777777" w:rsidR="00EF2CCB" w:rsidRPr="00654D12" w:rsidRDefault="00EF2CCB" w:rsidP="00654D12">
            <w:pPr>
              <w:rPr>
                <w:sz w:val="28"/>
                <w:szCs w:val="28"/>
              </w:rPr>
            </w:pPr>
          </w:p>
        </w:tc>
        <w:tc>
          <w:tcPr>
            <w:tcW w:w="1084" w:type="dxa"/>
            <w:tcBorders>
              <w:bottom w:val="single" w:sz="8" w:space="0" w:color="auto"/>
            </w:tcBorders>
            <w:vAlign w:val="bottom"/>
          </w:tcPr>
          <w:p w14:paraId="6CDD5E78" w14:textId="77777777" w:rsidR="00EF2CCB" w:rsidRPr="00654D12" w:rsidRDefault="00EF2CCB" w:rsidP="00654D12">
            <w:pPr>
              <w:rPr>
                <w:sz w:val="28"/>
                <w:szCs w:val="28"/>
              </w:rPr>
            </w:pPr>
          </w:p>
        </w:tc>
        <w:tc>
          <w:tcPr>
            <w:tcW w:w="1180" w:type="dxa"/>
            <w:tcBorders>
              <w:bottom w:val="single" w:sz="8" w:space="0" w:color="auto"/>
            </w:tcBorders>
            <w:vAlign w:val="bottom"/>
          </w:tcPr>
          <w:p w14:paraId="037E070D" w14:textId="77777777" w:rsidR="00EF2CCB" w:rsidRPr="00654D12" w:rsidRDefault="00EF2CCB" w:rsidP="00654D12">
            <w:pPr>
              <w:rPr>
                <w:sz w:val="28"/>
                <w:szCs w:val="28"/>
              </w:rPr>
            </w:pPr>
          </w:p>
        </w:tc>
        <w:tc>
          <w:tcPr>
            <w:tcW w:w="440" w:type="dxa"/>
            <w:tcBorders>
              <w:bottom w:val="single" w:sz="8" w:space="0" w:color="auto"/>
              <w:right w:val="single" w:sz="8" w:space="0" w:color="auto"/>
            </w:tcBorders>
            <w:vAlign w:val="bottom"/>
          </w:tcPr>
          <w:p w14:paraId="14E12F1A" w14:textId="77777777" w:rsidR="00EF2CCB" w:rsidRPr="00654D12" w:rsidRDefault="00EF2CCB" w:rsidP="00654D12">
            <w:pPr>
              <w:rPr>
                <w:sz w:val="28"/>
                <w:szCs w:val="28"/>
              </w:rPr>
            </w:pPr>
          </w:p>
        </w:tc>
        <w:tc>
          <w:tcPr>
            <w:tcW w:w="1860" w:type="dxa"/>
            <w:tcBorders>
              <w:bottom w:val="single" w:sz="8" w:space="0" w:color="auto"/>
            </w:tcBorders>
            <w:vAlign w:val="bottom"/>
          </w:tcPr>
          <w:p w14:paraId="1DD8C6D3" w14:textId="77777777" w:rsidR="00EF2CCB" w:rsidRPr="00654D12" w:rsidRDefault="00EF2CCB" w:rsidP="00654D12">
            <w:pPr>
              <w:rPr>
                <w:sz w:val="28"/>
                <w:szCs w:val="28"/>
              </w:rPr>
            </w:pPr>
          </w:p>
        </w:tc>
        <w:tc>
          <w:tcPr>
            <w:tcW w:w="2480" w:type="dxa"/>
            <w:gridSpan w:val="2"/>
            <w:tcBorders>
              <w:bottom w:val="single" w:sz="8" w:space="0" w:color="auto"/>
              <w:right w:val="single" w:sz="8" w:space="0" w:color="auto"/>
            </w:tcBorders>
            <w:vAlign w:val="bottom"/>
          </w:tcPr>
          <w:p w14:paraId="20503FFB" w14:textId="77777777" w:rsidR="00EF2CCB" w:rsidRPr="00654D12" w:rsidRDefault="00EF2CCB" w:rsidP="00654D12">
            <w:pPr>
              <w:rPr>
                <w:sz w:val="28"/>
                <w:szCs w:val="28"/>
              </w:rPr>
            </w:pPr>
          </w:p>
        </w:tc>
        <w:tc>
          <w:tcPr>
            <w:tcW w:w="30" w:type="dxa"/>
            <w:vAlign w:val="bottom"/>
          </w:tcPr>
          <w:p w14:paraId="41B343EB" w14:textId="77777777" w:rsidR="00EF2CCB" w:rsidRPr="00654D12" w:rsidRDefault="00EF2CCB" w:rsidP="00654D12">
            <w:pPr>
              <w:rPr>
                <w:sz w:val="28"/>
                <w:szCs w:val="28"/>
              </w:rPr>
            </w:pPr>
          </w:p>
        </w:tc>
      </w:tr>
      <w:tr w:rsidR="00EF2CCB" w:rsidRPr="00654D12" w14:paraId="1F0B587D" w14:textId="77777777" w:rsidTr="00654D12">
        <w:trPr>
          <w:trHeight w:val="302"/>
        </w:trPr>
        <w:tc>
          <w:tcPr>
            <w:tcW w:w="980" w:type="dxa"/>
            <w:tcBorders>
              <w:left w:val="single" w:sz="8" w:space="0" w:color="auto"/>
              <w:right w:val="single" w:sz="8" w:space="0" w:color="auto"/>
            </w:tcBorders>
            <w:vAlign w:val="bottom"/>
          </w:tcPr>
          <w:p w14:paraId="0A72A3D8" w14:textId="77777777" w:rsidR="00EF2CCB" w:rsidRPr="00654D12" w:rsidRDefault="00EF2CCB" w:rsidP="00654D12">
            <w:pPr>
              <w:rPr>
                <w:sz w:val="28"/>
                <w:szCs w:val="28"/>
              </w:rPr>
            </w:pPr>
          </w:p>
        </w:tc>
        <w:tc>
          <w:tcPr>
            <w:tcW w:w="1840" w:type="dxa"/>
            <w:vAlign w:val="bottom"/>
          </w:tcPr>
          <w:p w14:paraId="6B0441E6" w14:textId="77777777" w:rsidR="00EF2CCB" w:rsidRPr="00654D12" w:rsidRDefault="00EF2CCB" w:rsidP="00654D12">
            <w:pPr>
              <w:rPr>
                <w:sz w:val="28"/>
                <w:szCs w:val="28"/>
              </w:rPr>
            </w:pPr>
            <w:r w:rsidRPr="00654D12">
              <w:rPr>
                <w:sz w:val="28"/>
                <w:szCs w:val="28"/>
              </w:rPr>
              <w:t>Организация</w:t>
            </w:r>
          </w:p>
        </w:tc>
        <w:tc>
          <w:tcPr>
            <w:tcW w:w="1084" w:type="dxa"/>
            <w:vAlign w:val="bottom"/>
          </w:tcPr>
          <w:p w14:paraId="1D6109BF" w14:textId="77777777" w:rsidR="00EF2CCB" w:rsidRPr="00654D12" w:rsidRDefault="00EF2CCB" w:rsidP="00654D12">
            <w:pPr>
              <w:rPr>
                <w:sz w:val="28"/>
                <w:szCs w:val="28"/>
              </w:rPr>
            </w:pPr>
            <w:r w:rsidRPr="00654D12">
              <w:rPr>
                <w:sz w:val="28"/>
                <w:szCs w:val="28"/>
              </w:rPr>
              <w:t>встреч</w:t>
            </w:r>
          </w:p>
        </w:tc>
        <w:tc>
          <w:tcPr>
            <w:tcW w:w="1180" w:type="dxa"/>
            <w:vAlign w:val="bottom"/>
          </w:tcPr>
          <w:p w14:paraId="2EBF9B29" w14:textId="77777777" w:rsidR="00EF2CCB" w:rsidRPr="00654D12" w:rsidRDefault="00EF2CCB" w:rsidP="00654D12">
            <w:pPr>
              <w:rPr>
                <w:sz w:val="28"/>
                <w:szCs w:val="28"/>
              </w:rPr>
            </w:pPr>
            <w:r w:rsidRPr="00654D12">
              <w:rPr>
                <w:sz w:val="28"/>
                <w:szCs w:val="28"/>
              </w:rPr>
              <w:t>детей</w:t>
            </w:r>
          </w:p>
        </w:tc>
        <w:tc>
          <w:tcPr>
            <w:tcW w:w="440" w:type="dxa"/>
            <w:tcBorders>
              <w:right w:val="single" w:sz="8" w:space="0" w:color="auto"/>
            </w:tcBorders>
            <w:vAlign w:val="bottom"/>
          </w:tcPr>
          <w:p w14:paraId="07B04545" w14:textId="77777777" w:rsidR="00EF2CCB" w:rsidRPr="00654D12" w:rsidRDefault="00EF2CCB" w:rsidP="00654D12">
            <w:pPr>
              <w:rPr>
                <w:sz w:val="28"/>
                <w:szCs w:val="28"/>
              </w:rPr>
            </w:pPr>
            <w:r w:rsidRPr="00654D12">
              <w:rPr>
                <w:sz w:val="28"/>
                <w:szCs w:val="28"/>
              </w:rPr>
              <w:t>с</w:t>
            </w:r>
          </w:p>
        </w:tc>
        <w:tc>
          <w:tcPr>
            <w:tcW w:w="1860" w:type="dxa"/>
            <w:vAlign w:val="bottom"/>
          </w:tcPr>
          <w:p w14:paraId="105E2596" w14:textId="77777777" w:rsidR="00EF2CCB" w:rsidRPr="00654D12" w:rsidRDefault="00EF2CCB" w:rsidP="00654D12">
            <w:pPr>
              <w:rPr>
                <w:sz w:val="28"/>
                <w:szCs w:val="28"/>
              </w:rPr>
            </w:pPr>
            <w:r w:rsidRPr="00654D12">
              <w:rPr>
                <w:sz w:val="28"/>
                <w:szCs w:val="28"/>
              </w:rPr>
              <w:t>Проведение</w:t>
            </w:r>
          </w:p>
        </w:tc>
        <w:tc>
          <w:tcPr>
            <w:tcW w:w="2480" w:type="dxa"/>
            <w:gridSpan w:val="2"/>
            <w:tcBorders>
              <w:right w:val="single" w:sz="8" w:space="0" w:color="auto"/>
            </w:tcBorders>
            <w:vAlign w:val="bottom"/>
          </w:tcPr>
          <w:p w14:paraId="06D4A3D8" w14:textId="77777777" w:rsidR="00EF2CCB" w:rsidRPr="00654D12" w:rsidRDefault="00EF2CCB" w:rsidP="00654D12">
            <w:pPr>
              <w:rPr>
                <w:sz w:val="28"/>
                <w:szCs w:val="28"/>
              </w:rPr>
            </w:pPr>
            <w:r w:rsidRPr="00654D12">
              <w:rPr>
                <w:sz w:val="28"/>
                <w:szCs w:val="28"/>
              </w:rPr>
              <w:t>общего</w:t>
            </w:r>
          </w:p>
        </w:tc>
        <w:tc>
          <w:tcPr>
            <w:tcW w:w="30" w:type="dxa"/>
            <w:vAlign w:val="bottom"/>
          </w:tcPr>
          <w:p w14:paraId="269E395C" w14:textId="77777777" w:rsidR="00EF2CCB" w:rsidRPr="00654D12" w:rsidRDefault="00EF2CCB" w:rsidP="00654D12">
            <w:pPr>
              <w:rPr>
                <w:sz w:val="28"/>
                <w:szCs w:val="28"/>
              </w:rPr>
            </w:pPr>
          </w:p>
        </w:tc>
      </w:tr>
      <w:tr w:rsidR="00EF2CCB" w:rsidRPr="00654D12" w14:paraId="23CA1EAC" w14:textId="77777777" w:rsidTr="00654D12">
        <w:trPr>
          <w:trHeight w:val="403"/>
        </w:trPr>
        <w:tc>
          <w:tcPr>
            <w:tcW w:w="980" w:type="dxa"/>
            <w:tcBorders>
              <w:left w:val="single" w:sz="8" w:space="0" w:color="auto"/>
              <w:right w:val="single" w:sz="8" w:space="0" w:color="auto"/>
            </w:tcBorders>
            <w:vAlign w:val="bottom"/>
          </w:tcPr>
          <w:p w14:paraId="114E73A0" w14:textId="77777777" w:rsidR="00EF2CCB" w:rsidRPr="00654D12" w:rsidRDefault="00EF2CCB" w:rsidP="00654D12">
            <w:pPr>
              <w:rPr>
                <w:sz w:val="28"/>
                <w:szCs w:val="28"/>
              </w:rPr>
            </w:pPr>
          </w:p>
        </w:tc>
        <w:tc>
          <w:tcPr>
            <w:tcW w:w="2924" w:type="dxa"/>
            <w:gridSpan w:val="2"/>
            <w:vAlign w:val="bottom"/>
          </w:tcPr>
          <w:p w14:paraId="09B68E28" w14:textId="77777777" w:rsidR="00EF2CCB" w:rsidRPr="00654D12" w:rsidRDefault="00EF2CCB" w:rsidP="00654D12">
            <w:pPr>
              <w:rPr>
                <w:sz w:val="28"/>
                <w:szCs w:val="28"/>
              </w:rPr>
            </w:pPr>
            <w:r w:rsidRPr="00654D12">
              <w:rPr>
                <w:sz w:val="28"/>
                <w:szCs w:val="28"/>
              </w:rPr>
              <w:t>инспектором ГИБДД.</w:t>
            </w:r>
          </w:p>
        </w:tc>
        <w:tc>
          <w:tcPr>
            <w:tcW w:w="1180" w:type="dxa"/>
            <w:vAlign w:val="bottom"/>
          </w:tcPr>
          <w:p w14:paraId="3B783D85" w14:textId="77777777" w:rsidR="00EF2CCB" w:rsidRPr="00654D12" w:rsidRDefault="00EF2CCB" w:rsidP="00654D12">
            <w:pPr>
              <w:rPr>
                <w:sz w:val="28"/>
                <w:szCs w:val="28"/>
              </w:rPr>
            </w:pPr>
          </w:p>
        </w:tc>
        <w:tc>
          <w:tcPr>
            <w:tcW w:w="440" w:type="dxa"/>
            <w:tcBorders>
              <w:right w:val="single" w:sz="8" w:space="0" w:color="auto"/>
            </w:tcBorders>
            <w:vAlign w:val="bottom"/>
          </w:tcPr>
          <w:p w14:paraId="0EDCD882" w14:textId="77777777" w:rsidR="00EF2CCB" w:rsidRPr="00654D12" w:rsidRDefault="00EF2CCB" w:rsidP="00654D12">
            <w:pPr>
              <w:rPr>
                <w:sz w:val="28"/>
                <w:szCs w:val="28"/>
              </w:rPr>
            </w:pPr>
          </w:p>
        </w:tc>
        <w:tc>
          <w:tcPr>
            <w:tcW w:w="4340" w:type="dxa"/>
            <w:gridSpan w:val="3"/>
            <w:tcBorders>
              <w:right w:val="single" w:sz="8" w:space="0" w:color="auto"/>
            </w:tcBorders>
            <w:vAlign w:val="bottom"/>
          </w:tcPr>
          <w:p w14:paraId="496AA7C0" w14:textId="77777777" w:rsidR="00EF2CCB" w:rsidRPr="00654D12" w:rsidRDefault="00EF2CCB" w:rsidP="00654D12">
            <w:pPr>
              <w:rPr>
                <w:sz w:val="28"/>
                <w:szCs w:val="28"/>
              </w:rPr>
            </w:pPr>
            <w:r w:rsidRPr="00654D12">
              <w:rPr>
                <w:sz w:val="28"/>
                <w:szCs w:val="28"/>
              </w:rPr>
              <w:t>родительского собрания в ДОУ с</w:t>
            </w:r>
          </w:p>
        </w:tc>
        <w:tc>
          <w:tcPr>
            <w:tcW w:w="30" w:type="dxa"/>
            <w:vAlign w:val="bottom"/>
          </w:tcPr>
          <w:p w14:paraId="1BB25741" w14:textId="77777777" w:rsidR="00EF2CCB" w:rsidRPr="00654D12" w:rsidRDefault="00EF2CCB" w:rsidP="00654D12">
            <w:pPr>
              <w:rPr>
                <w:sz w:val="28"/>
                <w:szCs w:val="28"/>
              </w:rPr>
            </w:pPr>
          </w:p>
        </w:tc>
      </w:tr>
      <w:tr w:rsidR="00EF2CCB" w:rsidRPr="00654D12" w14:paraId="111EF9D0" w14:textId="77777777" w:rsidTr="00654D12">
        <w:trPr>
          <w:trHeight w:val="403"/>
        </w:trPr>
        <w:tc>
          <w:tcPr>
            <w:tcW w:w="980" w:type="dxa"/>
            <w:tcBorders>
              <w:left w:val="single" w:sz="8" w:space="0" w:color="auto"/>
              <w:right w:val="single" w:sz="8" w:space="0" w:color="auto"/>
            </w:tcBorders>
            <w:vAlign w:val="bottom"/>
          </w:tcPr>
          <w:p w14:paraId="1C077FF5" w14:textId="77777777" w:rsidR="00EF2CCB" w:rsidRPr="00654D12" w:rsidRDefault="00EF2CCB" w:rsidP="00654D12">
            <w:pPr>
              <w:rPr>
                <w:sz w:val="28"/>
                <w:szCs w:val="28"/>
              </w:rPr>
            </w:pPr>
          </w:p>
        </w:tc>
        <w:tc>
          <w:tcPr>
            <w:tcW w:w="1840" w:type="dxa"/>
            <w:vAlign w:val="bottom"/>
          </w:tcPr>
          <w:p w14:paraId="66C49AD1" w14:textId="77777777" w:rsidR="00EF2CCB" w:rsidRPr="00654D12" w:rsidRDefault="00EF2CCB" w:rsidP="00654D12">
            <w:pPr>
              <w:rPr>
                <w:sz w:val="28"/>
                <w:szCs w:val="28"/>
              </w:rPr>
            </w:pPr>
          </w:p>
        </w:tc>
        <w:tc>
          <w:tcPr>
            <w:tcW w:w="1084" w:type="dxa"/>
            <w:vAlign w:val="bottom"/>
          </w:tcPr>
          <w:p w14:paraId="1F742256" w14:textId="77777777" w:rsidR="00EF2CCB" w:rsidRPr="00654D12" w:rsidRDefault="00EF2CCB" w:rsidP="00654D12">
            <w:pPr>
              <w:rPr>
                <w:sz w:val="28"/>
                <w:szCs w:val="28"/>
              </w:rPr>
            </w:pPr>
          </w:p>
        </w:tc>
        <w:tc>
          <w:tcPr>
            <w:tcW w:w="1180" w:type="dxa"/>
            <w:vAlign w:val="bottom"/>
          </w:tcPr>
          <w:p w14:paraId="455611FC" w14:textId="77777777" w:rsidR="00EF2CCB" w:rsidRPr="00654D12" w:rsidRDefault="00EF2CCB" w:rsidP="00654D12">
            <w:pPr>
              <w:rPr>
                <w:sz w:val="28"/>
                <w:szCs w:val="28"/>
              </w:rPr>
            </w:pPr>
          </w:p>
        </w:tc>
        <w:tc>
          <w:tcPr>
            <w:tcW w:w="440" w:type="dxa"/>
            <w:tcBorders>
              <w:right w:val="single" w:sz="8" w:space="0" w:color="auto"/>
            </w:tcBorders>
            <w:vAlign w:val="bottom"/>
          </w:tcPr>
          <w:p w14:paraId="11FCDB19" w14:textId="77777777" w:rsidR="00EF2CCB" w:rsidRPr="00654D12" w:rsidRDefault="00EF2CCB" w:rsidP="00654D12">
            <w:pPr>
              <w:rPr>
                <w:sz w:val="28"/>
                <w:szCs w:val="28"/>
              </w:rPr>
            </w:pPr>
          </w:p>
        </w:tc>
        <w:tc>
          <w:tcPr>
            <w:tcW w:w="1860" w:type="dxa"/>
            <w:vAlign w:val="bottom"/>
          </w:tcPr>
          <w:p w14:paraId="2C6E0CCC" w14:textId="77777777" w:rsidR="00EF2CCB" w:rsidRPr="00654D12" w:rsidRDefault="00EF2CCB" w:rsidP="00654D12">
            <w:pPr>
              <w:rPr>
                <w:sz w:val="28"/>
                <w:szCs w:val="28"/>
              </w:rPr>
            </w:pPr>
            <w:r w:rsidRPr="00654D12">
              <w:rPr>
                <w:sz w:val="28"/>
                <w:szCs w:val="28"/>
              </w:rPr>
              <w:t>приглашением</w:t>
            </w:r>
          </w:p>
        </w:tc>
        <w:tc>
          <w:tcPr>
            <w:tcW w:w="2480" w:type="dxa"/>
            <w:gridSpan w:val="2"/>
            <w:tcBorders>
              <w:right w:val="single" w:sz="8" w:space="0" w:color="auto"/>
            </w:tcBorders>
            <w:vAlign w:val="bottom"/>
          </w:tcPr>
          <w:p w14:paraId="14EDC93A" w14:textId="77777777" w:rsidR="00EF2CCB" w:rsidRPr="00654D12" w:rsidRDefault="00EF2CCB" w:rsidP="00654D12">
            <w:pPr>
              <w:rPr>
                <w:sz w:val="28"/>
                <w:szCs w:val="28"/>
              </w:rPr>
            </w:pPr>
            <w:r w:rsidRPr="00654D12">
              <w:rPr>
                <w:sz w:val="28"/>
                <w:szCs w:val="28"/>
              </w:rPr>
              <w:t>инспектора</w:t>
            </w:r>
          </w:p>
        </w:tc>
        <w:tc>
          <w:tcPr>
            <w:tcW w:w="30" w:type="dxa"/>
            <w:vAlign w:val="bottom"/>
          </w:tcPr>
          <w:p w14:paraId="014D64C1" w14:textId="77777777" w:rsidR="00EF2CCB" w:rsidRPr="00654D12" w:rsidRDefault="00EF2CCB" w:rsidP="00654D12">
            <w:pPr>
              <w:rPr>
                <w:sz w:val="28"/>
                <w:szCs w:val="28"/>
              </w:rPr>
            </w:pPr>
          </w:p>
        </w:tc>
      </w:tr>
      <w:tr w:rsidR="00EF2CCB" w:rsidRPr="00654D12" w14:paraId="1FCB38C7" w14:textId="77777777" w:rsidTr="00654D12">
        <w:trPr>
          <w:trHeight w:val="401"/>
        </w:trPr>
        <w:tc>
          <w:tcPr>
            <w:tcW w:w="980" w:type="dxa"/>
            <w:vMerge w:val="restart"/>
            <w:tcBorders>
              <w:left w:val="single" w:sz="8" w:space="0" w:color="auto"/>
              <w:right w:val="single" w:sz="8" w:space="0" w:color="auto"/>
            </w:tcBorders>
            <w:textDirection w:val="btLr"/>
            <w:vAlign w:val="bottom"/>
          </w:tcPr>
          <w:p w14:paraId="6C624ECB" w14:textId="77777777" w:rsidR="00EF2CCB" w:rsidRPr="00654D12" w:rsidRDefault="00EF2CCB" w:rsidP="00654D12">
            <w:pPr>
              <w:rPr>
                <w:sz w:val="28"/>
                <w:szCs w:val="28"/>
              </w:rPr>
            </w:pPr>
            <w:r w:rsidRPr="00654D12">
              <w:rPr>
                <w:sz w:val="28"/>
                <w:szCs w:val="28"/>
              </w:rPr>
              <w:t>3квартал</w:t>
            </w:r>
          </w:p>
        </w:tc>
        <w:tc>
          <w:tcPr>
            <w:tcW w:w="1840" w:type="dxa"/>
            <w:vAlign w:val="bottom"/>
          </w:tcPr>
          <w:p w14:paraId="1275A9DD" w14:textId="77777777" w:rsidR="00EF2CCB" w:rsidRPr="00654D12" w:rsidRDefault="00EF2CCB" w:rsidP="00654D12">
            <w:pPr>
              <w:rPr>
                <w:sz w:val="28"/>
                <w:szCs w:val="28"/>
              </w:rPr>
            </w:pPr>
          </w:p>
        </w:tc>
        <w:tc>
          <w:tcPr>
            <w:tcW w:w="1084" w:type="dxa"/>
            <w:vAlign w:val="bottom"/>
          </w:tcPr>
          <w:p w14:paraId="47023291" w14:textId="77777777" w:rsidR="00EF2CCB" w:rsidRPr="00654D12" w:rsidRDefault="00EF2CCB" w:rsidP="00654D12">
            <w:pPr>
              <w:rPr>
                <w:sz w:val="28"/>
                <w:szCs w:val="28"/>
              </w:rPr>
            </w:pPr>
          </w:p>
        </w:tc>
        <w:tc>
          <w:tcPr>
            <w:tcW w:w="1180" w:type="dxa"/>
            <w:vAlign w:val="bottom"/>
          </w:tcPr>
          <w:p w14:paraId="3A5AAFC1" w14:textId="77777777" w:rsidR="00EF2CCB" w:rsidRPr="00654D12" w:rsidRDefault="00EF2CCB" w:rsidP="00654D12">
            <w:pPr>
              <w:rPr>
                <w:sz w:val="28"/>
                <w:szCs w:val="28"/>
              </w:rPr>
            </w:pPr>
          </w:p>
        </w:tc>
        <w:tc>
          <w:tcPr>
            <w:tcW w:w="440" w:type="dxa"/>
            <w:tcBorders>
              <w:right w:val="single" w:sz="8" w:space="0" w:color="auto"/>
            </w:tcBorders>
            <w:vAlign w:val="bottom"/>
          </w:tcPr>
          <w:p w14:paraId="4415591A" w14:textId="77777777" w:rsidR="00EF2CCB" w:rsidRPr="00654D12" w:rsidRDefault="00EF2CCB" w:rsidP="00654D12">
            <w:pPr>
              <w:rPr>
                <w:sz w:val="28"/>
                <w:szCs w:val="28"/>
              </w:rPr>
            </w:pPr>
          </w:p>
        </w:tc>
        <w:tc>
          <w:tcPr>
            <w:tcW w:w="4340" w:type="dxa"/>
            <w:gridSpan w:val="3"/>
            <w:tcBorders>
              <w:right w:val="single" w:sz="8" w:space="0" w:color="auto"/>
            </w:tcBorders>
            <w:vAlign w:val="bottom"/>
          </w:tcPr>
          <w:p w14:paraId="02081A0F" w14:textId="77777777" w:rsidR="00EF2CCB" w:rsidRPr="00654D12" w:rsidRDefault="00EF2CCB" w:rsidP="00654D12">
            <w:pPr>
              <w:rPr>
                <w:sz w:val="28"/>
                <w:szCs w:val="28"/>
              </w:rPr>
            </w:pPr>
            <w:r w:rsidRPr="00654D12">
              <w:rPr>
                <w:sz w:val="28"/>
                <w:szCs w:val="28"/>
              </w:rPr>
              <w:t>ГИБДД «Профилактика дорожно-</w:t>
            </w:r>
          </w:p>
        </w:tc>
        <w:tc>
          <w:tcPr>
            <w:tcW w:w="30" w:type="dxa"/>
            <w:vAlign w:val="bottom"/>
          </w:tcPr>
          <w:p w14:paraId="0BDC5C3D" w14:textId="77777777" w:rsidR="00EF2CCB" w:rsidRPr="00654D12" w:rsidRDefault="00EF2CCB" w:rsidP="00654D12">
            <w:pPr>
              <w:rPr>
                <w:sz w:val="28"/>
                <w:szCs w:val="28"/>
              </w:rPr>
            </w:pPr>
          </w:p>
        </w:tc>
      </w:tr>
      <w:tr w:rsidR="00EF2CCB" w:rsidRPr="00654D12" w14:paraId="63ED1D5C" w14:textId="77777777" w:rsidTr="00654D12">
        <w:trPr>
          <w:trHeight w:val="404"/>
        </w:trPr>
        <w:tc>
          <w:tcPr>
            <w:tcW w:w="980" w:type="dxa"/>
            <w:vMerge/>
            <w:tcBorders>
              <w:left w:val="single" w:sz="8" w:space="0" w:color="auto"/>
              <w:right w:val="single" w:sz="8" w:space="0" w:color="auto"/>
            </w:tcBorders>
            <w:vAlign w:val="bottom"/>
          </w:tcPr>
          <w:p w14:paraId="524DDFA2" w14:textId="77777777" w:rsidR="00EF2CCB" w:rsidRPr="00654D12" w:rsidRDefault="00EF2CCB" w:rsidP="00654D12">
            <w:pPr>
              <w:rPr>
                <w:sz w:val="28"/>
                <w:szCs w:val="28"/>
              </w:rPr>
            </w:pPr>
          </w:p>
        </w:tc>
        <w:tc>
          <w:tcPr>
            <w:tcW w:w="1840" w:type="dxa"/>
            <w:vAlign w:val="bottom"/>
          </w:tcPr>
          <w:p w14:paraId="10892109" w14:textId="77777777" w:rsidR="00EF2CCB" w:rsidRPr="00654D12" w:rsidRDefault="00EF2CCB" w:rsidP="00654D12">
            <w:pPr>
              <w:rPr>
                <w:sz w:val="28"/>
                <w:szCs w:val="28"/>
              </w:rPr>
            </w:pPr>
          </w:p>
        </w:tc>
        <w:tc>
          <w:tcPr>
            <w:tcW w:w="1084" w:type="dxa"/>
            <w:vAlign w:val="bottom"/>
          </w:tcPr>
          <w:p w14:paraId="77C50386" w14:textId="77777777" w:rsidR="00EF2CCB" w:rsidRPr="00654D12" w:rsidRDefault="00EF2CCB" w:rsidP="00654D12">
            <w:pPr>
              <w:rPr>
                <w:sz w:val="28"/>
                <w:szCs w:val="28"/>
              </w:rPr>
            </w:pPr>
          </w:p>
        </w:tc>
        <w:tc>
          <w:tcPr>
            <w:tcW w:w="1180" w:type="dxa"/>
            <w:vAlign w:val="bottom"/>
          </w:tcPr>
          <w:p w14:paraId="5C2520CB" w14:textId="77777777" w:rsidR="00EF2CCB" w:rsidRPr="00654D12" w:rsidRDefault="00EF2CCB" w:rsidP="00654D12">
            <w:pPr>
              <w:rPr>
                <w:sz w:val="28"/>
                <w:szCs w:val="28"/>
              </w:rPr>
            </w:pPr>
          </w:p>
        </w:tc>
        <w:tc>
          <w:tcPr>
            <w:tcW w:w="440" w:type="dxa"/>
            <w:tcBorders>
              <w:right w:val="single" w:sz="8" w:space="0" w:color="auto"/>
            </w:tcBorders>
            <w:vAlign w:val="bottom"/>
          </w:tcPr>
          <w:p w14:paraId="1767E1FE" w14:textId="77777777" w:rsidR="00EF2CCB" w:rsidRPr="00654D12" w:rsidRDefault="00EF2CCB" w:rsidP="00654D12">
            <w:pPr>
              <w:rPr>
                <w:sz w:val="28"/>
                <w:szCs w:val="28"/>
              </w:rPr>
            </w:pPr>
          </w:p>
        </w:tc>
        <w:tc>
          <w:tcPr>
            <w:tcW w:w="1860" w:type="dxa"/>
            <w:vAlign w:val="bottom"/>
          </w:tcPr>
          <w:p w14:paraId="07558360" w14:textId="77777777" w:rsidR="00EF2CCB" w:rsidRPr="00654D12" w:rsidRDefault="00EF2CCB" w:rsidP="00654D12">
            <w:pPr>
              <w:rPr>
                <w:sz w:val="28"/>
                <w:szCs w:val="28"/>
              </w:rPr>
            </w:pPr>
            <w:r w:rsidRPr="00654D12">
              <w:rPr>
                <w:sz w:val="28"/>
                <w:szCs w:val="28"/>
              </w:rPr>
              <w:t>транспортного</w:t>
            </w:r>
          </w:p>
        </w:tc>
        <w:tc>
          <w:tcPr>
            <w:tcW w:w="2040" w:type="dxa"/>
            <w:vAlign w:val="bottom"/>
          </w:tcPr>
          <w:p w14:paraId="769DB2E4" w14:textId="77777777" w:rsidR="00EF2CCB" w:rsidRPr="00654D12" w:rsidRDefault="00EF2CCB" w:rsidP="00654D12">
            <w:pPr>
              <w:rPr>
                <w:sz w:val="28"/>
                <w:szCs w:val="28"/>
              </w:rPr>
            </w:pPr>
            <w:r w:rsidRPr="00654D12">
              <w:rPr>
                <w:sz w:val="28"/>
                <w:szCs w:val="28"/>
              </w:rPr>
              <w:t>травматизма</w:t>
            </w:r>
          </w:p>
        </w:tc>
        <w:tc>
          <w:tcPr>
            <w:tcW w:w="440" w:type="dxa"/>
            <w:tcBorders>
              <w:right w:val="single" w:sz="8" w:space="0" w:color="auto"/>
            </w:tcBorders>
            <w:vAlign w:val="bottom"/>
          </w:tcPr>
          <w:p w14:paraId="1AE4DDCD" w14:textId="77777777" w:rsidR="00EF2CCB" w:rsidRPr="00654D12" w:rsidRDefault="00EF2CCB" w:rsidP="00654D12">
            <w:pPr>
              <w:rPr>
                <w:sz w:val="28"/>
                <w:szCs w:val="28"/>
              </w:rPr>
            </w:pPr>
            <w:r w:rsidRPr="00654D12">
              <w:rPr>
                <w:sz w:val="28"/>
                <w:szCs w:val="28"/>
              </w:rPr>
              <w:t>в</w:t>
            </w:r>
          </w:p>
        </w:tc>
        <w:tc>
          <w:tcPr>
            <w:tcW w:w="30" w:type="dxa"/>
            <w:vAlign w:val="bottom"/>
          </w:tcPr>
          <w:p w14:paraId="591DB672" w14:textId="77777777" w:rsidR="00EF2CCB" w:rsidRPr="00654D12" w:rsidRDefault="00EF2CCB" w:rsidP="00654D12">
            <w:pPr>
              <w:rPr>
                <w:sz w:val="28"/>
                <w:szCs w:val="28"/>
              </w:rPr>
            </w:pPr>
          </w:p>
        </w:tc>
      </w:tr>
      <w:tr w:rsidR="00EF2CCB" w:rsidRPr="00654D12" w14:paraId="1E2A2DD2" w14:textId="77777777" w:rsidTr="00654D12">
        <w:trPr>
          <w:trHeight w:val="403"/>
        </w:trPr>
        <w:tc>
          <w:tcPr>
            <w:tcW w:w="980" w:type="dxa"/>
            <w:vMerge/>
            <w:tcBorders>
              <w:left w:val="single" w:sz="8" w:space="0" w:color="auto"/>
              <w:right w:val="single" w:sz="8" w:space="0" w:color="auto"/>
            </w:tcBorders>
            <w:vAlign w:val="bottom"/>
          </w:tcPr>
          <w:p w14:paraId="1A8C4C7C" w14:textId="77777777" w:rsidR="00EF2CCB" w:rsidRPr="00654D12" w:rsidRDefault="00EF2CCB" w:rsidP="00654D12">
            <w:pPr>
              <w:rPr>
                <w:sz w:val="28"/>
                <w:szCs w:val="28"/>
              </w:rPr>
            </w:pPr>
          </w:p>
        </w:tc>
        <w:tc>
          <w:tcPr>
            <w:tcW w:w="1840" w:type="dxa"/>
            <w:vAlign w:val="bottom"/>
          </w:tcPr>
          <w:p w14:paraId="135EE068" w14:textId="77777777" w:rsidR="00EF2CCB" w:rsidRPr="00654D12" w:rsidRDefault="00EF2CCB" w:rsidP="00654D12">
            <w:pPr>
              <w:rPr>
                <w:sz w:val="28"/>
                <w:szCs w:val="28"/>
              </w:rPr>
            </w:pPr>
          </w:p>
        </w:tc>
        <w:tc>
          <w:tcPr>
            <w:tcW w:w="1084" w:type="dxa"/>
            <w:vAlign w:val="bottom"/>
          </w:tcPr>
          <w:p w14:paraId="39D3A177" w14:textId="77777777" w:rsidR="00EF2CCB" w:rsidRPr="00654D12" w:rsidRDefault="00EF2CCB" w:rsidP="00654D12">
            <w:pPr>
              <w:rPr>
                <w:sz w:val="28"/>
                <w:szCs w:val="28"/>
              </w:rPr>
            </w:pPr>
          </w:p>
        </w:tc>
        <w:tc>
          <w:tcPr>
            <w:tcW w:w="1180" w:type="dxa"/>
            <w:vAlign w:val="bottom"/>
          </w:tcPr>
          <w:p w14:paraId="06E6281A" w14:textId="77777777" w:rsidR="00EF2CCB" w:rsidRPr="00654D12" w:rsidRDefault="00EF2CCB" w:rsidP="00654D12">
            <w:pPr>
              <w:rPr>
                <w:sz w:val="28"/>
                <w:szCs w:val="28"/>
              </w:rPr>
            </w:pPr>
          </w:p>
        </w:tc>
        <w:tc>
          <w:tcPr>
            <w:tcW w:w="440" w:type="dxa"/>
            <w:tcBorders>
              <w:right w:val="single" w:sz="8" w:space="0" w:color="auto"/>
            </w:tcBorders>
            <w:vAlign w:val="bottom"/>
          </w:tcPr>
          <w:p w14:paraId="469D2711" w14:textId="77777777" w:rsidR="00EF2CCB" w:rsidRPr="00654D12" w:rsidRDefault="00EF2CCB" w:rsidP="00654D12">
            <w:pPr>
              <w:rPr>
                <w:sz w:val="28"/>
                <w:szCs w:val="28"/>
              </w:rPr>
            </w:pPr>
          </w:p>
        </w:tc>
        <w:tc>
          <w:tcPr>
            <w:tcW w:w="1860" w:type="dxa"/>
            <w:vAlign w:val="bottom"/>
          </w:tcPr>
          <w:p w14:paraId="15F084CE" w14:textId="77777777" w:rsidR="00EF2CCB" w:rsidRPr="00654D12" w:rsidRDefault="00EF2CCB" w:rsidP="00654D12">
            <w:pPr>
              <w:rPr>
                <w:sz w:val="28"/>
                <w:szCs w:val="28"/>
              </w:rPr>
            </w:pPr>
            <w:r w:rsidRPr="00654D12">
              <w:rPr>
                <w:sz w:val="28"/>
                <w:szCs w:val="28"/>
              </w:rPr>
              <w:t>семье»</w:t>
            </w:r>
          </w:p>
        </w:tc>
        <w:tc>
          <w:tcPr>
            <w:tcW w:w="2040" w:type="dxa"/>
            <w:vAlign w:val="bottom"/>
          </w:tcPr>
          <w:p w14:paraId="47238D34" w14:textId="77777777" w:rsidR="00EF2CCB" w:rsidRPr="00654D12" w:rsidRDefault="00EF2CCB" w:rsidP="00654D12">
            <w:pPr>
              <w:rPr>
                <w:sz w:val="28"/>
                <w:szCs w:val="28"/>
              </w:rPr>
            </w:pPr>
          </w:p>
        </w:tc>
        <w:tc>
          <w:tcPr>
            <w:tcW w:w="440" w:type="dxa"/>
            <w:tcBorders>
              <w:right w:val="single" w:sz="8" w:space="0" w:color="auto"/>
            </w:tcBorders>
            <w:vAlign w:val="bottom"/>
          </w:tcPr>
          <w:p w14:paraId="39ECF0D6" w14:textId="77777777" w:rsidR="00EF2CCB" w:rsidRPr="00654D12" w:rsidRDefault="00EF2CCB" w:rsidP="00654D12">
            <w:pPr>
              <w:rPr>
                <w:sz w:val="28"/>
                <w:szCs w:val="28"/>
              </w:rPr>
            </w:pPr>
          </w:p>
        </w:tc>
        <w:tc>
          <w:tcPr>
            <w:tcW w:w="30" w:type="dxa"/>
            <w:vAlign w:val="bottom"/>
          </w:tcPr>
          <w:p w14:paraId="51E01FA0" w14:textId="77777777" w:rsidR="00EF2CCB" w:rsidRPr="00654D12" w:rsidRDefault="00EF2CCB" w:rsidP="00654D12">
            <w:pPr>
              <w:rPr>
                <w:sz w:val="28"/>
                <w:szCs w:val="28"/>
              </w:rPr>
            </w:pPr>
          </w:p>
        </w:tc>
      </w:tr>
      <w:tr w:rsidR="00EF2CCB" w:rsidRPr="00654D12" w14:paraId="129CF62D" w14:textId="77777777" w:rsidTr="00654D12">
        <w:trPr>
          <w:trHeight w:val="91"/>
        </w:trPr>
        <w:tc>
          <w:tcPr>
            <w:tcW w:w="980" w:type="dxa"/>
            <w:tcBorders>
              <w:left w:val="single" w:sz="8" w:space="0" w:color="auto"/>
              <w:bottom w:val="single" w:sz="8" w:space="0" w:color="auto"/>
              <w:right w:val="single" w:sz="8" w:space="0" w:color="auto"/>
            </w:tcBorders>
            <w:vAlign w:val="bottom"/>
          </w:tcPr>
          <w:p w14:paraId="532C8BF5" w14:textId="77777777" w:rsidR="00EF2CCB" w:rsidRPr="00654D12" w:rsidRDefault="00EF2CCB" w:rsidP="00654D12">
            <w:pPr>
              <w:rPr>
                <w:sz w:val="28"/>
                <w:szCs w:val="28"/>
              </w:rPr>
            </w:pPr>
          </w:p>
        </w:tc>
        <w:tc>
          <w:tcPr>
            <w:tcW w:w="1840" w:type="dxa"/>
            <w:tcBorders>
              <w:bottom w:val="single" w:sz="8" w:space="0" w:color="auto"/>
            </w:tcBorders>
            <w:vAlign w:val="bottom"/>
          </w:tcPr>
          <w:p w14:paraId="6F021875" w14:textId="77777777" w:rsidR="00EF2CCB" w:rsidRPr="00654D12" w:rsidRDefault="00EF2CCB" w:rsidP="00654D12">
            <w:pPr>
              <w:rPr>
                <w:sz w:val="28"/>
                <w:szCs w:val="28"/>
              </w:rPr>
            </w:pPr>
          </w:p>
        </w:tc>
        <w:tc>
          <w:tcPr>
            <w:tcW w:w="1084" w:type="dxa"/>
            <w:tcBorders>
              <w:bottom w:val="single" w:sz="8" w:space="0" w:color="auto"/>
            </w:tcBorders>
            <w:vAlign w:val="bottom"/>
          </w:tcPr>
          <w:p w14:paraId="3E713445" w14:textId="77777777" w:rsidR="00EF2CCB" w:rsidRPr="00654D12" w:rsidRDefault="00EF2CCB" w:rsidP="00654D12">
            <w:pPr>
              <w:rPr>
                <w:sz w:val="28"/>
                <w:szCs w:val="28"/>
              </w:rPr>
            </w:pPr>
          </w:p>
        </w:tc>
        <w:tc>
          <w:tcPr>
            <w:tcW w:w="1180" w:type="dxa"/>
            <w:tcBorders>
              <w:bottom w:val="single" w:sz="8" w:space="0" w:color="auto"/>
            </w:tcBorders>
            <w:vAlign w:val="bottom"/>
          </w:tcPr>
          <w:p w14:paraId="17EF06F9" w14:textId="77777777" w:rsidR="00EF2CCB" w:rsidRPr="00654D12" w:rsidRDefault="00EF2CCB" w:rsidP="00654D12">
            <w:pPr>
              <w:rPr>
                <w:sz w:val="28"/>
                <w:szCs w:val="28"/>
              </w:rPr>
            </w:pPr>
          </w:p>
        </w:tc>
        <w:tc>
          <w:tcPr>
            <w:tcW w:w="440" w:type="dxa"/>
            <w:tcBorders>
              <w:bottom w:val="single" w:sz="8" w:space="0" w:color="auto"/>
              <w:right w:val="single" w:sz="8" w:space="0" w:color="auto"/>
            </w:tcBorders>
            <w:vAlign w:val="bottom"/>
          </w:tcPr>
          <w:p w14:paraId="47EB3202" w14:textId="77777777" w:rsidR="00EF2CCB" w:rsidRPr="00654D12" w:rsidRDefault="00EF2CCB" w:rsidP="00654D12">
            <w:pPr>
              <w:rPr>
                <w:sz w:val="28"/>
                <w:szCs w:val="28"/>
              </w:rPr>
            </w:pPr>
          </w:p>
        </w:tc>
        <w:tc>
          <w:tcPr>
            <w:tcW w:w="1860" w:type="dxa"/>
            <w:tcBorders>
              <w:bottom w:val="single" w:sz="8" w:space="0" w:color="auto"/>
            </w:tcBorders>
            <w:vAlign w:val="bottom"/>
          </w:tcPr>
          <w:p w14:paraId="24EA4F5E" w14:textId="77777777" w:rsidR="00EF2CCB" w:rsidRPr="00654D12" w:rsidRDefault="00EF2CCB" w:rsidP="00654D12">
            <w:pPr>
              <w:rPr>
                <w:sz w:val="28"/>
                <w:szCs w:val="28"/>
              </w:rPr>
            </w:pPr>
          </w:p>
        </w:tc>
        <w:tc>
          <w:tcPr>
            <w:tcW w:w="2040" w:type="dxa"/>
            <w:tcBorders>
              <w:bottom w:val="single" w:sz="8" w:space="0" w:color="auto"/>
            </w:tcBorders>
            <w:vAlign w:val="bottom"/>
          </w:tcPr>
          <w:p w14:paraId="4BF39E6B" w14:textId="77777777" w:rsidR="00EF2CCB" w:rsidRPr="00654D12" w:rsidRDefault="00EF2CCB" w:rsidP="00654D12">
            <w:pPr>
              <w:rPr>
                <w:sz w:val="28"/>
                <w:szCs w:val="28"/>
              </w:rPr>
            </w:pPr>
          </w:p>
        </w:tc>
        <w:tc>
          <w:tcPr>
            <w:tcW w:w="440" w:type="dxa"/>
            <w:tcBorders>
              <w:bottom w:val="single" w:sz="8" w:space="0" w:color="auto"/>
              <w:right w:val="single" w:sz="8" w:space="0" w:color="auto"/>
            </w:tcBorders>
            <w:vAlign w:val="bottom"/>
          </w:tcPr>
          <w:p w14:paraId="5C113D78" w14:textId="77777777" w:rsidR="00EF2CCB" w:rsidRPr="00654D12" w:rsidRDefault="00EF2CCB" w:rsidP="00654D12">
            <w:pPr>
              <w:rPr>
                <w:sz w:val="28"/>
                <w:szCs w:val="28"/>
              </w:rPr>
            </w:pPr>
          </w:p>
        </w:tc>
        <w:tc>
          <w:tcPr>
            <w:tcW w:w="30" w:type="dxa"/>
            <w:vAlign w:val="bottom"/>
          </w:tcPr>
          <w:p w14:paraId="1C701331" w14:textId="77777777" w:rsidR="00EF2CCB" w:rsidRPr="00654D12" w:rsidRDefault="00EF2CCB" w:rsidP="00654D12">
            <w:pPr>
              <w:rPr>
                <w:sz w:val="28"/>
                <w:szCs w:val="28"/>
              </w:rPr>
            </w:pPr>
          </w:p>
        </w:tc>
      </w:tr>
    </w:tbl>
    <w:p w14:paraId="2A9CD8BE" w14:textId="77777777" w:rsidR="00EF2CCB" w:rsidRPr="00654D12" w:rsidRDefault="00EF2CCB" w:rsidP="00654D12">
      <w:pPr>
        <w:rPr>
          <w:sz w:val="28"/>
          <w:szCs w:val="28"/>
        </w:rPr>
      </w:pPr>
    </w:p>
    <w:p w14:paraId="5E33B3EF" w14:textId="77777777" w:rsidR="00EF2CCB" w:rsidRPr="00654D12" w:rsidRDefault="00EF2CCB" w:rsidP="00654D12">
      <w:pPr>
        <w:rPr>
          <w:sz w:val="28"/>
          <w:szCs w:val="28"/>
        </w:rPr>
        <w:sectPr w:rsidR="00EF2CCB" w:rsidRPr="00654D12">
          <w:pgSz w:w="11900" w:h="16838"/>
          <w:pgMar w:top="1134" w:right="726" w:bottom="387" w:left="1320" w:header="0" w:footer="0" w:gutter="0"/>
          <w:cols w:space="720" w:equalWidth="0">
            <w:col w:w="9860"/>
          </w:cols>
        </w:sectPr>
      </w:pPr>
    </w:p>
    <w:p w14:paraId="008AB989" w14:textId="77777777" w:rsidR="00EF2CCB" w:rsidRPr="00654D12" w:rsidRDefault="00EF2CCB" w:rsidP="00654D12">
      <w:pPr>
        <w:rPr>
          <w:sz w:val="28"/>
          <w:szCs w:val="28"/>
        </w:rPr>
      </w:pPr>
    </w:p>
    <w:p w14:paraId="64FC6AD9" w14:textId="77777777" w:rsidR="00EF2CCB" w:rsidRPr="00654D12" w:rsidRDefault="00EF2CCB" w:rsidP="00654D12">
      <w:pPr>
        <w:rPr>
          <w:sz w:val="28"/>
          <w:szCs w:val="28"/>
        </w:rPr>
      </w:pPr>
    </w:p>
    <w:p w14:paraId="429BFBDF" w14:textId="77777777" w:rsidR="00EF2CCB" w:rsidRPr="00654D12" w:rsidRDefault="00EF2CCB" w:rsidP="00654D12">
      <w:pPr>
        <w:rPr>
          <w:sz w:val="28"/>
          <w:szCs w:val="28"/>
        </w:rPr>
      </w:pPr>
    </w:p>
    <w:p w14:paraId="751A74AC" w14:textId="77777777" w:rsidR="00EF2CCB" w:rsidRPr="00654D12" w:rsidRDefault="00EF2CCB" w:rsidP="00654D12">
      <w:pPr>
        <w:rPr>
          <w:sz w:val="28"/>
          <w:szCs w:val="28"/>
        </w:rPr>
        <w:sectPr w:rsidR="00EF2CCB" w:rsidRPr="00654D12">
          <w:type w:val="continuous"/>
          <w:pgSz w:w="11900" w:h="16838"/>
          <w:pgMar w:top="1134" w:right="726" w:bottom="387" w:left="1320" w:header="0" w:footer="0" w:gutter="0"/>
          <w:cols w:space="720" w:equalWidth="0">
            <w:col w:w="9860"/>
          </w:cols>
        </w:sectPr>
      </w:pPr>
    </w:p>
    <w:tbl>
      <w:tblPr>
        <w:tblW w:w="0" w:type="auto"/>
        <w:tblInd w:w="10" w:type="dxa"/>
        <w:tblLayout w:type="fixed"/>
        <w:tblCellMar>
          <w:left w:w="0" w:type="dxa"/>
          <w:right w:w="0" w:type="dxa"/>
        </w:tblCellMar>
        <w:tblLook w:val="04A0" w:firstRow="1" w:lastRow="0" w:firstColumn="1" w:lastColumn="0" w:noHBand="0" w:noVBand="1"/>
      </w:tblPr>
      <w:tblGrid>
        <w:gridCol w:w="980"/>
        <w:gridCol w:w="4540"/>
        <w:gridCol w:w="1920"/>
        <w:gridCol w:w="1420"/>
        <w:gridCol w:w="1000"/>
        <w:gridCol w:w="30"/>
      </w:tblGrid>
      <w:tr w:rsidR="00EF2CCB" w:rsidRPr="00654D12" w14:paraId="525091C0" w14:textId="77777777" w:rsidTr="00EF2CCB">
        <w:trPr>
          <w:trHeight w:val="324"/>
        </w:trPr>
        <w:tc>
          <w:tcPr>
            <w:tcW w:w="980" w:type="dxa"/>
            <w:vMerge w:val="restart"/>
            <w:tcBorders>
              <w:top w:val="single" w:sz="8" w:space="0" w:color="auto"/>
              <w:left w:val="single" w:sz="8" w:space="0" w:color="auto"/>
              <w:right w:val="single" w:sz="8" w:space="0" w:color="auto"/>
            </w:tcBorders>
            <w:textDirection w:val="btLr"/>
            <w:vAlign w:val="bottom"/>
          </w:tcPr>
          <w:p w14:paraId="12FAE273" w14:textId="77777777" w:rsidR="00EF2CCB" w:rsidRPr="00654D12" w:rsidRDefault="00EF2CCB" w:rsidP="00654D12">
            <w:pPr>
              <w:rPr>
                <w:sz w:val="28"/>
                <w:szCs w:val="28"/>
              </w:rPr>
            </w:pPr>
            <w:r w:rsidRPr="00654D12">
              <w:rPr>
                <w:sz w:val="28"/>
                <w:szCs w:val="28"/>
              </w:rPr>
              <w:lastRenderedPageBreak/>
              <w:t>квартал</w:t>
            </w:r>
          </w:p>
        </w:tc>
        <w:tc>
          <w:tcPr>
            <w:tcW w:w="4540" w:type="dxa"/>
            <w:tcBorders>
              <w:top w:val="single" w:sz="8" w:space="0" w:color="auto"/>
              <w:right w:val="single" w:sz="8" w:space="0" w:color="auto"/>
            </w:tcBorders>
            <w:vAlign w:val="bottom"/>
          </w:tcPr>
          <w:p w14:paraId="3DCE01E9" w14:textId="77777777" w:rsidR="00EF2CCB" w:rsidRPr="00654D12" w:rsidRDefault="00EF2CCB" w:rsidP="00654D12">
            <w:pPr>
              <w:rPr>
                <w:sz w:val="28"/>
                <w:szCs w:val="28"/>
              </w:rPr>
            </w:pPr>
            <w:r w:rsidRPr="00654D12">
              <w:rPr>
                <w:sz w:val="28"/>
                <w:szCs w:val="28"/>
              </w:rPr>
              <w:t>Проведение   детского   праздника</w:t>
            </w:r>
          </w:p>
        </w:tc>
        <w:tc>
          <w:tcPr>
            <w:tcW w:w="3340" w:type="dxa"/>
            <w:gridSpan w:val="2"/>
            <w:tcBorders>
              <w:top w:val="single" w:sz="8" w:space="0" w:color="auto"/>
            </w:tcBorders>
            <w:vAlign w:val="bottom"/>
          </w:tcPr>
          <w:p w14:paraId="232C20F6" w14:textId="77777777" w:rsidR="00EF2CCB" w:rsidRPr="00654D12" w:rsidRDefault="00EF2CCB" w:rsidP="00654D12">
            <w:pPr>
              <w:rPr>
                <w:sz w:val="28"/>
                <w:szCs w:val="28"/>
              </w:rPr>
            </w:pPr>
            <w:r w:rsidRPr="00654D12">
              <w:rPr>
                <w:sz w:val="28"/>
                <w:szCs w:val="28"/>
              </w:rPr>
              <w:t>Листовка-обращение</w:t>
            </w:r>
          </w:p>
        </w:tc>
        <w:tc>
          <w:tcPr>
            <w:tcW w:w="1000" w:type="dxa"/>
            <w:tcBorders>
              <w:top w:val="single" w:sz="8" w:space="0" w:color="auto"/>
              <w:right w:val="single" w:sz="8" w:space="0" w:color="auto"/>
            </w:tcBorders>
            <w:vAlign w:val="bottom"/>
          </w:tcPr>
          <w:p w14:paraId="6EF9449F" w14:textId="77777777" w:rsidR="00EF2CCB" w:rsidRPr="00654D12" w:rsidRDefault="00EF2CCB" w:rsidP="00654D12">
            <w:pPr>
              <w:rPr>
                <w:sz w:val="28"/>
                <w:szCs w:val="28"/>
              </w:rPr>
            </w:pPr>
            <w:r w:rsidRPr="00654D12">
              <w:rPr>
                <w:sz w:val="28"/>
                <w:szCs w:val="28"/>
              </w:rPr>
              <w:t>о</w:t>
            </w:r>
          </w:p>
        </w:tc>
        <w:tc>
          <w:tcPr>
            <w:tcW w:w="0" w:type="dxa"/>
            <w:vAlign w:val="bottom"/>
          </w:tcPr>
          <w:p w14:paraId="6BCA7DFF" w14:textId="77777777" w:rsidR="00EF2CCB" w:rsidRPr="00654D12" w:rsidRDefault="00EF2CCB" w:rsidP="00654D12">
            <w:pPr>
              <w:rPr>
                <w:sz w:val="28"/>
                <w:szCs w:val="28"/>
              </w:rPr>
            </w:pPr>
          </w:p>
        </w:tc>
      </w:tr>
      <w:tr w:rsidR="00EF2CCB" w:rsidRPr="00654D12" w14:paraId="42862456" w14:textId="77777777" w:rsidTr="00EF2CCB">
        <w:trPr>
          <w:trHeight w:val="401"/>
        </w:trPr>
        <w:tc>
          <w:tcPr>
            <w:tcW w:w="980" w:type="dxa"/>
            <w:vMerge/>
            <w:tcBorders>
              <w:left w:val="single" w:sz="8" w:space="0" w:color="auto"/>
              <w:right w:val="single" w:sz="8" w:space="0" w:color="auto"/>
            </w:tcBorders>
            <w:vAlign w:val="bottom"/>
          </w:tcPr>
          <w:p w14:paraId="77F4652A" w14:textId="77777777" w:rsidR="00EF2CCB" w:rsidRPr="00654D12" w:rsidRDefault="00EF2CCB" w:rsidP="00654D12">
            <w:pPr>
              <w:rPr>
                <w:sz w:val="28"/>
                <w:szCs w:val="28"/>
              </w:rPr>
            </w:pPr>
          </w:p>
        </w:tc>
        <w:tc>
          <w:tcPr>
            <w:tcW w:w="4540" w:type="dxa"/>
            <w:tcBorders>
              <w:right w:val="single" w:sz="8" w:space="0" w:color="auto"/>
            </w:tcBorders>
            <w:vAlign w:val="bottom"/>
          </w:tcPr>
          <w:p w14:paraId="75D9E41B" w14:textId="77777777" w:rsidR="00EF2CCB" w:rsidRPr="00654D12" w:rsidRDefault="00EF2CCB" w:rsidP="00654D12">
            <w:pPr>
              <w:rPr>
                <w:sz w:val="28"/>
                <w:szCs w:val="28"/>
              </w:rPr>
            </w:pPr>
            <w:r w:rsidRPr="00654D12">
              <w:rPr>
                <w:sz w:val="28"/>
                <w:szCs w:val="28"/>
              </w:rPr>
              <w:t>«Посвящение в пешеходы»</w:t>
            </w:r>
          </w:p>
        </w:tc>
        <w:tc>
          <w:tcPr>
            <w:tcW w:w="1920" w:type="dxa"/>
            <w:vAlign w:val="bottom"/>
          </w:tcPr>
          <w:p w14:paraId="4310D6B8" w14:textId="77777777" w:rsidR="00EF2CCB" w:rsidRPr="00654D12" w:rsidRDefault="00EF2CCB" w:rsidP="00654D12">
            <w:pPr>
              <w:rPr>
                <w:sz w:val="28"/>
                <w:szCs w:val="28"/>
              </w:rPr>
            </w:pPr>
            <w:r w:rsidRPr="00654D12">
              <w:rPr>
                <w:sz w:val="28"/>
                <w:szCs w:val="28"/>
              </w:rPr>
              <w:t>выполнении</w:t>
            </w:r>
          </w:p>
        </w:tc>
        <w:tc>
          <w:tcPr>
            <w:tcW w:w="1420" w:type="dxa"/>
            <w:vAlign w:val="bottom"/>
          </w:tcPr>
          <w:p w14:paraId="780A34DF" w14:textId="77777777" w:rsidR="00EF2CCB" w:rsidRPr="00654D12" w:rsidRDefault="00EF2CCB" w:rsidP="00654D12">
            <w:pPr>
              <w:rPr>
                <w:sz w:val="28"/>
                <w:szCs w:val="28"/>
              </w:rPr>
            </w:pPr>
            <w:r w:rsidRPr="00654D12">
              <w:rPr>
                <w:sz w:val="28"/>
                <w:szCs w:val="28"/>
              </w:rPr>
              <w:t>ПДД</w:t>
            </w:r>
          </w:p>
        </w:tc>
        <w:tc>
          <w:tcPr>
            <w:tcW w:w="1000" w:type="dxa"/>
            <w:tcBorders>
              <w:right w:val="single" w:sz="8" w:space="0" w:color="auto"/>
            </w:tcBorders>
            <w:vAlign w:val="bottom"/>
          </w:tcPr>
          <w:p w14:paraId="3A9B3BA9" w14:textId="77777777" w:rsidR="00EF2CCB" w:rsidRPr="00654D12" w:rsidRDefault="00EF2CCB" w:rsidP="00654D12">
            <w:pPr>
              <w:rPr>
                <w:sz w:val="28"/>
                <w:szCs w:val="28"/>
              </w:rPr>
            </w:pPr>
            <w:r w:rsidRPr="00654D12">
              <w:rPr>
                <w:sz w:val="28"/>
                <w:szCs w:val="28"/>
              </w:rPr>
              <w:t>летом</w:t>
            </w:r>
          </w:p>
        </w:tc>
        <w:tc>
          <w:tcPr>
            <w:tcW w:w="0" w:type="dxa"/>
            <w:vAlign w:val="bottom"/>
          </w:tcPr>
          <w:p w14:paraId="704C848E" w14:textId="77777777" w:rsidR="00EF2CCB" w:rsidRPr="00654D12" w:rsidRDefault="00EF2CCB" w:rsidP="00654D12">
            <w:pPr>
              <w:rPr>
                <w:sz w:val="28"/>
                <w:szCs w:val="28"/>
              </w:rPr>
            </w:pPr>
          </w:p>
        </w:tc>
      </w:tr>
      <w:tr w:rsidR="00EF2CCB" w:rsidRPr="00654D12" w14:paraId="57E29470" w14:textId="77777777" w:rsidTr="00EF2CCB">
        <w:trPr>
          <w:trHeight w:val="399"/>
        </w:trPr>
        <w:tc>
          <w:tcPr>
            <w:tcW w:w="980" w:type="dxa"/>
            <w:vMerge/>
            <w:tcBorders>
              <w:left w:val="single" w:sz="8" w:space="0" w:color="auto"/>
              <w:right w:val="single" w:sz="8" w:space="0" w:color="auto"/>
            </w:tcBorders>
            <w:vAlign w:val="bottom"/>
          </w:tcPr>
          <w:p w14:paraId="2F2CCEAF" w14:textId="77777777" w:rsidR="00EF2CCB" w:rsidRPr="00654D12" w:rsidRDefault="00EF2CCB" w:rsidP="00654D12">
            <w:pPr>
              <w:rPr>
                <w:sz w:val="28"/>
                <w:szCs w:val="28"/>
              </w:rPr>
            </w:pPr>
          </w:p>
        </w:tc>
        <w:tc>
          <w:tcPr>
            <w:tcW w:w="4540" w:type="dxa"/>
            <w:tcBorders>
              <w:right w:val="single" w:sz="8" w:space="0" w:color="auto"/>
            </w:tcBorders>
            <w:vAlign w:val="bottom"/>
          </w:tcPr>
          <w:p w14:paraId="6501E870" w14:textId="77777777" w:rsidR="00EF2CCB" w:rsidRPr="00654D12" w:rsidRDefault="00EF2CCB" w:rsidP="00654D12">
            <w:pPr>
              <w:rPr>
                <w:sz w:val="28"/>
                <w:szCs w:val="28"/>
              </w:rPr>
            </w:pPr>
          </w:p>
        </w:tc>
        <w:tc>
          <w:tcPr>
            <w:tcW w:w="3340" w:type="dxa"/>
            <w:gridSpan w:val="2"/>
            <w:vAlign w:val="bottom"/>
          </w:tcPr>
          <w:p w14:paraId="153EFADD" w14:textId="77777777" w:rsidR="00EF2CCB" w:rsidRPr="00654D12" w:rsidRDefault="00EF2CCB" w:rsidP="00654D12">
            <w:pPr>
              <w:rPr>
                <w:sz w:val="28"/>
                <w:szCs w:val="28"/>
              </w:rPr>
            </w:pPr>
            <w:r w:rsidRPr="00654D12">
              <w:rPr>
                <w:sz w:val="28"/>
                <w:szCs w:val="28"/>
              </w:rPr>
              <w:t>«Автомобильные кресла»</w:t>
            </w:r>
          </w:p>
        </w:tc>
        <w:tc>
          <w:tcPr>
            <w:tcW w:w="1000" w:type="dxa"/>
            <w:tcBorders>
              <w:right w:val="single" w:sz="8" w:space="0" w:color="auto"/>
            </w:tcBorders>
            <w:vAlign w:val="bottom"/>
          </w:tcPr>
          <w:p w14:paraId="2C2AB286" w14:textId="77777777" w:rsidR="00EF2CCB" w:rsidRPr="00654D12" w:rsidRDefault="00EF2CCB" w:rsidP="00654D12">
            <w:pPr>
              <w:rPr>
                <w:sz w:val="28"/>
                <w:szCs w:val="28"/>
              </w:rPr>
            </w:pPr>
          </w:p>
        </w:tc>
        <w:tc>
          <w:tcPr>
            <w:tcW w:w="0" w:type="dxa"/>
            <w:vAlign w:val="bottom"/>
          </w:tcPr>
          <w:p w14:paraId="7D0F8808" w14:textId="77777777" w:rsidR="00EF2CCB" w:rsidRPr="00654D12" w:rsidRDefault="00EF2CCB" w:rsidP="00654D12">
            <w:pPr>
              <w:rPr>
                <w:sz w:val="28"/>
                <w:szCs w:val="28"/>
              </w:rPr>
            </w:pPr>
          </w:p>
        </w:tc>
      </w:tr>
      <w:tr w:rsidR="00EF2CCB" w:rsidRPr="00654D12" w14:paraId="651AECDA" w14:textId="77777777" w:rsidTr="00EF2CCB">
        <w:trPr>
          <w:trHeight w:val="141"/>
        </w:trPr>
        <w:tc>
          <w:tcPr>
            <w:tcW w:w="980" w:type="dxa"/>
            <w:tcBorders>
              <w:left w:val="single" w:sz="8" w:space="0" w:color="auto"/>
              <w:right w:val="single" w:sz="8" w:space="0" w:color="auto"/>
            </w:tcBorders>
            <w:textDirection w:val="btLr"/>
            <w:vAlign w:val="bottom"/>
          </w:tcPr>
          <w:p w14:paraId="2A657E81" w14:textId="77777777" w:rsidR="00EF2CCB" w:rsidRPr="00654D12" w:rsidRDefault="00EF2CCB" w:rsidP="00654D12">
            <w:pPr>
              <w:rPr>
                <w:sz w:val="28"/>
                <w:szCs w:val="28"/>
              </w:rPr>
            </w:pPr>
            <w:r w:rsidRPr="00654D12">
              <w:rPr>
                <w:sz w:val="28"/>
                <w:szCs w:val="28"/>
              </w:rPr>
              <w:t>4</w:t>
            </w:r>
          </w:p>
        </w:tc>
        <w:tc>
          <w:tcPr>
            <w:tcW w:w="4540" w:type="dxa"/>
            <w:tcBorders>
              <w:right w:val="single" w:sz="8" w:space="0" w:color="auto"/>
            </w:tcBorders>
            <w:vAlign w:val="bottom"/>
          </w:tcPr>
          <w:p w14:paraId="12B2F155" w14:textId="77777777" w:rsidR="00EF2CCB" w:rsidRPr="00654D12" w:rsidRDefault="00EF2CCB" w:rsidP="00654D12">
            <w:pPr>
              <w:rPr>
                <w:sz w:val="28"/>
                <w:szCs w:val="28"/>
              </w:rPr>
            </w:pPr>
          </w:p>
        </w:tc>
        <w:tc>
          <w:tcPr>
            <w:tcW w:w="1920" w:type="dxa"/>
            <w:vAlign w:val="bottom"/>
          </w:tcPr>
          <w:p w14:paraId="75E114E1" w14:textId="77777777" w:rsidR="00EF2CCB" w:rsidRPr="00654D12" w:rsidRDefault="00EF2CCB" w:rsidP="00654D12">
            <w:pPr>
              <w:rPr>
                <w:sz w:val="28"/>
                <w:szCs w:val="28"/>
              </w:rPr>
            </w:pPr>
          </w:p>
        </w:tc>
        <w:tc>
          <w:tcPr>
            <w:tcW w:w="1420" w:type="dxa"/>
            <w:vAlign w:val="bottom"/>
          </w:tcPr>
          <w:p w14:paraId="56EAF51F" w14:textId="77777777" w:rsidR="00EF2CCB" w:rsidRPr="00654D12" w:rsidRDefault="00EF2CCB" w:rsidP="00654D12">
            <w:pPr>
              <w:rPr>
                <w:sz w:val="28"/>
                <w:szCs w:val="28"/>
              </w:rPr>
            </w:pPr>
          </w:p>
        </w:tc>
        <w:tc>
          <w:tcPr>
            <w:tcW w:w="1000" w:type="dxa"/>
            <w:tcBorders>
              <w:right w:val="single" w:sz="8" w:space="0" w:color="auto"/>
            </w:tcBorders>
            <w:vAlign w:val="bottom"/>
          </w:tcPr>
          <w:p w14:paraId="0ECA89FF" w14:textId="77777777" w:rsidR="00EF2CCB" w:rsidRPr="00654D12" w:rsidRDefault="00EF2CCB" w:rsidP="00654D12">
            <w:pPr>
              <w:rPr>
                <w:sz w:val="28"/>
                <w:szCs w:val="28"/>
              </w:rPr>
            </w:pPr>
          </w:p>
        </w:tc>
        <w:tc>
          <w:tcPr>
            <w:tcW w:w="0" w:type="dxa"/>
            <w:vAlign w:val="bottom"/>
          </w:tcPr>
          <w:p w14:paraId="0B1CA60D" w14:textId="77777777" w:rsidR="00EF2CCB" w:rsidRPr="00654D12" w:rsidRDefault="00EF2CCB" w:rsidP="00654D12">
            <w:pPr>
              <w:rPr>
                <w:sz w:val="28"/>
                <w:szCs w:val="28"/>
              </w:rPr>
            </w:pPr>
          </w:p>
        </w:tc>
      </w:tr>
      <w:tr w:rsidR="00EF2CCB" w:rsidRPr="00654D12" w14:paraId="7F01C032" w14:textId="77777777" w:rsidTr="00EF2CCB">
        <w:trPr>
          <w:trHeight w:val="113"/>
        </w:trPr>
        <w:tc>
          <w:tcPr>
            <w:tcW w:w="980" w:type="dxa"/>
            <w:tcBorders>
              <w:left w:val="single" w:sz="8" w:space="0" w:color="auto"/>
              <w:bottom w:val="single" w:sz="8" w:space="0" w:color="auto"/>
              <w:right w:val="single" w:sz="8" w:space="0" w:color="auto"/>
            </w:tcBorders>
            <w:vAlign w:val="bottom"/>
          </w:tcPr>
          <w:p w14:paraId="54FD66DF" w14:textId="77777777" w:rsidR="00EF2CCB" w:rsidRPr="00654D12" w:rsidRDefault="00EF2CCB" w:rsidP="00654D12">
            <w:pPr>
              <w:rPr>
                <w:sz w:val="28"/>
                <w:szCs w:val="28"/>
              </w:rPr>
            </w:pPr>
          </w:p>
        </w:tc>
        <w:tc>
          <w:tcPr>
            <w:tcW w:w="4540" w:type="dxa"/>
            <w:tcBorders>
              <w:bottom w:val="single" w:sz="8" w:space="0" w:color="auto"/>
              <w:right w:val="single" w:sz="8" w:space="0" w:color="auto"/>
            </w:tcBorders>
            <w:vAlign w:val="bottom"/>
          </w:tcPr>
          <w:p w14:paraId="186066A2" w14:textId="77777777" w:rsidR="00EF2CCB" w:rsidRPr="00654D12" w:rsidRDefault="00EF2CCB" w:rsidP="00654D12">
            <w:pPr>
              <w:rPr>
                <w:sz w:val="28"/>
                <w:szCs w:val="28"/>
              </w:rPr>
            </w:pPr>
          </w:p>
        </w:tc>
        <w:tc>
          <w:tcPr>
            <w:tcW w:w="1920" w:type="dxa"/>
            <w:tcBorders>
              <w:bottom w:val="single" w:sz="8" w:space="0" w:color="auto"/>
            </w:tcBorders>
            <w:vAlign w:val="bottom"/>
          </w:tcPr>
          <w:p w14:paraId="454E24BA" w14:textId="77777777" w:rsidR="00EF2CCB" w:rsidRPr="00654D12" w:rsidRDefault="00EF2CCB" w:rsidP="00654D12">
            <w:pPr>
              <w:rPr>
                <w:sz w:val="28"/>
                <w:szCs w:val="28"/>
              </w:rPr>
            </w:pPr>
          </w:p>
        </w:tc>
        <w:tc>
          <w:tcPr>
            <w:tcW w:w="1420" w:type="dxa"/>
            <w:tcBorders>
              <w:bottom w:val="single" w:sz="8" w:space="0" w:color="auto"/>
            </w:tcBorders>
            <w:vAlign w:val="bottom"/>
          </w:tcPr>
          <w:p w14:paraId="61E3BF2C" w14:textId="77777777" w:rsidR="00EF2CCB" w:rsidRPr="00654D12" w:rsidRDefault="00EF2CCB" w:rsidP="00654D12">
            <w:pPr>
              <w:rPr>
                <w:sz w:val="28"/>
                <w:szCs w:val="28"/>
              </w:rPr>
            </w:pPr>
          </w:p>
        </w:tc>
        <w:tc>
          <w:tcPr>
            <w:tcW w:w="1000" w:type="dxa"/>
            <w:tcBorders>
              <w:bottom w:val="single" w:sz="8" w:space="0" w:color="auto"/>
              <w:right w:val="single" w:sz="8" w:space="0" w:color="auto"/>
            </w:tcBorders>
            <w:vAlign w:val="bottom"/>
          </w:tcPr>
          <w:p w14:paraId="7929DF63" w14:textId="77777777" w:rsidR="00EF2CCB" w:rsidRPr="00654D12" w:rsidRDefault="00EF2CCB" w:rsidP="00654D12">
            <w:pPr>
              <w:rPr>
                <w:sz w:val="28"/>
                <w:szCs w:val="28"/>
              </w:rPr>
            </w:pPr>
          </w:p>
        </w:tc>
        <w:tc>
          <w:tcPr>
            <w:tcW w:w="0" w:type="dxa"/>
            <w:vAlign w:val="bottom"/>
          </w:tcPr>
          <w:p w14:paraId="566BC217" w14:textId="77777777" w:rsidR="00EF2CCB" w:rsidRPr="00654D12" w:rsidRDefault="00EF2CCB" w:rsidP="00654D12">
            <w:pPr>
              <w:rPr>
                <w:sz w:val="28"/>
                <w:szCs w:val="28"/>
              </w:rPr>
            </w:pPr>
          </w:p>
        </w:tc>
      </w:tr>
    </w:tbl>
    <w:p w14:paraId="01374830" w14:textId="77777777" w:rsidR="00EF2CCB" w:rsidRDefault="00EF2CCB" w:rsidP="00EF2CCB">
      <w:pPr>
        <w:spacing w:line="200" w:lineRule="exact"/>
        <w:rPr>
          <w:sz w:val="20"/>
          <w:szCs w:val="20"/>
        </w:rPr>
      </w:pPr>
    </w:p>
    <w:p w14:paraId="40D8FD07" w14:textId="77777777" w:rsidR="00EF2CCB" w:rsidRDefault="00EF2CCB" w:rsidP="00EF2CCB">
      <w:pPr>
        <w:spacing w:line="200" w:lineRule="exact"/>
        <w:rPr>
          <w:sz w:val="20"/>
          <w:szCs w:val="20"/>
        </w:rPr>
      </w:pPr>
    </w:p>
    <w:p w14:paraId="5F6FDA19" w14:textId="77777777" w:rsidR="00EF2CCB" w:rsidRDefault="00EF2CCB" w:rsidP="00EF2CCB">
      <w:pPr>
        <w:spacing w:line="200" w:lineRule="exact"/>
        <w:rPr>
          <w:sz w:val="20"/>
          <w:szCs w:val="20"/>
        </w:rPr>
      </w:pPr>
    </w:p>
    <w:p w14:paraId="610ECD3E" w14:textId="77777777" w:rsidR="00EF2CCB" w:rsidRDefault="00EF2CCB" w:rsidP="00EF2CCB">
      <w:pPr>
        <w:spacing w:line="283" w:lineRule="exact"/>
        <w:rPr>
          <w:sz w:val="20"/>
          <w:szCs w:val="20"/>
        </w:rPr>
      </w:pPr>
    </w:p>
    <w:p w14:paraId="0FE4AD66" w14:textId="77777777" w:rsidR="00EF2CCB" w:rsidRDefault="00EF2CCB" w:rsidP="00EF2CCB">
      <w:pPr>
        <w:numPr>
          <w:ilvl w:val="0"/>
          <w:numId w:val="33"/>
        </w:numPr>
        <w:tabs>
          <w:tab w:val="left" w:pos="2660"/>
        </w:tabs>
        <w:ind w:left="2660" w:hanging="357"/>
        <w:rPr>
          <w:rFonts w:eastAsia="Times New Roman"/>
          <w:b/>
          <w:bCs/>
          <w:sz w:val="28"/>
          <w:szCs w:val="28"/>
        </w:rPr>
      </w:pPr>
      <w:r>
        <w:rPr>
          <w:rFonts w:eastAsia="Times New Roman"/>
          <w:b/>
          <w:bCs/>
          <w:sz w:val="28"/>
          <w:szCs w:val="28"/>
        </w:rPr>
        <w:t>Создание предметно-развивающей среды</w:t>
      </w:r>
    </w:p>
    <w:p w14:paraId="52DCEEC8" w14:textId="77777777" w:rsidR="00EF2CCB" w:rsidRDefault="00EF2CCB" w:rsidP="00EF2CCB">
      <w:pPr>
        <w:spacing w:line="368" w:lineRule="exact"/>
        <w:rPr>
          <w:sz w:val="20"/>
          <w:szCs w:val="20"/>
        </w:rPr>
      </w:pPr>
    </w:p>
    <w:p w14:paraId="00C14880" w14:textId="519A80C6" w:rsidR="00EF2CCB" w:rsidRDefault="00EF2CCB" w:rsidP="00EF2CCB">
      <w:pPr>
        <w:spacing w:line="294" w:lineRule="auto"/>
        <w:ind w:left="120" w:right="120" w:firstLine="708"/>
        <w:jc w:val="both"/>
        <w:rPr>
          <w:sz w:val="20"/>
          <w:szCs w:val="20"/>
        </w:rPr>
      </w:pPr>
      <w:r>
        <w:rPr>
          <w:rFonts w:eastAsia="Times New Roman"/>
          <w:sz w:val="28"/>
          <w:szCs w:val="28"/>
        </w:rPr>
        <w:t xml:space="preserve">Для успешной реализации цели и задач программы </w:t>
      </w:r>
      <w:r w:rsidR="002C4EAD" w:rsidRPr="0067642A">
        <w:rPr>
          <w:sz w:val="28"/>
          <w:szCs w:val="28"/>
        </w:rPr>
        <w:t>«Ю</w:t>
      </w:r>
      <w:r w:rsidR="002C4EAD">
        <w:rPr>
          <w:sz w:val="28"/>
          <w:szCs w:val="28"/>
        </w:rPr>
        <w:t>ИД- юные инспектора дорожного движения</w:t>
      </w:r>
      <w:r w:rsidR="002C4EAD" w:rsidRPr="0067642A">
        <w:rPr>
          <w:sz w:val="28"/>
          <w:szCs w:val="28"/>
        </w:rPr>
        <w:t xml:space="preserve">» </w:t>
      </w:r>
      <w:r>
        <w:rPr>
          <w:rFonts w:eastAsia="Times New Roman"/>
          <w:sz w:val="28"/>
          <w:szCs w:val="28"/>
        </w:rPr>
        <w:t>соблюдая её принципы в соответствии с ФГОС необходимо создание соответствующей развивающей среды.</w:t>
      </w:r>
    </w:p>
    <w:p w14:paraId="120701D0" w14:textId="77777777" w:rsidR="00EF2CCB" w:rsidRDefault="00EF2CCB" w:rsidP="00EF2CCB">
      <w:pPr>
        <w:spacing w:line="25" w:lineRule="exact"/>
        <w:rPr>
          <w:sz w:val="20"/>
          <w:szCs w:val="20"/>
        </w:rPr>
      </w:pPr>
    </w:p>
    <w:p w14:paraId="31DD3B97" w14:textId="77777777" w:rsidR="00EF2CCB" w:rsidRDefault="00EF2CCB" w:rsidP="00EF2CCB">
      <w:pPr>
        <w:spacing w:line="290" w:lineRule="auto"/>
        <w:ind w:left="120" w:right="120" w:firstLine="708"/>
        <w:jc w:val="both"/>
        <w:rPr>
          <w:sz w:val="20"/>
          <w:szCs w:val="20"/>
        </w:rPr>
      </w:pPr>
      <w:r>
        <w:rPr>
          <w:rFonts w:eastAsia="Times New Roman"/>
          <w:sz w:val="28"/>
          <w:szCs w:val="28"/>
        </w:rPr>
        <w:t>При организации уголка дорожной безопасности стоит учитывать ряд требований к созданию предметно-развивающей среды:</w:t>
      </w:r>
    </w:p>
    <w:p w14:paraId="0F43E996" w14:textId="77777777" w:rsidR="00EF2CCB" w:rsidRDefault="00EF2CCB" w:rsidP="00EF2CCB">
      <w:pPr>
        <w:spacing w:line="48" w:lineRule="exact"/>
        <w:rPr>
          <w:sz w:val="20"/>
          <w:szCs w:val="20"/>
        </w:rPr>
      </w:pPr>
    </w:p>
    <w:p w14:paraId="3B64D388" w14:textId="77777777" w:rsidR="00EF2CCB" w:rsidRDefault="00EF2CCB" w:rsidP="00EF2CCB">
      <w:pPr>
        <w:numPr>
          <w:ilvl w:val="0"/>
          <w:numId w:val="34"/>
        </w:numPr>
        <w:tabs>
          <w:tab w:val="left" w:pos="828"/>
        </w:tabs>
        <w:spacing w:line="272" w:lineRule="auto"/>
        <w:ind w:left="120" w:right="120"/>
        <w:rPr>
          <w:rFonts w:ascii="Symbol" w:eastAsia="Symbol" w:hAnsi="Symbol" w:cs="Symbol"/>
          <w:sz w:val="28"/>
          <w:szCs w:val="28"/>
        </w:rPr>
      </w:pPr>
      <w:r>
        <w:rPr>
          <w:rFonts w:eastAsia="Times New Roman"/>
          <w:sz w:val="28"/>
          <w:szCs w:val="28"/>
        </w:rPr>
        <w:t>безопасность – все оборудование, дидактический материал, пособия, материалы должны отвечать требованиям безопасности;</w:t>
      </w:r>
    </w:p>
    <w:p w14:paraId="2613D4CC" w14:textId="77777777" w:rsidR="00EF2CCB" w:rsidRDefault="00EF2CCB" w:rsidP="00EF2CCB">
      <w:pPr>
        <w:spacing w:line="71" w:lineRule="exact"/>
        <w:rPr>
          <w:rFonts w:ascii="Symbol" w:eastAsia="Symbol" w:hAnsi="Symbol" w:cs="Symbol"/>
          <w:sz w:val="28"/>
          <w:szCs w:val="28"/>
        </w:rPr>
      </w:pPr>
    </w:p>
    <w:p w14:paraId="61D763BC" w14:textId="77777777" w:rsidR="00EF2CCB" w:rsidRDefault="00EF2CCB" w:rsidP="00EF2CCB">
      <w:pPr>
        <w:numPr>
          <w:ilvl w:val="0"/>
          <w:numId w:val="34"/>
        </w:numPr>
        <w:tabs>
          <w:tab w:val="left" w:pos="828"/>
        </w:tabs>
        <w:spacing w:line="272" w:lineRule="auto"/>
        <w:ind w:left="120" w:right="120"/>
        <w:rPr>
          <w:rFonts w:ascii="Symbol" w:eastAsia="Symbol" w:hAnsi="Symbol" w:cs="Symbol"/>
          <w:sz w:val="28"/>
          <w:szCs w:val="28"/>
        </w:rPr>
      </w:pPr>
      <w:r>
        <w:rPr>
          <w:rFonts w:eastAsia="Times New Roman"/>
          <w:sz w:val="28"/>
          <w:szCs w:val="28"/>
        </w:rPr>
        <w:t>доступность – оборудование и материалы должны быть доступны детям в свободной деятельности;</w:t>
      </w:r>
    </w:p>
    <w:p w14:paraId="1F1A0408" w14:textId="77777777" w:rsidR="00EF2CCB" w:rsidRDefault="00EF2CCB" w:rsidP="00EF2CCB">
      <w:pPr>
        <w:spacing w:line="72" w:lineRule="exact"/>
        <w:rPr>
          <w:rFonts w:ascii="Symbol" w:eastAsia="Symbol" w:hAnsi="Symbol" w:cs="Symbol"/>
          <w:sz w:val="28"/>
          <w:szCs w:val="28"/>
        </w:rPr>
      </w:pPr>
    </w:p>
    <w:p w14:paraId="44196D7D"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педагогическая целесообразность – наполнение уголка должно быть простым и понятным для дошкольника и отражать реальную картину мира, меняться в соответствии с планом работы.</w:t>
      </w:r>
    </w:p>
    <w:p w14:paraId="1E8A324C" w14:textId="77777777" w:rsidR="00EF2CCB" w:rsidRDefault="00EF2CCB" w:rsidP="00EF2CCB">
      <w:pPr>
        <w:spacing w:line="54" w:lineRule="exact"/>
        <w:rPr>
          <w:rFonts w:ascii="Symbol" w:eastAsia="Symbol" w:hAnsi="Symbol" w:cs="Symbol"/>
          <w:sz w:val="28"/>
          <w:szCs w:val="28"/>
        </w:rPr>
      </w:pPr>
    </w:p>
    <w:p w14:paraId="36B857F0" w14:textId="77777777" w:rsidR="00EF2CCB" w:rsidRDefault="00EF2CCB" w:rsidP="00EF2CCB">
      <w:pPr>
        <w:numPr>
          <w:ilvl w:val="0"/>
          <w:numId w:val="34"/>
        </w:numPr>
        <w:tabs>
          <w:tab w:val="left" w:pos="898"/>
        </w:tabs>
        <w:spacing w:line="285" w:lineRule="auto"/>
        <w:ind w:left="120" w:right="120"/>
        <w:jc w:val="both"/>
        <w:rPr>
          <w:rFonts w:ascii="Symbol" w:eastAsia="Symbol" w:hAnsi="Symbol" w:cs="Symbol"/>
          <w:sz w:val="28"/>
          <w:szCs w:val="28"/>
        </w:rPr>
      </w:pPr>
      <w:r>
        <w:rPr>
          <w:rFonts w:eastAsia="Times New Roman"/>
          <w:sz w:val="28"/>
          <w:szCs w:val="28"/>
        </w:rPr>
        <w:t>насыщенность среды (соответствие возрастным возможностям детей и содержанию Программы) - представлена в виде дидактических, сюжетно-ролевых игр, пособий;</w:t>
      </w:r>
    </w:p>
    <w:p w14:paraId="59127338" w14:textId="77777777" w:rsidR="00EF2CCB" w:rsidRDefault="00EF2CCB" w:rsidP="00EF2CCB">
      <w:pPr>
        <w:spacing w:line="56" w:lineRule="exact"/>
        <w:rPr>
          <w:rFonts w:ascii="Symbol" w:eastAsia="Symbol" w:hAnsi="Symbol" w:cs="Symbol"/>
          <w:sz w:val="28"/>
          <w:szCs w:val="28"/>
        </w:rPr>
      </w:pPr>
    </w:p>
    <w:p w14:paraId="33DB0DCD"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proofErr w:type="spellStart"/>
      <w:r>
        <w:rPr>
          <w:rFonts w:eastAsia="Times New Roman"/>
          <w:sz w:val="28"/>
          <w:szCs w:val="28"/>
        </w:rPr>
        <w:t>трансформируемость</w:t>
      </w:r>
      <w:proofErr w:type="spellEnd"/>
      <w:r>
        <w:rPr>
          <w:rFonts w:eastAsia="Times New Roman"/>
          <w:sz w:val="28"/>
          <w:szCs w:val="28"/>
        </w:rPr>
        <w:t xml:space="preserve"> (возможность изменений ППС в зависимости от образовательной ситуации) - например игровой центр по ПДД перестраивается в автомастерскую, автозаправочную станцию, автосалон и др.;</w:t>
      </w:r>
    </w:p>
    <w:p w14:paraId="75AD3EDF" w14:textId="77777777" w:rsidR="00EF2CCB" w:rsidRDefault="00EF2CCB" w:rsidP="00EF2CCB">
      <w:pPr>
        <w:spacing w:line="54" w:lineRule="exact"/>
        <w:rPr>
          <w:rFonts w:ascii="Symbol" w:eastAsia="Symbol" w:hAnsi="Symbol" w:cs="Symbol"/>
          <w:sz w:val="28"/>
          <w:szCs w:val="28"/>
        </w:rPr>
      </w:pPr>
    </w:p>
    <w:p w14:paraId="1251E335" w14:textId="77777777" w:rsidR="00EF2CCB" w:rsidRDefault="00EF2CCB" w:rsidP="00EF2CCB">
      <w:pPr>
        <w:numPr>
          <w:ilvl w:val="0"/>
          <w:numId w:val="34"/>
        </w:numPr>
        <w:tabs>
          <w:tab w:val="left" w:pos="828"/>
        </w:tabs>
        <w:spacing w:line="292" w:lineRule="auto"/>
        <w:ind w:left="120" w:right="120"/>
        <w:jc w:val="both"/>
        <w:rPr>
          <w:rFonts w:ascii="Symbol" w:eastAsia="Symbol" w:hAnsi="Symbol" w:cs="Symbol"/>
          <w:sz w:val="28"/>
          <w:szCs w:val="28"/>
        </w:rPr>
      </w:pPr>
      <w:proofErr w:type="spellStart"/>
      <w:r>
        <w:rPr>
          <w:rFonts w:eastAsia="Times New Roman"/>
          <w:sz w:val="28"/>
          <w:szCs w:val="28"/>
        </w:rPr>
        <w:t>полифункциональность</w:t>
      </w:r>
      <w:proofErr w:type="spellEnd"/>
      <w:r>
        <w:rPr>
          <w:rFonts w:eastAsia="Times New Roman"/>
          <w:sz w:val="28"/>
          <w:szCs w:val="28"/>
        </w:rPr>
        <w:t xml:space="preserve"> (возможность разнообразного использования) - при использовании данных пособий закрепляются знания о видах транспорта, частях дороги, видах пешеходных переходов, развиваются сенсорные эталоны (цвет, форма, величина, представление о пространственных изменениях), речевое развитие.</w:t>
      </w:r>
    </w:p>
    <w:p w14:paraId="6A8614D5" w14:textId="77777777" w:rsidR="00EF2CCB" w:rsidRDefault="00EF2CCB" w:rsidP="00EF2CCB">
      <w:pPr>
        <w:spacing w:line="48" w:lineRule="exact"/>
        <w:rPr>
          <w:rFonts w:ascii="Symbol" w:eastAsia="Symbol" w:hAnsi="Symbol" w:cs="Symbol"/>
          <w:sz w:val="28"/>
          <w:szCs w:val="28"/>
        </w:rPr>
      </w:pPr>
    </w:p>
    <w:p w14:paraId="34DA3281"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вариативность (разнообразие, периодическая сменяемость игрового материала) - например, повторяются правила поведения на дороге в разное время года, идет сравнение.</w:t>
      </w:r>
    </w:p>
    <w:p w14:paraId="31D053C2" w14:textId="77777777" w:rsidR="00EF2CCB" w:rsidRDefault="00EF2CCB" w:rsidP="00EF2CCB">
      <w:pPr>
        <w:sectPr w:rsidR="00EF2CCB">
          <w:pgSz w:w="11900" w:h="16838"/>
          <w:pgMar w:top="1112" w:right="726" w:bottom="387" w:left="1320" w:header="0" w:footer="0" w:gutter="0"/>
          <w:cols w:space="720" w:equalWidth="0">
            <w:col w:w="9860"/>
          </w:cols>
        </w:sectPr>
      </w:pPr>
    </w:p>
    <w:p w14:paraId="202A0B9A" w14:textId="77777777" w:rsidR="00EF2CCB" w:rsidRDefault="00EF2CCB" w:rsidP="00EF2CCB">
      <w:pPr>
        <w:spacing w:line="200" w:lineRule="exact"/>
        <w:rPr>
          <w:sz w:val="20"/>
          <w:szCs w:val="20"/>
        </w:rPr>
      </w:pPr>
    </w:p>
    <w:p w14:paraId="080BC96C" w14:textId="77777777" w:rsidR="00EF2CCB" w:rsidRDefault="00EF2CCB" w:rsidP="00EF2CCB">
      <w:pPr>
        <w:spacing w:line="200" w:lineRule="exact"/>
        <w:rPr>
          <w:sz w:val="20"/>
          <w:szCs w:val="20"/>
        </w:rPr>
      </w:pPr>
    </w:p>
    <w:p w14:paraId="473AE9BC" w14:textId="77777777" w:rsidR="00EF2CCB" w:rsidRDefault="00EF2CCB" w:rsidP="00EF2CCB">
      <w:pPr>
        <w:spacing w:line="200" w:lineRule="exact"/>
        <w:rPr>
          <w:sz w:val="20"/>
          <w:szCs w:val="20"/>
        </w:rPr>
      </w:pPr>
    </w:p>
    <w:p w14:paraId="3A259F4C" w14:textId="77777777" w:rsidR="00EF2CCB" w:rsidRDefault="00EF2CCB" w:rsidP="00EF2CCB">
      <w:pPr>
        <w:spacing w:line="365" w:lineRule="exact"/>
        <w:rPr>
          <w:sz w:val="20"/>
          <w:szCs w:val="20"/>
        </w:rPr>
      </w:pPr>
    </w:p>
    <w:p w14:paraId="505D03D2" w14:textId="77777777" w:rsidR="00EF2CCB" w:rsidRPr="00237B03" w:rsidRDefault="00EF2CCB" w:rsidP="00237B03">
      <w:pPr>
        <w:ind w:left="9520"/>
        <w:rPr>
          <w:sz w:val="20"/>
          <w:szCs w:val="20"/>
        </w:rPr>
        <w:sectPr w:rsidR="00EF2CCB" w:rsidRPr="00237B03">
          <w:type w:val="continuous"/>
          <w:pgSz w:w="11900" w:h="16838"/>
          <w:pgMar w:top="1112" w:right="726" w:bottom="387" w:left="1320" w:header="0" w:footer="0" w:gutter="0"/>
          <w:cols w:space="720" w:equalWidth="0">
            <w:col w:w="9860"/>
          </w:cols>
        </w:sectPr>
      </w:pPr>
    </w:p>
    <w:p w14:paraId="1B6867A2" w14:textId="77777777" w:rsidR="00EF2CCB" w:rsidRDefault="00EF2CCB" w:rsidP="00EF2CCB">
      <w:pPr>
        <w:jc w:val="center"/>
        <w:rPr>
          <w:sz w:val="20"/>
          <w:szCs w:val="20"/>
        </w:rPr>
      </w:pPr>
      <w:r>
        <w:rPr>
          <w:rFonts w:eastAsia="Times New Roman"/>
          <w:b/>
          <w:bCs/>
          <w:sz w:val="28"/>
          <w:szCs w:val="28"/>
        </w:rPr>
        <w:lastRenderedPageBreak/>
        <w:t>Библиографический список:</w:t>
      </w:r>
    </w:p>
    <w:p w14:paraId="0F5C6B40" w14:textId="77777777" w:rsidR="00EF2CCB" w:rsidRDefault="00EF2CCB" w:rsidP="00EF2CCB">
      <w:pPr>
        <w:spacing w:line="371" w:lineRule="exact"/>
        <w:rPr>
          <w:sz w:val="20"/>
          <w:szCs w:val="20"/>
        </w:rPr>
      </w:pPr>
    </w:p>
    <w:p w14:paraId="678B2EF8" w14:textId="77777777" w:rsidR="00EF2CCB" w:rsidRDefault="00EF2CCB" w:rsidP="00EF2CCB">
      <w:pPr>
        <w:numPr>
          <w:ilvl w:val="0"/>
          <w:numId w:val="35"/>
        </w:numPr>
        <w:tabs>
          <w:tab w:val="left" w:pos="305"/>
        </w:tabs>
        <w:spacing w:line="355" w:lineRule="auto"/>
        <w:jc w:val="both"/>
        <w:rPr>
          <w:rFonts w:eastAsia="Times New Roman"/>
          <w:sz w:val="28"/>
          <w:szCs w:val="28"/>
        </w:rPr>
      </w:pPr>
      <w:r>
        <w:rPr>
          <w:rFonts w:eastAsia="Times New Roman"/>
          <w:sz w:val="28"/>
          <w:szCs w:val="28"/>
        </w:rPr>
        <w:t xml:space="preserve">Авдеева Н.Н., Князева </w:t>
      </w:r>
      <w:proofErr w:type="spellStart"/>
      <w:proofErr w:type="gramStart"/>
      <w:r>
        <w:rPr>
          <w:rFonts w:eastAsia="Times New Roman"/>
          <w:sz w:val="28"/>
          <w:szCs w:val="28"/>
        </w:rPr>
        <w:t>О.Л,Стеркина</w:t>
      </w:r>
      <w:proofErr w:type="spellEnd"/>
      <w:proofErr w:type="gramEnd"/>
      <w:r>
        <w:rPr>
          <w:rFonts w:eastAsia="Times New Roman"/>
          <w:sz w:val="28"/>
          <w:szCs w:val="28"/>
        </w:rPr>
        <w:t xml:space="preserve"> Р.Б. Безопасность: учебное пособие по основам безопасности жизнедеятельности детей старшего дошкольного возраста.- М: АСТ-ЛТД, 1998г.</w:t>
      </w:r>
    </w:p>
    <w:p w14:paraId="6195CD30" w14:textId="77777777" w:rsidR="00EF2CCB" w:rsidRDefault="00EF2CCB" w:rsidP="00EF2CCB">
      <w:pPr>
        <w:spacing w:line="140" w:lineRule="exact"/>
        <w:rPr>
          <w:rFonts w:eastAsia="Times New Roman"/>
          <w:sz w:val="28"/>
          <w:szCs w:val="28"/>
        </w:rPr>
      </w:pPr>
    </w:p>
    <w:p w14:paraId="4AED9642" w14:textId="77777777" w:rsidR="00EF2CCB" w:rsidRDefault="00EF2CCB" w:rsidP="00EF2CCB">
      <w:pPr>
        <w:numPr>
          <w:ilvl w:val="0"/>
          <w:numId w:val="35"/>
        </w:numPr>
        <w:tabs>
          <w:tab w:val="left" w:pos="370"/>
        </w:tabs>
        <w:spacing w:line="349" w:lineRule="auto"/>
        <w:jc w:val="both"/>
        <w:rPr>
          <w:rFonts w:eastAsia="Times New Roman"/>
          <w:sz w:val="28"/>
          <w:szCs w:val="28"/>
        </w:rPr>
      </w:pPr>
      <w:r>
        <w:rPr>
          <w:rFonts w:eastAsia="Times New Roman"/>
          <w:sz w:val="28"/>
          <w:szCs w:val="28"/>
        </w:rPr>
        <w:t xml:space="preserve">Авдеева Н.Н., Князева О.Л, </w:t>
      </w:r>
      <w:proofErr w:type="spellStart"/>
      <w:r>
        <w:rPr>
          <w:rFonts w:eastAsia="Times New Roman"/>
          <w:sz w:val="28"/>
          <w:szCs w:val="28"/>
        </w:rPr>
        <w:t>Стеркина</w:t>
      </w:r>
      <w:proofErr w:type="spellEnd"/>
      <w:r>
        <w:rPr>
          <w:rFonts w:eastAsia="Times New Roman"/>
          <w:sz w:val="28"/>
          <w:szCs w:val="28"/>
        </w:rPr>
        <w:t xml:space="preserve"> Р.Б. Безопасность на улице и на дорогах: Методическое пособие для работы с детьми дошкольного </w:t>
      </w:r>
      <w:proofErr w:type="gramStart"/>
      <w:r>
        <w:rPr>
          <w:rFonts w:eastAsia="Times New Roman"/>
          <w:sz w:val="28"/>
          <w:szCs w:val="28"/>
        </w:rPr>
        <w:t>возраста.-</w:t>
      </w:r>
      <w:proofErr w:type="gramEnd"/>
    </w:p>
    <w:p w14:paraId="17AA4A6E" w14:textId="77777777" w:rsidR="00EF2CCB" w:rsidRDefault="00EF2CCB" w:rsidP="00EF2CCB">
      <w:pPr>
        <w:spacing w:line="15" w:lineRule="exact"/>
        <w:rPr>
          <w:sz w:val="20"/>
          <w:szCs w:val="20"/>
        </w:rPr>
      </w:pPr>
    </w:p>
    <w:p w14:paraId="7AF61960" w14:textId="77777777" w:rsidR="00EF2CCB" w:rsidRDefault="00EF2CCB" w:rsidP="00EF2CCB">
      <w:pPr>
        <w:rPr>
          <w:sz w:val="20"/>
          <w:szCs w:val="20"/>
        </w:rPr>
      </w:pPr>
      <w:r>
        <w:rPr>
          <w:rFonts w:eastAsia="Times New Roman"/>
          <w:sz w:val="28"/>
          <w:szCs w:val="28"/>
        </w:rPr>
        <w:t>М: АСТ-ЛТД, 1997г.</w:t>
      </w:r>
    </w:p>
    <w:p w14:paraId="4E3879A6" w14:textId="77777777" w:rsidR="00EF2CCB" w:rsidRDefault="00EF2CCB" w:rsidP="00EF2CCB">
      <w:pPr>
        <w:spacing w:line="281" w:lineRule="exact"/>
        <w:rPr>
          <w:sz w:val="20"/>
          <w:szCs w:val="20"/>
        </w:rPr>
      </w:pPr>
    </w:p>
    <w:p w14:paraId="679FC638"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Денисова Д. Как перейти дорогу. М: «</w:t>
      </w:r>
      <w:proofErr w:type="spellStart"/>
      <w:r>
        <w:rPr>
          <w:rFonts w:eastAsia="Times New Roman"/>
          <w:sz w:val="28"/>
          <w:szCs w:val="28"/>
        </w:rPr>
        <w:t>Мозайка</w:t>
      </w:r>
      <w:proofErr w:type="spellEnd"/>
      <w:r>
        <w:rPr>
          <w:rFonts w:eastAsia="Times New Roman"/>
          <w:sz w:val="28"/>
          <w:szCs w:val="28"/>
        </w:rPr>
        <w:t>-синтез» 2004г.</w:t>
      </w:r>
    </w:p>
    <w:p w14:paraId="77844847" w14:textId="77777777" w:rsidR="00EF2CCB" w:rsidRDefault="00EF2CCB" w:rsidP="00EF2CCB">
      <w:pPr>
        <w:spacing w:line="282" w:lineRule="exact"/>
        <w:rPr>
          <w:rFonts w:eastAsia="Times New Roman"/>
          <w:sz w:val="28"/>
          <w:szCs w:val="28"/>
        </w:rPr>
      </w:pPr>
    </w:p>
    <w:p w14:paraId="28D5C840" w14:textId="77777777" w:rsidR="00EF2CCB" w:rsidRDefault="00EF2CCB" w:rsidP="00EF2CCB">
      <w:pPr>
        <w:numPr>
          <w:ilvl w:val="0"/>
          <w:numId w:val="36"/>
        </w:numPr>
        <w:tabs>
          <w:tab w:val="left" w:pos="280"/>
        </w:tabs>
        <w:ind w:left="280" w:hanging="280"/>
        <w:rPr>
          <w:rFonts w:eastAsia="Times New Roman"/>
          <w:sz w:val="28"/>
          <w:szCs w:val="28"/>
        </w:rPr>
      </w:pPr>
      <w:proofErr w:type="spellStart"/>
      <w:r>
        <w:rPr>
          <w:rFonts w:eastAsia="Times New Roman"/>
          <w:sz w:val="28"/>
          <w:szCs w:val="28"/>
        </w:rPr>
        <w:t>Добрушин</w:t>
      </w:r>
      <w:proofErr w:type="spellEnd"/>
      <w:r>
        <w:rPr>
          <w:rFonts w:eastAsia="Times New Roman"/>
          <w:sz w:val="28"/>
          <w:szCs w:val="28"/>
        </w:rPr>
        <w:t xml:space="preserve"> А. Как беречь </w:t>
      </w:r>
      <w:proofErr w:type="gramStart"/>
      <w:r>
        <w:rPr>
          <w:rFonts w:eastAsia="Times New Roman"/>
          <w:sz w:val="28"/>
          <w:szCs w:val="28"/>
        </w:rPr>
        <w:t>детей.-</w:t>
      </w:r>
      <w:proofErr w:type="gramEnd"/>
      <w:r>
        <w:rPr>
          <w:rFonts w:eastAsia="Times New Roman"/>
          <w:sz w:val="28"/>
          <w:szCs w:val="28"/>
        </w:rPr>
        <w:t xml:space="preserve"> Таллин: </w:t>
      </w:r>
      <w:proofErr w:type="spellStart"/>
      <w:r>
        <w:rPr>
          <w:rFonts w:eastAsia="Times New Roman"/>
          <w:sz w:val="28"/>
          <w:szCs w:val="28"/>
        </w:rPr>
        <w:t>Валгус</w:t>
      </w:r>
      <w:proofErr w:type="spellEnd"/>
      <w:r>
        <w:rPr>
          <w:rFonts w:eastAsia="Times New Roman"/>
          <w:sz w:val="28"/>
          <w:szCs w:val="28"/>
        </w:rPr>
        <w:t xml:space="preserve"> 1976г.</w:t>
      </w:r>
    </w:p>
    <w:p w14:paraId="2C700DDA" w14:textId="77777777" w:rsidR="00EF2CCB" w:rsidRDefault="00EF2CCB" w:rsidP="00EF2CCB">
      <w:pPr>
        <w:spacing w:line="294" w:lineRule="exact"/>
        <w:rPr>
          <w:rFonts w:eastAsia="Times New Roman"/>
          <w:sz w:val="28"/>
          <w:szCs w:val="28"/>
        </w:rPr>
      </w:pPr>
    </w:p>
    <w:p w14:paraId="61D02C6D" w14:textId="77777777" w:rsidR="00EF2CCB" w:rsidRDefault="00EF2CCB" w:rsidP="00EF2CCB">
      <w:pPr>
        <w:numPr>
          <w:ilvl w:val="0"/>
          <w:numId w:val="36"/>
        </w:numPr>
        <w:tabs>
          <w:tab w:val="left" w:pos="334"/>
        </w:tabs>
        <w:spacing w:line="349" w:lineRule="auto"/>
        <w:rPr>
          <w:rFonts w:eastAsia="Times New Roman"/>
          <w:sz w:val="28"/>
          <w:szCs w:val="28"/>
        </w:rPr>
      </w:pPr>
      <w:proofErr w:type="spellStart"/>
      <w:r>
        <w:rPr>
          <w:rFonts w:eastAsia="Times New Roman"/>
          <w:sz w:val="28"/>
          <w:szCs w:val="28"/>
        </w:rPr>
        <w:t>ДобрушинА.Для</w:t>
      </w:r>
      <w:proofErr w:type="spellEnd"/>
      <w:r>
        <w:rPr>
          <w:rFonts w:eastAsia="Times New Roman"/>
          <w:sz w:val="28"/>
          <w:szCs w:val="28"/>
        </w:rPr>
        <w:t xml:space="preserve"> родителей. Как научить ребенка не попадать в типичные дорожные «ловушки» -М: Социальная технология, 1990г.</w:t>
      </w:r>
    </w:p>
    <w:p w14:paraId="0A452F56" w14:textId="77777777" w:rsidR="00EF2CCB" w:rsidRDefault="00EF2CCB" w:rsidP="00EF2CCB">
      <w:pPr>
        <w:spacing w:line="134" w:lineRule="exact"/>
        <w:rPr>
          <w:rFonts w:eastAsia="Times New Roman"/>
          <w:sz w:val="28"/>
          <w:szCs w:val="28"/>
        </w:rPr>
      </w:pPr>
    </w:p>
    <w:p w14:paraId="1B35B2A3"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 xml:space="preserve">«Дошкольное </w:t>
      </w:r>
      <w:proofErr w:type="gramStart"/>
      <w:r>
        <w:rPr>
          <w:rFonts w:eastAsia="Times New Roman"/>
          <w:sz w:val="28"/>
          <w:szCs w:val="28"/>
        </w:rPr>
        <w:t>воспитание»№</w:t>
      </w:r>
      <w:proofErr w:type="gramEnd"/>
      <w:r>
        <w:rPr>
          <w:rFonts w:eastAsia="Times New Roman"/>
          <w:sz w:val="28"/>
          <w:szCs w:val="28"/>
        </w:rPr>
        <w:t>7.2007г.</w:t>
      </w:r>
    </w:p>
    <w:p w14:paraId="7612DA1F" w14:textId="77777777" w:rsidR="00EF2CCB" w:rsidRDefault="00EF2CCB" w:rsidP="00EF2CCB">
      <w:pPr>
        <w:spacing w:line="283" w:lineRule="exact"/>
        <w:rPr>
          <w:rFonts w:eastAsia="Times New Roman"/>
          <w:sz w:val="28"/>
          <w:szCs w:val="28"/>
        </w:rPr>
      </w:pPr>
    </w:p>
    <w:p w14:paraId="4C46DF55"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 xml:space="preserve">Майорова </w:t>
      </w:r>
      <w:proofErr w:type="spellStart"/>
      <w:r>
        <w:rPr>
          <w:rFonts w:eastAsia="Times New Roman"/>
          <w:sz w:val="28"/>
          <w:szCs w:val="28"/>
        </w:rPr>
        <w:t>Ф.С.Изучаем</w:t>
      </w:r>
      <w:proofErr w:type="spellEnd"/>
      <w:r>
        <w:rPr>
          <w:rFonts w:eastAsia="Times New Roman"/>
          <w:sz w:val="28"/>
          <w:szCs w:val="28"/>
        </w:rPr>
        <w:t xml:space="preserve"> дорожную азбуку- М: «Скрипторий 2003г»,2008г.</w:t>
      </w:r>
    </w:p>
    <w:p w14:paraId="55F29452" w14:textId="77777777" w:rsidR="00EF2CCB" w:rsidRDefault="00EF2CCB" w:rsidP="00EF2CCB">
      <w:pPr>
        <w:spacing w:line="280" w:lineRule="exact"/>
        <w:rPr>
          <w:rFonts w:eastAsia="Times New Roman"/>
          <w:sz w:val="28"/>
          <w:szCs w:val="28"/>
        </w:rPr>
      </w:pPr>
    </w:p>
    <w:p w14:paraId="563102D3" w14:textId="77777777" w:rsidR="00EF2CCB" w:rsidRDefault="00EF2CCB" w:rsidP="00EF2CCB">
      <w:pPr>
        <w:numPr>
          <w:ilvl w:val="0"/>
          <w:numId w:val="36"/>
        </w:numPr>
        <w:tabs>
          <w:tab w:val="left" w:pos="360"/>
        </w:tabs>
        <w:ind w:left="360" w:hanging="360"/>
        <w:rPr>
          <w:rFonts w:eastAsia="Times New Roman"/>
          <w:sz w:val="28"/>
          <w:szCs w:val="28"/>
        </w:rPr>
      </w:pPr>
      <w:r>
        <w:rPr>
          <w:rFonts w:eastAsia="Times New Roman"/>
          <w:sz w:val="28"/>
          <w:szCs w:val="28"/>
        </w:rPr>
        <w:t>Николаева С.О. Занятия по культуре поведения. М: «Владос»2002г.</w:t>
      </w:r>
    </w:p>
    <w:p w14:paraId="31464E37" w14:textId="77777777" w:rsidR="00EF2CCB" w:rsidRDefault="00EF2CCB" w:rsidP="00EF2CCB">
      <w:pPr>
        <w:spacing w:line="280" w:lineRule="exact"/>
        <w:rPr>
          <w:rFonts w:eastAsia="Times New Roman"/>
          <w:sz w:val="28"/>
          <w:szCs w:val="28"/>
        </w:rPr>
      </w:pPr>
    </w:p>
    <w:p w14:paraId="71336D98"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Правила дорожного движения. М: Питер 2008г.</w:t>
      </w:r>
    </w:p>
    <w:p w14:paraId="5D004359" w14:textId="77777777" w:rsidR="00EF2CCB" w:rsidRDefault="00EF2CCB" w:rsidP="00EF2CCB">
      <w:pPr>
        <w:spacing w:line="294" w:lineRule="exact"/>
        <w:rPr>
          <w:rFonts w:eastAsia="Times New Roman"/>
          <w:sz w:val="28"/>
          <w:szCs w:val="28"/>
        </w:rPr>
      </w:pPr>
    </w:p>
    <w:p w14:paraId="6E249328" w14:textId="77777777" w:rsidR="00EF2CCB" w:rsidRDefault="00EF2CCB" w:rsidP="00EF2CCB">
      <w:pPr>
        <w:numPr>
          <w:ilvl w:val="0"/>
          <w:numId w:val="36"/>
        </w:numPr>
        <w:tabs>
          <w:tab w:val="left" w:pos="442"/>
        </w:tabs>
        <w:spacing w:line="351" w:lineRule="auto"/>
        <w:ind w:right="20"/>
        <w:rPr>
          <w:rFonts w:eastAsia="Times New Roman"/>
          <w:sz w:val="28"/>
          <w:szCs w:val="28"/>
        </w:rPr>
      </w:pPr>
      <w:proofErr w:type="spellStart"/>
      <w:r>
        <w:rPr>
          <w:rFonts w:eastAsia="Times New Roman"/>
          <w:sz w:val="28"/>
          <w:szCs w:val="28"/>
        </w:rPr>
        <w:t>Скоролупова</w:t>
      </w:r>
      <w:proofErr w:type="spellEnd"/>
      <w:r>
        <w:rPr>
          <w:rFonts w:eastAsia="Times New Roman"/>
          <w:sz w:val="28"/>
          <w:szCs w:val="28"/>
        </w:rPr>
        <w:t xml:space="preserve"> О.А. Правила и безопасность дорожного движения. Занятия с детьми старшего дошкольного возраста. М: «Скрипторий 2003» 2007г.</w:t>
      </w:r>
    </w:p>
    <w:p w14:paraId="0C2E5FF8" w14:textId="77777777" w:rsidR="00EF2CCB" w:rsidRDefault="00EF2CCB" w:rsidP="00EF2CCB">
      <w:pPr>
        <w:spacing w:line="146" w:lineRule="exact"/>
        <w:rPr>
          <w:rFonts w:eastAsia="Times New Roman"/>
          <w:sz w:val="28"/>
          <w:szCs w:val="28"/>
        </w:rPr>
      </w:pPr>
    </w:p>
    <w:p w14:paraId="6A245913" w14:textId="77777777" w:rsidR="00EF2CCB" w:rsidRDefault="00EF2CCB" w:rsidP="00EF2CCB">
      <w:pPr>
        <w:numPr>
          <w:ilvl w:val="0"/>
          <w:numId w:val="36"/>
        </w:numPr>
        <w:tabs>
          <w:tab w:val="left" w:pos="552"/>
        </w:tabs>
        <w:spacing w:line="349" w:lineRule="auto"/>
        <w:ind w:right="20"/>
        <w:rPr>
          <w:rFonts w:eastAsia="Times New Roman"/>
          <w:sz w:val="28"/>
          <w:szCs w:val="28"/>
        </w:rPr>
      </w:pPr>
      <w:proofErr w:type="spellStart"/>
      <w:r>
        <w:rPr>
          <w:rFonts w:eastAsia="Times New Roman"/>
          <w:sz w:val="28"/>
          <w:szCs w:val="28"/>
        </w:rPr>
        <w:t>Скоролупова</w:t>
      </w:r>
      <w:proofErr w:type="spellEnd"/>
      <w:r>
        <w:rPr>
          <w:rFonts w:eastAsia="Times New Roman"/>
          <w:sz w:val="28"/>
          <w:szCs w:val="28"/>
        </w:rPr>
        <w:t xml:space="preserve"> О.А. комплекс наглядных пособий по теме правила и безопасность дорожного движения. М: «Скрипторий 2003»2008г.</w:t>
      </w:r>
    </w:p>
    <w:p w14:paraId="0F7A1FA6" w14:textId="77777777" w:rsidR="00EF2CCB" w:rsidRDefault="00EF2CCB" w:rsidP="00EF2CCB">
      <w:pPr>
        <w:spacing w:line="148" w:lineRule="exact"/>
        <w:rPr>
          <w:rFonts w:eastAsia="Times New Roman"/>
          <w:sz w:val="28"/>
          <w:szCs w:val="28"/>
        </w:rPr>
      </w:pPr>
    </w:p>
    <w:p w14:paraId="7ADBDA2C" w14:textId="7BA7499C" w:rsidR="00654D12" w:rsidRDefault="00EF2CCB" w:rsidP="00654D12">
      <w:pPr>
        <w:numPr>
          <w:ilvl w:val="0"/>
          <w:numId w:val="36"/>
        </w:numPr>
        <w:tabs>
          <w:tab w:val="left" w:pos="511"/>
        </w:tabs>
        <w:spacing w:line="349" w:lineRule="auto"/>
        <w:rPr>
          <w:rFonts w:eastAsia="Times New Roman"/>
          <w:sz w:val="28"/>
          <w:szCs w:val="28"/>
        </w:rPr>
      </w:pPr>
      <w:r w:rsidRPr="00654D12">
        <w:rPr>
          <w:rFonts w:eastAsia="Times New Roman"/>
          <w:sz w:val="28"/>
          <w:szCs w:val="28"/>
        </w:rPr>
        <w:t>Е.И. Шаламова «Правила и безопасность дорожного движени</w:t>
      </w:r>
      <w:r w:rsidR="00654D12" w:rsidRPr="00654D12">
        <w:rPr>
          <w:rFonts w:eastAsia="Times New Roman"/>
          <w:sz w:val="28"/>
          <w:szCs w:val="28"/>
        </w:rPr>
        <w:t>я»</w:t>
      </w:r>
      <w:r w:rsidR="00424B74">
        <w:rPr>
          <w:rFonts w:eastAsia="Times New Roman"/>
          <w:sz w:val="28"/>
          <w:szCs w:val="28"/>
        </w:rPr>
        <w:t xml:space="preserve"> </w:t>
      </w:r>
      <w:bookmarkStart w:id="16" w:name="_GoBack"/>
      <w:bookmarkEnd w:id="16"/>
      <w:r w:rsidR="00654D12" w:rsidRPr="00654D12">
        <w:rPr>
          <w:rFonts w:eastAsia="Times New Roman"/>
          <w:sz w:val="28"/>
          <w:szCs w:val="28"/>
        </w:rPr>
        <w:t>Москва «Скрипторий 2003» 2013</w:t>
      </w:r>
    </w:p>
    <w:sectPr w:rsidR="00654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10D33" w14:textId="77777777" w:rsidR="00B83F56" w:rsidRDefault="00B83F56" w:rsidP="000D6E6F">
      <w:r>
        <w:separator/>
      </w:r>
    </w:p>
  </w:endnote>
  <w:endnote w:type="continuationSeparator" w:id="0">
    <w:p w14:paraId="355FF45A" w14:textId="77777777" w:rsidR="00B83F56" w:rsidRDefault="00B83F56" w:rsidP="000D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945950"/>
      <w:docPartObj>
        <w:docPartGallery w:val="Page Numbers (Bottom of Page)"/>
        <w:docPartUnique/>
      </w:docPartObj>
    </w:sdtPr>
    <w:sdtContent>
      <w:p w14:paraId="18AEE430" w14:textId="04C38E32" w:rsidR="00303E0B" w:rsidRDefault="00303E0B">
        <w:pPr>
          <w:pStyle w:val="a7"/>
          <w:jc w:val="center"/>
        </w:pPr>
        <w:r>
          <w:fldChar w:fldCharType="begin"/>
        </w:r>
        <w:r>
          <w:instrText>PAGE   \* MERGEFORMAT</w:instrText>
        </w:r>
        <w:r>
          <w:fldChar w:fldCharType="separate"/>
        </w:r>
        <w:r w:rsidR="00543119">
          <w:rPr>
            <w:noProof/>
          </w:rPr>
          <w:t>28</w:t>
        </w:r>
        <w:r>
          <w:fldChar w:fldCharType="end"/>
        </w:r>
      </w:p>
    </w:sdtContent>
  </w:sdt>
  <w:p w14:paraId="7ECF44EE" w14:textId="77777777" w:rsidR="00303E0B" w:rsidRDefault="00303E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48D38" w14:textId="77777777" w:rsidR="00B83F56" w:rsidRDefault="00B83F56" w:rsidP="000D6E6F">
      <w:r>
        <w:separator/>
      </w:r>
    </w:p>
  </w:footnote>
  <w:footnote w:type="continuationSeparator" w:id="0">
    <w:p w14:paraId="79EF3CFD" w14:textId="77777777" w:rsidR="00B83F56" w:rsidRDefault="00B83F56" w:rsidP="000D6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B7F17" w14:textId="77777777" w:rsidR="00303E0B" w:rsidRDefault="00303E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E2FA4338"/>
    <w:lvl w:ilvl="0" w:tplc="515C88E8">
      <w:start w:val="3"/>
      <w:numFmt w:val="decimal"/>
      <w:lvlText w:val="%1."/>
      <w:lvlJc w:val="left"/>
    </w:lvl>
    <w:lvl w:ilvl="1" w:tplc="A9B63502">
      <w:numFmt w:val="decimal"/>
      <w:lvlText w:val=""/>
      <w:lvlJc w:val="left"/>
    </w:lvl>
    <w:lvl w:ilvl="2" w:tplc="1B561F8A">
      <w:numFmt w:val="decimal"/>
      <w:lvlText w:val=""/>
      <w:lvlJc w:val="left"/>
    </w:lvl>
    <w:lvl w:ilvl="3" w:tplc="73C49E38">
      <w:numFmt w:val="decimal"/>
      <w:lvlText w:val=""/>
      <w:lvlJc w:val="left"/>
    </w:lvl>
    <w:lvl w:ilvl="4" w:tplc="75D0129E">
      <w:numFmt w:val="decimal"/>
      <w:lvlText w:val=""/>
      <w:lvlJc w:val="left"/>
    </w:lvl>
    <w:lvl w:ilvl="5" w:tplc="B308E42E">
      <w:numFmt w:val="decimal"/>
      <w:lvlText w:val=""/>
      <w:lvlJc w:val="left"/>
    </w:lvl>
    <w:lvl w:ilvl="6" w:tplc="59883C0A">
      <w:numFmt w:val="decimal"/>
      <w:lvlText w:val=""/>
      <w:lvlJc w:val="left"/>
    </w:lvl>
    <w:lvl w:ilvl="7" w:tplc="DFEE725E">
      <w:numFmt w:val="decimal"/>
      <w:lvlText w:val=""/>
      <w:lvlJc w:val="left"/>
    </w:lvl>
    <w:lvl w:ilvl="8" w:tplc="EBEEC0FC">
      <w:numFmt w:val="decimal"/>
      <w:lvlText w:val=""/>
      <w:lvlJc w:val="left"/>
    </w:lvl>
  </w:abstractNum>
  <w:abstractNum w:abstractNumId="1" w15:restartNumberingAfterBreak="0">
    <w:nsid w:val="0000030A"/>
    <w:multiLevelType w:val="hybridMultilevel"/>
    <w:tmpl w:val="9BCA2768"/>
    <w:lvl w:ilvl="0" w:tplc="2BCA4EFC">
      <w:start w:val="1"/>
      <w:numFmt w:val="bullet"/>
      <w:lvlText w:val=""/>
      <w:lvlJc w:val="left"/>
    </w:lvl>
    <w:lvl w:ilvl="1" w:tplc="921E2CA0">
      <w:start w:val="1"/>
      <w:numFmt w:val="bullet"/>
      <w:lvlText w:val=""/>
      <w:lvlJc w:val="left"/>
    </w:lvl>
    <w:lvl w:ilvl="2" w:tplc="7936B314">
      <w:numFmt w:val="decimal"/>
      <w:lvlText w:val=""/>
      <w:lvlJc w:val="left"/>
    </w:lvl>
    <w:lvl w:ilvl="3" w:tplc="AF9ED6D0">
      <w:numFmt w:val="decimal"/>
      <w:lvlText w:val=""/>
      <w:lvlJc w:val="left"/>
    </w:lvl>
    <w:lvl w:ilvl="4" w:tplc="A12EDB3E">
      <w:numFmt w:val="decimal"/>
      <w:lvlText w:val=""/>
      <w:lvlJc w:val="left"/>
    </w:lvl>
    <w:lvl w:ilvl="5" w:tplc="7C9AAA1A">
      <w:numFmt w:val="decimal"/>
      <w:lvlText w:val=""/>
      <w:lvlJc w:val="left"/>
    </w:lvl>
    <w:lvl w:ilvl="6" w:tplc="4BEE5120">
      <w:numFmt w:val="decimal"/>
      <w:lvlText w:val=""/>
      <w:lvlJc w:val="left"/>
    </w:lvl>
    <w:lvl w:ilvl="7" w:tplc="BE20703E">
      <w:numFmt w:val="decimal"/>
      <w:lvlText w:val=""/>
      <w:lvlJc w:val="left"/>
    </w:lvl>
    <w:lvl w:ilvl="8" w:tplc="718C7A56">
      <w:numFmt w:val="decimal"/>
      <w:lvlText w:val=""/>
      <w:lvlJc w:val="left"/>
    </w:lvl>
  </w:abstractNum>
  <w:abstractNum w:abstractNumId="2" w15:restartNumberingAfterBreak="0">
    <w:nsid w:val="00000732"/>
    <w:multiLevelType w:val="hybridMultilevel"/>
    <w:tmpl w:val="CD826948"/>
    <w:lvl w:ilvl="0" w:tplc="59C8B2A0">
      <w:start w:val="1"/>
      <w:numFmt w:val="bullet"/>
      <w:lvlText w:val="-"/>
      <w:lvlJc w:val="left"/>
    </w:lvl>
    <w:lvl w:ilvl="1" w:tplc="5270FBA0">
      <w:numFmt w:val="decimal"/>
      <w:lvlText w:val=""/>
      <w:lvlJc w:val="left"/>
    </w:lvl>
    <w:lvl w:ilvl="2" w:tplc="BB9CE45E">
      <w:numFmt w:val="decimal"/>
      <w:lvlText w:val=""/>
      <w:lvlJc w:val="left"/>
    </w:lvl>
    <w:lvl w:ilvl="3" w:tplc="6A4C6FC6">
      <w:numFmt w:val="decimal"/>
      <w:lvlText w:val=""/>
      <w:lvlJc w:val="left"/>
    </w:lvl>
    <w:lvl w:ilvl="4" w:tplc="774AF45A">
      <w:numFmt w:val="decimal"/>
      <w:lvlText w:val=""/>
      <w:lvlJc w:val="left"/>
    </w:lvl>
    <w:lvl w:ilvl="5" w:tplc="D4206692">
      <w:numFmt w:val="decimal"/>
      <w:lvlText w:val=""/>
      <w:lvlJc w:val="left"/>
    </w:lvl>
    <w:lvl w:ilvl="6" w:tplc="8FF41B54">
      <w:numFmt w:val="decimal"/>
      <w:lvlText w:val=""/>
      <w:lvlJc w:val="left"/>
    </w:lvl>
    <w:lvl w:ilvl="7" w:tplc="D3F8624E">
      <w:numFmt w:val="decimal"/>
      <w:lvlText w:val=""/>
      <w:lvlJc w:val="left"/>
    </w:lvl>
    <w:lvl w:ilvl="8" w:tplc="C06A5498">
      <w:numFmt w:val="decimal"/>
      <w:lvlText w:val=""/>
      <w:lvlJc w:val="left"/>
    </w:lvl>
  </w:abstractNum>
  <w:abstractNum w:abstractNumId="3" w15:restartNumberingAfterBreak="0">
    <w:nsid w:val="00000BDB"/>
    <w:multiLevelType w:val="hybridMultilevel"/>
    <w:tmpl w:val="462EE83C"/>
    <w:lvl w:ilvl="0" w:tplc="FEDCC92C">
      <w:start w:val="2"/>
      <w:numFmt w:val="decimal"/>
      <w:lvlText w:val="%1."/>
      <w:lvlJc w:val="left"/>
    </w:lvl>
    <w:lvl w:ilvl="1" w:tplc="3022DCE8">
      <w:numFmt w:val="decimal"/>
      <w:lvlText w:val=""/>
      <w:lvlJc w:val="left"/>
    </w:lvl>
    <w:lvl w:ilvl="2" w:tplc="4BEAD4AA">
      <w:numFmt w:val="decimal"/>
      <w:lvlText w:val=""/>
      <w:lvlJc w:val="left"/>
    </w:lvl>
    <w:lvl w:ilvl="3" w:tplc="2B9AFF00">
      <w:numFmt w:val="decimal"/>
      <w:lvlText w:val=""/>
      <w:lvlJc w:val="left"/>
    </w:lvl>
    <w:lvl w:ilvl="4" w:tplc="58BC8FB2">
      <w:numFmt w:val="decimal"/>
      <w:lvlText w:val=""/>
      <w:lvlJc w:val="left"/>
    </w:lvl>
    <w:lvl w:ilvl="5" w:tplc="454E39B0">
      <w:numFmt w:val="decimal"/>
      <w:lvlText w:val=""/>
      <w:lvlJc w:val="left"/>
    </w:lvl>
    <w:lvl w:ilvl="6" w:tplc="A80A23CC">
      <w:numFmt w:val="decimal"/>
      <w:lvlText w:val=""/>
      <w:lvlJc w:val="left"/>
    </w:lvl>
    <w:lvl w:ilvl="7" w:tplc="C798C1A8">
      <w:numFmt w:val="decimal"/>
      <w:lvlText w:val=""/>
      <w:lvlJc w:val="left"/>
    </w:lvl>
    <w:lvl w:ilvl="8" w:tplc="D940E94C">
      <w:numFmt w:val="decimal"/>
      <w:lvlText w:val=""/>
      <w:lvlJc w:val="left"/>
    </w:lvl>
  </w:abstractNum>
  <w:abstractNum w:abstractNumId="4" w15:restartNumberingAfterBreak="0">
    <w:nsid w:val="00001238"/>
    <w:multiLevelType w:val="hybridMultilevel"/>
    <w:tmpl w:val="D6D09514"/>
    <w:lvl w:ilvl="0" w:tplc="9FBA2D68">
      <w:start w:val="1"/>
      <w:numFmt w:val="decimal"/>
      <w:lvlText w:val="%1."/>
      <w:lvlJc w:val="left"/>
    </w:lvl>
    <w:lvl w:ilvl="1" w:tplc="53BA8C5C">
      <w:numFmt w:val="decimal"/>
      <w:lvlText w:val=""/>
      <w:lvlJc w:val="left"/>
    </w:lvl>
    <w:lvl w:ilvl="2" w:tplc="4EC44AAC">
      <w:numFmt w:val="decimal"/>
      <w:lvlText w:val=""/>
      <w:lvlJc w:val="left"/>
    </w:lvl>
    <w:lvl w:ilvl="3" w:tplc="1CC616C8">
      <w:numFmt w:val="decimal"/>
      <w:lvlText w:val=""/>
      <w:lvlJc w:val="left"/>
    </w:lvl>
    <w:lvl w:ilvl="4" w:tplc="65C6E6AE">
      <w:numFmt w:val="decimal"/>
      <w:lvlText w:val=""/>
      <w:lvlJc w:val="left"/>
    </w:lvl>
    <w:lvl w:ilvl="5" w:tplc="440A94B4">
      <w:numFmt w:val="decimal"/>
      <w:lvlText w:val=""/>
      <w:lvlJc w:val="left"/>
    </w:lvl>
    <w:lvl w:ilvl="6" w:tplc="2AB4A318">
      <w:numFmt w:val="decimal"/>
      <w:lvlText w:val=""/>
      <w:lvlJc w:val="left"/>
    </w:lvl>
    <w:lvl w:ilvl="7" w:tplc="405C8888">
      <w:numFmt w:val="decimal"/>
      <w:lvlText w:val=""/>
      <w:lvlJc w:val="left"/>
    </w:lvl>
    <w:lvl w:ilvl="8" w:tplc="362CA250">
      <w:numFmt w:val="decimal"/>
      <w:lvlText w:val=""/>
      <w:lvlJc w:val="left"/>
    </w:lvl>
  </w:abstractNum>
  <w:abstractNum w:abstractNumId="5" w15:restartNumberingAfterBreak="0">
    <w:nsid w:val="00001366"/>
    <w:multiLevelType w:val="hybridMultilevel"/>
    <w:tmpl w:val="793A4B18"/>
    <w:lvl w:ilvl="0" w:tplc="325A0B8E">
      <w:start w:val="1"/>
      <w:numFmt w:val="decimal"/>
      <w:lvlText w:val="%1."/>
      <w:lvlJc w:val="left"/>
    </w:lvl>
    <w:lvl w:ilvl="1" w:tplc="C42C5C0E">
      <w:numFmt w:val="decimal"/>
      <w:lvlText w:val=""/>
      <w:lvlJc w:val="left"/>
    </w:lvl>
    <w:lvl w:ilvl="2" w:tplc="E9BC5464">
      <w:numFmt w:val="decimal"/>
      <w:lvlText w:val=""/>
      <w:lvlJc w:val="left"/>
    </w:lvl>
    <w:lvl w:ilvl="3" w:tplc="051ECBBE">
      <w:numFmt w:val="decimal"/>
      <w:lvlText w:val=""/>
      <w:lvlJc w:val="left"/>
    </w:lvl>
    <w:lvl w:ilvl="4" w:tplc="C0228F8C">
      <w:numFmt w:val="decimal"/>
      <w:lvlText w:val=""/>
      <w:lvlJc w:val="left"/>
    </w:lvl>
    <w:lvl w:ilvl="5" w:tplc="72A8065C">
      <w:numFmt w:val="decimal"/>
      <w:lvlText w:val=""/>
      <w:lvlJc w:val="left"/>
    </w:lvl>
    <w:lvl w:ilvl="6" w:tplc="40AE9DBC">
      <w:numFmt w:val="decimal"/>
      <w:lvlText w:val=""/>
      <w:lvlJc w:val="left"/>
    </w:lvl>
    <w:lvl w:ilvl="7" w:tplc="9C54F35E">
      <w:numFmt w:val="decimal"/>
      <w:lvlText w:val=""/>
      <w:lvlJc w:val="left"/>
    </w:lvl>
    <w:lvl w:ilvl="8" w:tplc="284A2548">
      <w:numFmt w:val="decimal"/>
      <w:lvlText w:val=""/>
      <w:lvlJc w:val="left"/>
    </w:lvl>
  </w:abstractNum>
  <w:abstractNum w:abstractNumId="6" w15:restartNumberingAfterBreak="0">
    <w:nsid w:val="00001A49"/>
    <w:multiLevelType w:val="hybridMultilevel"/>
    <w:tmpl w:val="B5B80678"/>
    <w:lvl w:ilvl="0" w:tplc="771ABBF4">
      <w:start w:val="1"/>
      <w:numFmt w:val="bullet"/>
      <w:lvlText w:val=""/>
      <w:lvlJc w:val="left"/>
    </w:lvl>
    <w:lvl w:ilvl="1" w:tplc="159C7174">
      <w:numFmt w:val="decimal"/>
      <w:lvlText w:val=""/>
      <w:lvlJc w:val="left"/>
    </w:lvl>
    <w:lvl w:ilvl="2" w:tplc="F216D47A">
      <w:numFmt w:val="decimal"/>
      <w:lvlText w:val=""/>
      <w:lvlJc w:val="left"/>
    </w:lvl>
    <w:lvl w:ilvl="3" w:tplc="F57892B6">
      <w:numFmt w:val="decimal"/>
      <w:lvlText w:val=""/>
      <w:lvlJc w:val="left"/>
    </w:lvl>
    <w:lvl w:ilvl="4" w:tplc="E1F4F258">
      <w:numFmt w:val="decimal"/>
      <w:lvlText w:val=""/>
      <w:lvlJc w:val="left"/>
    </w:lvl>
    <w:lvl w:ilvl="5" w:tplc="9BD8395A">
      <w:numFmt w:val="decimal"/>
      <w:lvlText w:val=""/>
      <w:lvlJc w:val="left"/>
    </w:lvl>
    <w:lvl w:ilvl="6" w:tplc="7B58748A">
      <w:numFmt w:val="decimal"/>
      <w:lvlText w:val=""/>
      <w:lvlJc w:val="left"/>
    </w:lvl>
    <w:lvl w:ilvl="7" w:tplc="607288C6">
      <w:numFmt w:val="decimal"/>
      <w:lvlText w:val=""/>
      <w:lvlJc w:val="left"/>
    </w:lvl>
    <w:lvl w:ilvl="8" w:tplc="A44EE3FE">
      <w:numFmt w:val="decimal"/>
      <w:lvlText w:val=""/>
      <w:lvlJc w:val="left"/>
    </w:lvl>
  </w:abstractNum>
  <w:abstractNum w:abstractNumId="7" w15:restartNumberingAfterBreak="0">
    <w:nsid w:val="00001AD4"/>
    <w:multiLevelType w:val="hybridMultilevel"/>
    <w:tmpl w:val="F34C6FA0"/>
    <w:lvl w:ilvl="0" w:tplc="EBF81578">
      <w:start w:val="4"/>
      <w:numFmt w:val="decimal"/>
      <w:lvlText w:val="%1."/>
      <w:lvlJc w:val="left"/>
    </w:lvl>
    <w:lvl w:ilvl="1" w:tplc="E6168D96">
      <w:numFmt w:val="decimal"/>
      <w:lvlText w:val=""/>
      <w:lvlJc w:val="left"/>
    </w:lvl>
    <w:lvl w:ilvl="2" w:tplc="52A6170E">
      <w:numFmt w:val="decimal"/>
      <w:lvlText w:val=""/>
      <w:lvlJc w:val="left"/>
    </w:lvl>
    <w:lvl w:ilvl="3" w:tplc="F11A0CB0">
      <w:numFmt w:val="decimal"/>
      <w:lvlText w:val=""/>
      <w:lvlJc w:val="left"/>
    </w:lvl>
    <w:lvl w:ilvl="4" w:tplc="05447122">
      <w:numFmt w:val="decimal"/>
      <w:lvlText w:val=""/>
      <w:lvlJc w:val="left"/>
    </w:lvl>
    <w:lvl w:ilvl="5" w:tplc="B39289B0">
      <w:numFmt w:val="decimal"/>
      <w:lvlText w:val=""/>
      <w:lvlJc w:val="left"/>
    </w:lvl>
    <w:lvl w:ilvl="6" w:tplc="AA38BEA4">
      <w:numFmt w:val="decimal"/>
      <w:lvlText w:val=""/>
      <w:lvlJc w:val="left"/>
    </w:lvl>
    <w:lvl w:ilvl="7" w:tplc="47D66920">
      <w:numFmt w:val="decimal"/>
      <w:lvlText w:val=""/>
      <w:lvlJc w:val="left"/>
    </w:lvl>
    <w:lvl w:ilvl="8" w:tplc="5F6ABDC4">
      <w:numFmt w:val="decimal"/>
      <w:lvlText w:val=""/>
      <w:lvlJc w:val="left"/>
    </w:lvl>
  </w:abstractNum>
  <w:abstractNum w:abstractNumId="8" w15:restartNumberingAfterBreak="0">
    <w:nsid w:val="00001CD0"/>
    <w:multiLevelType w:val="hybridMultilevel"/>
    <w:tmpl w:val="AA586558"/>
    <w:lvl w:ilvl="0" w:tplc="77DA8BDE">
      <w:start w:val="3"/>
      <w:numFmt w:val="decimal"/>
      <w:lvlText w:val="%1."/>
      <w:lvlJc w:val="left"/>
    </w:lvl>
    <w:lvl w:ilvl="1" w:tplc="4DFC1B38">
      <w:numFmt w:val="decimal"/>
      <w:lvlText w:val=""/>
      <w:lvlJc w:val="left"/>
    </w:lvl>
    <w:lvl w:ilvl="2" w:tplc="87A43B78">
      <w:numFmt w:val="decimal"/>
      <w:lvlText w:val=""/>
      <w:lvlJc w:val="left"/>
    </w:lvl>
    <w:lvl w:ilvl="3" w:tplc="C37E47D6">
      <w:numFmt w:val="decimal"/>
      <w:lvlText w:val=""/>
      <w:lvlJc w:val="left"/>
    </w:lvl>
    <w:lvl w:ilvl="4" w:tplc="582637C0">
      <w:numFmt w:val="decimal"/>
      <w:lvlText w:val=""/>
      <w:lvlJc w:val="left"/>
    </w:lvl>
    <w:lvl w:ilvl="5" w:tplc="404ABC80">
      <w:numFmt w:val="decimal"/>
      <w:lvlText w:val=""/>
      <w:lvlJc w:val="left"/>
    </w:lvl>
    <w:lvl w:ilvl="6" w:tplc="28803294">
      <w:numFmt w:val="decimal"/>
      <w:lvlText w:val=""/>
      <w:lvlJc w:val="left"/>
    </w:lvl>
    <w:lvl w:ilvl="7" w:tplc="A5EAB174">
      <w:numFmt w:val="decimal"/>
      <w:lvlText w:val=""/>
      <w:lvlJc w:val="left"/>
    </w:lvl>
    <w:lvl w:ilvl="8" w:tplc="3D0C5028">
      <w:numFmt w:val="decimal"/>
      <w:lvlText w:val=""/>
      <w:lvlJc w:val="left"/>
    </w:lvl>
  </w:abstractNum>
  <w:abstractNum w:abstractNumId="9" w15:restartNumberingAfterBreak="0">
    <w:nsid w:val="00001E1F"/>
    <w:multiLevelType w:val="hybridMultilevel"/>
    <w:tmpl w:val="493A9500"/>
    <w:lvl w:ilvl="0" w:tplc="91BC5B86">
      <w:start w:val="3"/>
      <w:numFmt w:val="decimal"/>
      <w:lvlText w:val="%1."/>
      <w:lvlJc w:val="left"/>
    </w:lvl>
    <w:lvl w:ilvl="1" w:tplc="8DFC7318">
      <w:numFmt w:val="decimal"/>
      <w:lvlText w:val=""/>
      <w:lvlJc w:val="left"/>
    </w:lvl>
    <w:lvl w:ilvl="2" w:tplc="F0E87D1C">
      <w:numFmt w:val="decimal"/>
      <w:lvlText w:val=""/>
      <w:lvlJc w:val="left"/>
    </w:lvl>
    <w:lvl w:ilvl="3" w:tplc="30F814EE">
      <w:numFmt w:val="decimal"/>
      <w:lvlText w:val=""/>
      <w:lvlJc w:val="left"/>
    </w:lvl>
    <w:lvl w:ilvl="4" w:tplc="65C49046">
      <w:numFmt w:val="decimal"/>
      <w:lvlText w:val=""/>
      <w:lvlJc w:val="left"/>
    </w:lvl>
    <w:lvl w:ilvl="5" w:tplc="53765614">
      <w:numFmt w:val="decimal"/>
      <w:lvlText w:val=""/>
      <w:lvlJc w:val="left"/>
    </w:lvl>
    <w:lvl w:ilvl="6" w:tplc="D624B718">
      <w:numFmt w:val="decimal"/>
      <w:lvlText w:val=""/>
      <w:lvlJc w:val="left"/>
    </w:lvl>
    <w:lvl w:ilvl="7" w:tplc="BC3A911A">
      <w:numFmt w:val="decimal"/>
      <w:lvlText w:val=""/>
      <w:lvlJc w:val="left"/>
    </w:lvl>
    <w:lvl w:ilvl="8" w:tplc="3D7E6494">
      <w:numFmt w:val="decimal"/>
      <w:lvlText w:val=""/>
      <w:lvlJc w:val="left"/>
    </w:lvl>
  </w:abstractNum>
  <w:abstractNum w:abstractNumId="10" w15:restartNumberingAfterBreak="0">
    <w:nsid w:val="00002213"/>
    <w:multiLevelType w:val="hybridMultilevel"/>
    <w:tmpl w:val="248A4604"/>
    <w:lvl w:ilvl="0" w:tplc="842ACCD0">
      <w:start w:val="1"/>
      <w:numFmt w:val="bullet"/>
      <w:lvlText w:val="•"/>
      <w:lvlJc w:val="left"/>
    </w:lvl>
    <w:lvl w:ilvl="1" w:tplc="E536E794">
      <w:numFmt w:val="decimal"/>
      <w:lvlText w:val=""/>
      <w:lvlJc w:val="left"/>
    </w:lvl>
    <w:lvl w:ilvl="2" w:tplc="94D4271A">
      <w:numFmt w:val="decimal"/>
      <w:lvlText w:val=""/>
      <w:lvlJc w:val="left"/>
    </w:lvl>
    <w:lvl w:ilvl="3" w:tplc="6BD2C8F8">
      <w:numFmt w:val="decimal"/>
      <w:lvlText w:val=""/>
      <w:lvlJc w:val="left"/>
    </w:lvl>
    <w:lvl w:ilvl="4" w:tplc="6240AC24">
      <w:numFmt w:val="decimal"/>
      <w:lvlText w:val=""/>
      <w:lvlJc w:val="left"/>
    </w:lvl>
    <w:lvl w:ilvl="5" w:tplc="5BA2E6CA">
      <w:numFmt w:val="decimal"/>
      <w:lvlText w:val=""/>
      <w:lvlJc w:val="left"/>
    </w:lvl>
    <w:lvl w:ilvl="6" w:tplc="7E5ACC20">
      <w:numFmt w:val="decimal"/>
      <w:lvlText w:val=""/>
      <w:lvlJc w:val="left"/>
    </w:lvl>
    <w:lvl w:ilvl="7" w:tplc="8CEA54A2">
      <w:numFmt w:val="decimal"/>
      <w:lvlText w:val=""/>
      <w:lvlJc w:val="left"/>
    </w:lvl>
    <w:lvl w:ilvl="8" w:tplc="3B2207D8">
      <w:numFmt w:val="decimal"/>
      <w:lvlText w:val=""/>
      <w:lvlJc w:val="left"/>
    </w:lvl>
  </w:abstractNum>
  <w:abstractNum w:abstractNumId="11" w15:restartNumberingAfterBreak="0">
    <w:nsid w:val="000022EE"/>
    <w:multiLevelType w:val="hybridMultilevel"/>
    <w:tmpl w:val="91EC7F58"/>
    <w:lvl w:ilvl="0" w:tplc="C7FEE85A">
      <w:start w:val="1"/>
      <w:numFmt w:val="bullet"/>
      <w:lvlText w:val=""/>
      <w:lvlJc w:val="left"/>
    </w:lvl>
    <w:lvl w:ilvl="1" w:tplc="59EA0314">
      <w:numFmt w:val="decimal"/>
      <w:lvlText w:val=""/>
      <w:lvlJc w:val="left"/>
    </w:lvl>
    <w:lvl w:ilvl="2" w:tplc="8A08B99A">
      <w:numFmt w:val="decimal"/>
      <w:lvlText w:val=""/>
      <w:lvlJc w:val="left"/>
    </w:lvl>
    <w:lvl w:ilvl="3" w:tplc="C4C07CD6">
      <w:numFmt w:val="decimal"/>
      <w:lvlText w:val=""/>
      <w:lvlJc w:val="left"/>
    </w:lvl>
    <w:lvl w:ilvl="4" w:tplc="9146B89A">
      <w:numFmt w:val="decimal"/>
      <w:lvlText w:val=""/>
      <w:lvlJc w:val="left"/>
    </w:lvl>
    <w:lvl w:ilvl="5" w:tplc="78C484E6">
      <w:numFmt w:val="decimal"/>
      <w:lvlText w:val=""/>
      <w:lvlJc w:val="left"/>
    </w:lvl>
    <w:lvl w:ilvl="6" w:tplc="E26CFF8C">
      <w:numFmt w:val="decimal"/>
      <w:lvlText w:val=""/>
      <w:lvlJc w:val="left"/>
    </w:lvl>
    <w:lvl w:ilvl="7" w:tplc="587CE584">
      <w:numFmt w:val="decimal"/>
      <w:lvlText w:val=""/>
      <w:lvlJc w:val="left"/>
    </w:lvl>
    <w:lvl w:ilvl="8" w:tplc="B7B6617C">
      <w:numFmt w:val="decimal"/>
      <w:lvlText w:val=""/>
      <w:lvlJc w:val="left"/>
    </w:lvl>
  </w:abstractNum>
  <w:abstractNum w:abstractNumId="12" w15:restartNumberingAfterBreak="0">
    <w:nsid w:val="00002350"/>
    <w:multiLevelType w:val="hybridMultilevel"/>
    <w:tmpl w:val="C70810B6"/>
    <w:lvl w:ilvl="0" w:tplc="59C688E8">
      <w:start w:val="1"/>
      <w:numFmt w:val="bullet"/>
      <w:lvlText w:val=""/>
      <w:lvlJc w:val="left"/>
    </w:lvl>
    <w:lvl w:ilvl="1" w:tplc="8C2016B8">
      <w:numFmt w:val="decimal"/>
      <w:lvlText w:val=""/>
      <w:lvlJc w:val="left"/>
    </w:lvl>
    <w:lvl w:ilvl="2" w:tplc="EA7294BC">
      <w:numFmt w:val="decimal"/>
      <w:lvlText w:val=""/>
      <w:lvlJc w:val="left"/>
    </w:lvl>
    <w:lvl w:ilvl="3" w:tplc="70469F36">
      <w:numFmt w:val="decimal"/>
      <w:lvlText w:val=""/>
      <w:lvlJc w:val="left"/>
    </w:lvl>
    <w:lvl w:ilvl="4" w:tplc="4AEA5356">
      <w:numFmt w:val="decimal"/>
      <w:lvlText w:val=""/>
      <w:lvlJc w:val="left"/>
    </w:lvl>
    <w:lvl w:ilvl="5" w:tplc="8B0CBF08">
      <w:numFmt w:val="decimal"/>
      <w:lvlText w:val=""/>
      <w:lvlJc w:val="left"/>
    </w:lvl>
    <w:lvl w:ilvl="6" w:tplc="2CB69E10">
      <w:numFmt w:val="decimal"/>
      <w:lvlText w:val=""/>
      <w:lvlJc w:val="left"/>
    </w:lvl>
    <w:lvl w:ilvl="7" w:tplc="597A36E6">
      <w:numFmt w:val="decimal"/>
      <w:lvlText w:val=""/>
      <w:lvlJc w:val="left"/>
    </w:lvl>
    <w:lvl w:ilvl="8" w:tplc="92320F04">
      <w:numFmt w:val="decimal"/>
      <w:lvlText w:val=""/>
      <w:lvlJc w:val="left"/>
    </w:lvl>
  </w:abstractNum>
  <w:abstractNum w:abstractNumId="13" w15:restartNumberingAfterBreak="0">
    <w:nsid w:val="0000260D"/>
    <w:multiLevelType w:val="hybridMultilevel"/>
    <w:tmpl w:val="5F082626"/>
    <w:lvl w:ilvl="0" w:tplc="C2F02AAA">
      <w:start w:val="1"/>
      <w:numFmt w:val="bullet"/>
      <w:lvlText w:val="и"/>
      <w:lvlJc w:val="left"/>
    </w:lvl>
    <w:lvl w:ilvl="1" w:tplc="1DC43464">
      <w:numFmt w:val="decimal"/>
      <w:lvlText w:val=""/>
      <w:lvlJc w:val="left"/>
    </w:lvl>
    <w:lvl w:ilvl="2" w:tplc="4816EBD6">
      <w:numFmt w:val="decimal"/>
      <w:lvlText w:val=""/>
      <w:lvlJc w:val="left"/>
    </w:lvl>
    <w:lvl w:ilvl="3" w:tplc="F9E66EE6">
      <w:numFmt w:val="decimal"/>
      <w:lvlText w:val=""/>
      <w:lvlJc w:val="left"/>
    </w:lvl>
    <w:lvl w:ilvl="4" w:tplc="EDD8F6E6">
      <w:numFmt w:val="decimal"/>
      <w:lvlText w:val=""/>
      <w:lvlJc w:val="left"/>
    </w:lvl>
    <w:lvl w:ilvl="5" w:tplc="77F456E8">
      <w:numFmt w:val="decimal"/>
      <w:lvlText w:val=""/>
      <w:lvlJc w:val="left"/>
    </w:lvl>
    <w:lvl w:ilvl="6" w:tplc="8146FBC8">
      <w:numFmt w:val="decimal"/>
      <w:lvlText w:val=""/>
      <w:lvlJc w:val="left"/>
    </w:lvl>
    <w:lvl w:ilvl="7" w:tplc="E6FCEC4E">
      <w:numFmt w:val="decimal"/>
      <w:lvlText w:val=""/>
      <w:lvlJc w:val="left"/>
    </w:lvl>
    <w:lvl w:ilvl="8" w:tplc="F806CAF4">
      <w:numFmt w:val="decimal"/>
      <w:lvlText w:val=""/>
      <w:lvlJc w:val="left"/>
    </w:lvl>
  </w:abstractNum>
  <w:abstractNum w:abstractNumId="14" w15:restartNumberingAfterBreak="0">
    <w:nsid w:val="0000301C"/>
    <w:multiLevelType w:val="hybridMultilevel"/>
    <w:tmpl w:val="AD344496"/>
    <w:lvl w:ilvl="0" w:tplc="87123566">
      <w:start w:val="1"/>
      <w:numFmt w:val="bullet"/>
      <w:lvlText w:val=""/>
      <w:lvlJc w:val="left"/>
    </w:lvl>
    <w:lvl w:ilvl="1" w:tplc="E200BB6A">
      <w:start w:val="1"/>
      <w:numFmt w:val="bullet"/>
      <w:lvlText w:val="и"/>
      <w:lvlJc w:val="left"/>
    </w:lvl>
    <w:lvl w:ilvl="2" w:tplc="5916FE1A">
      <w:numFmt w:val="decimal"/>
      <w:lvlText w:val=""/>
      <w:lvlJc w:val="left"/>
    </w:lvl>
    <w:lvl w:ilvl="3" w:tplc="EDF0C78E">
      <w:numFmt w:val="decimal"/>
      <w:lvlText w:val=""/>
      <w:lvlJc w:val="left"/>
    </w:lvl>
    <w:lvl w:ilvl="4" w:tplc="078CEC54">
      <w:numFmt w:val="decimal"/>
      <w:lvlText w:val=""/>
      <w:lvlJc w:val="left"/>
    </w:lvl>
    <w:lvl w:ilvl="5" w:tplc="F546206E">
      <w:numFmt w:val="decimal"/>
      <w:lvlText w:val=""/>
      <w:lvlJc w:val="left"/>
    </w:lvl>
    <w:lvl w:ilvl="6" w:tplc="A2123CC4">
      <w:numFmt w:val="decimal"/>
      <w:lvlText w:val=""/>
      <w:lvlJc w:val="left"/>
    </w:lvl>
    <w:lvl w:ilvl="7" w:tplc="A9FEEC1C">
      <w:numFmt w:val="decimal"/>
      <w:lvlText w:val=""/>
      <w:lvlJc w:val="left"/>
    </w:lvl>
    <w:lvl w:ilvl="8" w:tplc="83DE70E4">
      <w:numFmt w:val="decimal"/>
      <w:lvlText w:val=""/>
      <w:lvlJc w:val="left"/>
    </w:lvl>
  </w:abstractNum>
  <w:abstractNum w:abstractNumId="15" w15:restartNumberingAfterBreak="0">
    <w:nsid w:val="0000323B"/>
    <w:multiLevelType w:val="hybridMultilevel"/>
    <w:tmpl w:val="F90E25E8"/>
    <w:lvl w:ilvl="0" w:tplc="BB5A19D6">
      <w:start w:val="1"/>
      <w:numFmt w:val="bullet"/>
      <w:lvlText w:val="•"/>
      <w:lvlJc w:val="left"/>
    </w:lvl>
    <w:lvl w:ilvl="1" w:tplc="8CBEEA6C">
      <w:numFmt w:val="decimal"/>
      <w:lvlText w:val=""/>
      <w:lvlJc w:val="left"/>
    </w:lvl>
    <w:lvl w:ilvl="2" w:tplc="BEECFF9A">
      <w:numFmt w:val="decimal"/>
      <w:lvlText w:val=""/>
      <w:lvlJc w:val="left"/>
    </w:lvl>
    <w:lvl w:ilvl="3" w:tplc="6EB80284">
      <w:numFmt w:val="decimal"/>
      <w:lvlText w:val=""/>
      <w:lvlJc w:val="left"/>
    </w:lvl>
    <w:lvl w:ilvl="4" w:tplc="E9C4C912">
      <w:numFmt w:val="decimal"/>
      <w:lvlText w:val=""/>
      <w:lvlJc w:val="left"/>
    </w:lvl>
    <w:lvl w:ilvl="5" w:tplc="3BBE3620">
      <w:numFmt w:val="decimal"/>
      <w:lvlText w:val=""/>
      <w:lvlJc w:val="left"/>
    </w:lvl>
    <w:lvl w:ilvl="6" w:tplc="DCECD47E">
      <w:numFmt w:val="decimal"/>
      <w:lvlText w:val=""/>
      <w:lvlJc w:val="left"/>
    </w:lvl>
    <w:lvl w:ilvl="7" w:tplc="7AC6A4A0">
      <w:numFmt w:val="decimal"/>
      <w:lvlText w:val=""/>
      <w:lvlJc w:val="left"/>
    </w:lvl>
    <w:lvl w:ilvl="8" w:tplc="30C43EF8">
      <w:numFmt w:val="decimal"/>
      <w:lvlText w:val=""/>
      <w:lvlJc w:val="left"/>
    </w:lvl>
  </w:abstractNum>
  <w:abstractNum w:abstractNumId="16" w15:restartNumberingAfterBreak="0">
    <w:nsid w:val="00003A9E"/>
    <w:multiLevelType w:val="hybridMultilevel"/>
    <w:tmpl w:val="2078F33C"/>
    <w:lvl w:ilvl="0" w:tplc="F378D4F4">
      <w:start w:val="1"/>
      <w:numFmt w:val="bullet"/>
      <w:lvlText w:val="-"/>
      <w:lvlJc w:val="left"/>
    </w:lvl>
    <w:lvl w:ilvl="1" w:tplc="0E0C310A">
      <w:numFmt w:val="decimal"/>
      <w:lvlText w:val=""/>
      <w:lvlJc w:val="left"/>
    </w:lvl>
    <w:lvl w:ilvl="2" w:tplc="B18CDA48">
      <w:numFmt w:val="decimal"/>
      <w:lvlText w:val=""/>
      <w:lvlJc w:val="left"/>
    </w:lvl>
    <w:lvl w:ilvl="3" w:tplc="8856CB5A">
      <w:numFmt w:val="decimal"/>
      <w:lvlText w:val=""/>
      <w:lvlJc w:val="left"/>
    </w:lvl>
    <w:lvl w:ilvl="4" w:tplc="DFA20926">
      <w:numFmt w:val="decimal"/>
      <w:lvlText w:val=""/>
      <w:lvlJc w:val="left"/>
    </w:lvl>
    <w:lvl w:ilvl="5" w:tplc="4A528812">
      <w:numFmt w:val="decimal"/>
      <w:lvlText w:val=""/>
      <w:lvlJc w:val="left"/>
    </w:lvl>
    <w:lvl w:ilvl="6" w:tplc="8116CF02">
      <w:numFmt w:val="decimal"/>
      <w:lvlText w:val=""/>
      <w:lvlJc w:val="left"/>
    </w:lvl>
    <w:lvl w:ilvl="7" w:tplc="11C28B96">
      <w:numFmt w:val="decimal"/>
      <w:lvlText w:val=""/>
      <w:lvlJc w:val="left"/>
    </w:lvl>
    <w:lvl w:ilvl="8" w:tplc="82823792">
      <w:numFmt w:val="decimal"/>
      <w:lvlText w:val=""/>
      <w:lvlJc w:val="left"/>
    </w:lvl>
  </w:abstractNum>
  <w:abstractNum w:abstractNumId="17" w15:restartNumberingAfterBreak="0">
    <w:nsid w:val="00003B25"/>
    <w:multiLevelType w:val="hybridMultilevel"/>
    <w:tmpl w:val="583EDB9C"/>
    <w:lvl w:ilvl="0" w:tplc="A7E2380C">
      <w:start w:val="1"/>
      <w:numFmt w:val="decimal"/>
      <w:lvlText w:val="2.%1."/>
      <w:lvlJc w:val="left"/>
    </w:lvl>
    <w:lvl w:ilvl="1" w:tplc="AA807C46">
      <w:numFmt w:val="decimal"/>
      <w:lvlText w:val=""/>
      <w:lvlJc w:val="left"/>
    </w:lvl>
    <w:lvl w:ilvl="2" w:tplc="E502141E">
      <w:numFmt w:val="decimal"/>
      <w:lvlText w:val=""/>
      <w:lvlJc w:val="left"/>
    </w:lvl>
    <w:lvl w:ilvl="3" w:tplc="0A0CE4B2">
      <w:numFmt w:val="decimal"/>
      <w:lvlText w:val=""/>
      <w:lvlJc w:val="left"/>
    </w:lvl>
    <w:lvl w:ilvl="4" w:tplc="0704717E">
      <w:numFmt w:val="decimal"/>
      <w:lvlText w:val=""/>
      <w:lvlJc w:val="left"/>
    </w:lvl>
    <w:lvl w:ilvl="5" w:tplc="920E9D0A">
      <w:numFmt w:val="decimal"/>
      <w:lvlText w:val=""/>
      <w:lvlJc w:val="left"/>
    </w:lvl>
    <w:lvl w:ilvl="6" w:tplc="19064940">
      <w:numFmt w:val="decimal"/>
      <w:lvlText w:val=""/>
      <w:lvlJc w:val="left"/>
    </w:lvl>
    <w:lvl w:ilvl="7" w:tplc="6ECADA8A">
      <w:numFmt w:val="decimal"/>
      <w:lvlText w:val=""/>
      <w:lvlJc w:val="left"/>
    </w:lvl>
    <w:lvl w:ilvl="8" w:tplc="631226A0">
      <w:numFmt w:val="decimal"/>
      <w:lvlText w:val=""/>
      <w:lvlJc w:val="left"/>
    </w:lvl>
  </w:abstractNum>
  <w:abstractNum w:abstractNumId="18" w15:restartNumberingAfterBreak="0">
    <w:nsid w:val="00003BF6"/>
    <w:multiLevelType w:val="hybridMultilevel"/>
    <w:tmpl w:val="738EB384"/>
    <w:lvl w:ilvl="0" w:tplc="72D83BD4">
      <w:start w:val="1"/>
      <w:numFmt w:val="bullet"/>
      <w:lvlText w:val=""/>
      <w:lvlJc w:val="left"/>
    </w:lvl>
    <w:lvl w:ilvl="1" w:tplc="960AA48A">
      <w:numFmt w:val="decimal"/>
      <w:lvlText w:val=""/>
      <w:lvlJc w:val="left"/>
    </w:lvl>
    <w:lvl w:ilvl="2" w:tplc="C736FD94">
      <w:numFmt w:val="decimal"/>
      <w:lvlText w:val=""/>
      <w:lvlJc w:val="left"/>
    </w:lvl>
    <w:lvl w:ilvl="3" w:tplc="C07E3AA0">
      <w:numFmt w:val="decimal"/>
      <w:lvlText w:val=""/>
      <w:lvlJc w:val="left"/>
    </w:lvl>
    <w:lvl w:ilvl="4" w:tplc="74EE6F4E">
      <w:numFmt w:val="decimal"/>
      <w:lvlText w:val=""/>
      <w:lvlJc w:val="left"/>
    </w:lvl>
    <w:lvl w:ilvl="5" w:tplc="698A301C">
      <w:numFmt w:val="decimal"/>
      <w:lvlText w:val=""/>
      <w:lvlJc w:val="left"/>
    </w:lvl>
    <w:lvl w:ilvl="6" w:tplc="0AEA2FC2">
      <w:numFmt w:val="decimal"/>
      <w:lvlText w:val=""/>
      <w:lvlJc w:val="left"/>
    </w:lvl>
    <w:lvl w:ilvl="7" w:tplc="94E0D062">
      <w:numFmt w:val="decimal"/>
      <w:lvlText w:val=""/>
      <w:lvlJc w:val="left"/>
    </w:lvl>
    <w:lvl w:ilvl="8" w:tplc="C180D836">
      <w:numFmt w:val="decimal"/>
      <w:lvlText w:val=""/>
      <w:lvlJc w:val="left"/>
    </w:lvl>
  </w:abstractNum>
  <w:abstractNum w:abstractNumId="19" w15:restartNumberingAfterBreak="0">
    <w:nsid w:val="00003E12"/>
    <w:multiLevelType w:val="hybridMultilevel"/>
    <w:tmpl w:val="DFFC713A"/>
    <w:lvl w:ilvl="0" w:tplc="2F54F4BC">
      <w:start w:val="1"/>
      <w:numFmt w:val="bullet"/>
      <w:lvlText w:val="-"/>
      <w:lvlJc w:val="left"/>
    </w:lvl>
    <w:lvl w:ilvl="1" w:tplc="71E4B724">
      <w:numFmt w:val="decimal"/>
      <w:lvlText w:val=""/>
      <w:lvlJc w:val="left"/>
    </w:lvl>
    <w:lvl w:ilvl="2" w:tplc="75D0286E">
      <w:numFmt w:val="decimal"/>
      <w:lvlText w:val=""/>
      <w:lvlJc w:val="left"/>
    </w:lvl>
    <w:lvl w:ilvl="3" w:tplc="612A125E">
      <w:numFmt w:val="decimal"/>
      <w:lvlText w:val=""/>
      <w:lvlJc w:val="left"/>
    </w:lvl>
    <w:lvl w:ilvl="4" w:tplc="E8C468D2">
      <w:numFmt w:val="decimal"/>
      <w:lvlText w:val=""/>
      <w:lvlJc w:val="left"/>
    </w:lvl>
    <w:lvl w:ilvl="5" w:tplc="AF306E76">
      <w:numFmt w:val="decimal"/>
      <w:lvlText w:val=""/>
      <w:lvlJc w:val="left"/>
    </w:lvl>
    <w:lvl w:ilvl="6" w:tplc="02CCAA5C">
      <w:numFmt w:val="decimal"/>
      <w:lvlText w:val=""/>
      <w:lvlJc w:val="left"/>
    </w:lvl>
    <w:lvl w:ilvl="7" w:tplc="01A0992E">
      <w:numFmt w:val="decimal"/>
      <w:lvlText w:val=""/>
      <w:lvlJc w:val="left"/>
    </w:lvl>
    <w:lvl w:ilvl="8" w:tplc="2A568820">
      <w:numFmt w:val="decimal"/>
      <w:lvlText w:val=""/>
      <w:lvlJc w:val="left"/>
    </w:lvl>
  </w:abstractNum>
  <w:abstractNum w:abstractNumId="20" w15:restartNumberingAfterBreak="0">
    <w:nsid w:val="00004B40"/>
    <w:multiLevelType w:val="hybridMultilevel"/>
    <w:tmpl w:val="671CF8BA"/>
    <w:lvl w:ilvl="0" w:tplc="C1209B54">
      <w:start w:val="1"/>
      <w:numFmt w:val="bullet"/>
      <w:lvlText w:val=""/>
      <w:lvlJc w:val="left"/>
    </w:lvl>
    <w:lvl w:ilvl="1" w:tplc="5518F670">
      <w:numFmt w:val="decimal"/>
      <w:lvlText w:val=""/>
      <w:lvlJc w:val="left"/>
    </w:lvl>
    <w:lvl w:ilvl="2" w:tplc="A9A2241E">
      <w:numFmt w:val="decimal"/>
      <w:lvlText w:val=""/>
      <w:lvlJc w:val="left"/>
    </w:lvl>
    <w:lvl w:ilvl="3" w:tplc="1E1EADB2">
      <w:numFmt w:val="decimal"/>
      <w:lvlText w:val=""/>
      <w:lvlJc w:val="left"/>
    </w:lvl>
    <w:lvl w:ilvl="4" w:tplc="1006F898">
      <w:numFmt w:val="decimal"/>
      <w:lvlText w:val=""/>
      <w:lvlJc w:val="left"/>
    </w:lvl>
    <w:lvl w:ilvl="5" w:tplc="A358D68C">
      <w:numFmt w:val="decimal"/>
      <w:lvlText w:val=""/>
      <w:lvlJc w:val="left"/>
    </w:lvl>
    <w:lvl w:ilvl="6" w:tplc="67E89E80">
      <w:numFmt w:val="decimal"/>
      <w:lvlText w:val=""/>
      <w:lvlJc w:val="left"/>
    </w:lvl>
    <w:lvl w:ilvl="7" w:tplc="09823EE6">
      <w:numFmt w:val="decimal"/>
      <w:lvlText w:val=""/>
      <w:lvlJc w:val="left"/>
    </w:lvl>
    <w:lvl w:ilvl="8" w:tplc="51A8F028">
      <w:numFmt w:val="decimal"/>
      <w:lvlText w:val=""/>
      <w:lvlJc w:val="left"/>
    </w:lvl>
  </w:abstractNum>
  <w:abstractNum w:abstractNumId="21" w15:restartNumberingAfterBreak="0">
    <w:nsid w:val="00004E45"/>
    <w:multiLevelType w:val="hybridMultilevel"/>
    <w:tmpl w:val="FBE42580"/>
    <w:lvl w:ilvl="0" w:tplc="E9D8C7A6">
      <w:start w:val="1"/>
      <w:numFmt w:val="bullet"/>
      <w:lvlText w:val="•"/>
      <w:lvlJc w:val="left"/>
    </w:lvl>
    <w:lvl w:ilvl="1" w:tplc="C9F41388">
      <w:numFmt w:val="decimal"/>
      <w:lvlText w:val=""/>
      <w:lvlJc w:val="left"/>
    </w:lvl>
    <w:lvl w:ilvl="2" w:tplc="900A5FAE">
      <w:numFmt w:val="decimal"/>
      <w:lvlText w:val=""/>
      <w:lvlJc w:val="left"/>
    </w:lvl>
    <w:lvl w:ilvl="3" w:tplc="02782FA0">
      <w:numFmt w:val="decimal"/>
      <w:lvlText w:val=""/>
      <w:lvlJc w:val="left"/>
    </w:lvl>
    <w:lvl w:ilvl="4" w:tplc="6872565A">
      <w:numFmt w:val="decimal"/>
      <w:lvlText w:val=""/>
      <w:lvlJc w:val="left"/>
    </w:lvl>
    <w:lvl w:ilvl="5" w:tplc="51A6E1E4">
      <w:numFmt w:val="decimal"/>
      <w:lvlText w:val=""/>
      <w:lvlJc w:val="left"/>
    </w:lvl>
    <w:lvl w:ilvl="6" w:tplc="61E4DDEA">
      <w:numFmt w:val="decimal"/>
      <w:lvlText w:val=""/>
      <w:lvlJc w:val="left"/>
    </w:lvl>
    <w:lvl w:ilvl="7" w:tplc="0742CDCC">
      <w:numFmt w:val="decimal"/>
      <w:lvlText w:val=""/>
      <w:lvlJc w:val="left"/>
    </w:lvl>
    <w:lvl w:ilvl="8" w:tplc="C128929C">
      <w:numFmt w:val="decimal"/>
      <w:lvlText w:val=""/>
      <w:lvlJc w:val="left"/>
    </w:lvl>
  </w:abstractNum>
  <w:abstractNum w:abstractNumId="22" w15:restartNumberingAfterBreak="0">
    <w:nsid w:val="000056AE"/>
    <w:multiLevelType w:val="hybridMultilevel"/>
    <w:tmpl w:val="889C3380"/>
    <w:lvl w:ilvl="0" w:tplc="FDCC47A8">
      <w:start w:val="1"/>
      <w:numFmt w:val="bullet"/>
      <w:lvlText w:val="-"/>
      <w:lvlJc w:val="left"/>
    </w:lvl>
    <w:lvl w:ilvl="1" w:tplc="554A539C">
      <w:start w:val="1"/>
      <w:numFmt w:val="bullet"/>
      <w:lvlText w:val="-"/>
      <w:lvlJc w:val="left"/>
    </w:lvl>
    <w:lvl w:ilvl="2" w:tplc="FD4842B0">
      <w:numFmt w:val="decimal"/>
      <w:lvlText w:val=""/>
      <w:lvlJc w:val="left"/>
    </w:lvl>
    <w:lvl w:ilvl="3" w:tplc="B540FC46">
      <w:numFmt w:val="decimal"/>
      <w:lvlText w:val=""/>
      <w:lvlJc w:val="left"/>
    </w:lvl>
    <w:lvl w:ilvl="4" w:tplc="9D740A6A">
      <w:numFmt w:val="decimal"/>
      <w:lvlText w:val=""/>
      <w:lvlJc w:val="left"/>
    </w:lvl>
    <w:lvl w:ilvl="5" w:tplc="C0DC575E">
      <w:numFmt w:val="decimal"/>
      <w:lvlText w:val=""/>
      <w:lvlJc w:val="left"/>
    </w:lvl>
    <w:lvl w:ilvl="6" w:tplc="4CA6FFF4">
      <w:numFmt w:val="decimal"/>
      <w:lvlText w:val=""/>
      <w:lvlJc w:val="left"/>
    </w:lvl>
    <w:lvl w:ilvl="7" w:tplc="F3D6DD9C">
      <w:numFmt w:val="decimal"/>
      <w:lvlText w:val=""/>
      <w:lvlJc w:val="left"/>
    </w:lvl>
    <w:lvl w:ilvl="8" w:tplc="5496815A">
      <w:numFmt w:val="decimal"/>
      <w:lvlText w:val=""/>
      <w:lvlJc w:val="left"/>
    </w:lvl>
  </w:abstractNum>
  <w:abstractNum w:abstractNumId="23" w15:restartNumberingAfterBreak="0">
    <w:nsid w:val="00005878"/>
    <w:multiLevelType w:val="hybridMultilevel"/>
    <w:tmpl w:val="AD28640E"/>
    <w:lvl w:ilvl="0" w:tplc="E6AC07FA">
      <w:start w:val="1"/>
      <w:numFmt w:val="bullet"/>
      <w:lvlText w:val="в"/>
      <w:lvlJc w:val="left"/>
    </w:lvl>
    <w:lvl w:ilvl="1" w:tplc="72F49542">
      <w:numFmt w:val="decimal"/>
      <w:lvlText w:val=""/>
      <w:lvlJc w:val="left"/>
    </w:lvl>
    <w:lvl w:ilvl="2" w:tplc="ACB29A50">
      <w:numFmt w:val="decimal"/>
      <w:lvlText w:val=""/>
      <w:lvlJc w:val="left"/>
    </w:lvl>
    <w:lvl w:ilvl="3" w:tplc="54FCD402">
      <w:numFmt w:val="decimal"/>
      <w:lvlText w:val=""/>
      <w:lvlJc w:val="left"/>
    </w:lvl>
    <w:lvl w:ilvl="4" w:tplc="DB6C623C">
      <w:numFmt w:val="decimal"/>
      <w:lvlText w:val=""/>
      <w:lvlJc w:val="left"/>
    </w:lvl>
    <w:lvl w:ilvl="5" w:tplc="1F78B428">
      <w:numFmt w:val="decimal"/>
      <w:lvlText w:val=""/>
      <w:lvlJc w:val="left"/>
    </w:lvl>
    <w:lvl w:ilvl="6" w:tplc="10EEEBC2">
      <w:numFmt w:val="decimal"/>
      <w:lvlText w:val=""/>
      <w:lvlJc w:val="left"/>
    </w:lvl>
    <w:lvl w:ilvl="7" w:tplc="2690D314">
      <w:numFmt w:val="decimal"/>
      <w:lvlText w:val=""/>
      <w:lvlJc w:val="left"/>
    </w:lvl>
    <w:lvl w:ilvl="8" w:tplc="2670157E">
      <w:numFmt w:val="decimal"/>
      <w:lvlText w:val=""/>
      <w:lvlJc w:val="left"/>
    </w:lvl>
  </w:abstractNum>
  <w:abstractNum w:abstractNumId="24" w15:restartNumberingAfterBreak="0">
    <w:nsid w:val="00005CFD"/>
    <w:multiLevelType w:val="hybridMultilevel"/>
    <w:tmpl w:val="9E18820A"/>
    <w:lvl w:ilvl="0" w:tplc="4CEC61FE">
      <w:start w:val="1"/>
      <w:numFmt w:val="bullet"/>
      <w:lvlText w:val="-"/>
      <w:lvlJc w:val="left"/>
    </w:lvl>
    <w:lvl w:ilvl="1" w:tplc="C1B24856">
      <w:numFmt w:val="decimal"/>
      <w:lvlText w:val=""/>
      <w:lvlJc w:val="left"/>
    </w:lvl>
    <w:lvl w:ilvl="2" w:tplc="6512B95E">
      <w:numFmt w:val="decimal"/>
      <w:lvlText w:val=""/>
      <w:lvlJc w:val="left"/>
    </w:lvl>
    <w:lvl w:ilvl="3" w:tplc="EE605CEC">
      <w:numFmt w:val="decimal"/>
      <w:lvlText w:val=""/>
      <w:lvlJc w:val="left"/>
    </w:lvl>
    <w:lvl w:ilvl="4" w:tplc="1F0C6E26">
      <w:numFmt w:val="decimal"/>
      <w:lvlText w:val=""/>
      <w:lvlJc w:val="left"/>
    </w:lvl>
    <w:lvl w:ilvl="5" w:tplc="452E733C">
      <w:numFmt w:val="decimal"/>
      <w:lvlText w:val=""/>
      <w:lvlJc w:val="left"/>
    </w:lvl>
    <w:lvl w:ilvl="6" w:tplc="3A1EEE9E">
      <w:numFmt w:val="decimal"/>
      <w:lvlText w:val=""/>
      <w:lvlJc w:val="left"/>
    </w:lvl>
    <w:lvl w:ilvl="7" w:tplc="CA12CBC4">
      <w:numFmt w:val="decimal"/>
      <w:lvlText w:val=""/>
      <w:lvlJc w:val="left"/>
    </w:lvl>
    <w:lvl w:ilvl="8" w:tplc="A8100220">
      <w:numFmt w:val="decimal"/>
      <w:lvlText w:val=""/>
      <w:lvlJc w:val="left"/>
    </w:lvl>
  </w:abstractNum>
  <w:abstractNum w:abstractNumId="25" w15:restartNumberingAfterBreak="0">
    <w:nsid w:val="00005F32"/>
    <w:multiLevelType w:val="hybridMultilevel"/>
    <w:tmpl w:val="09207F30"/>
    <w:lvl w:ilvl="0" w:tplc="FB14EF72">
      <w:start w:val="1"/>
      <w:numFmt w:val="bullet"/>
      <w:lvlText w:val=""/>
      <w:lvlJc w:val="left"/>
    </w:lvl>
    <w:lvl w:ilvl="1" w:tplc="9CD63546">
      <w:numFmt w:val="decimal"/>
      <w:lvlText w:val=""/>
      <w:lvlJc w:val="left"/>
    </w:lvl>
    <w:lvl w:ilvl="2" w:tplc="097AD14A">
      <w:numFmt w:val="decimal"/>
      <w:lvlText w:val=""/>
      <w:lvlJc w:val="left"/>
    </w:lvl>
    <w:lvl w:ilvl="3" w:tplc="C2B8879E">
      <w:numFmt w:val="decimal"/>
      <w:lvlText w:val=""/>
      <w:lvlJc w:val="left"/>
    </w:lvl>
    <w:lvl w:ilvl="4" w:tplc="53FE99EE">
      <w:numFmt w:val="decimal"/>
      <w:lvlText w:val=""/>
      <w:lvlJc w:val="left"/>
    </w:lvl>
    <w:lvl w:ilvl="5" w:tplc="EECC8D8E">
      <w:numFmt w:val="decimal"/>
      <w:lvlText w:val=""/>
      <w:lvlJc w:val="left"/>
    </w:lvl>
    <w:lvl w:ilvl="6" w:tplc="002834C8">
      <w:numFmt w:val="decimal"/>
      <w:lvlText w:val=""/>
      <w:lvlJc w:val="left"/>
    </w:lvl>
    <w:lvl w:ilvl="7" w:tplc="671AEA02">
      <w:numFmt w:val="decimal"/>
      <w:lvlText w:val=""/>
      <w:lvlJc w:val="left"/>
    </w:lvl>
    <w:lvl w:ilvl="8" w:tplc="D7EE56E8">
      <w:numFmt w:val="decimal"/>
      <w:lvlText w:val=""/>
      <w:lvlJc w:val="left"/>
    </w:lvl>
  </w:abstractNum>
  <w:abstractNum w:abstractNumId="26" w15:restartNumberingAfterBreak="0">
    <w:nsid w:val="00005F49"/>
    <w:multiLevelType w:val="hybridMultilevel"/>
    <w:tmpl w:val="84BEF028"/>
    <w:lvl w:ilvl="0" w:tplc="BB100606">
      <w:start w:val="1"/>
      <w:numFmt w:val="bullet"/>
      <w:lvlText w:val=""/>
      <w:lvlJc w:val="left"/>
    </w:lvl>
    <w:lvl w:ilvl="1" w:tplc="4CC2FD58">
      <w:numFmt w:val="decimal"/>
      <w:lvlText w:val=""/>
      <w:lvlJc w:val="left"/>
    </w:lvl>
    <w:lvl w:ilvl="2" w:tplc="C538960E">
      <w:numFmt w:val="decimal"/>
      <w:lvlText w:val=""/>
      <w:lvlJc w:val="left"/>
    </w:lvl>
    <w:lvl w:ilvl="3" w:tplc="18F6EFFE">
      <w:numFmt w:val="decimal"/>
      <w:lvlText w:val=""/>
      <w:lvlJc w:val="left"/>
    </w:lvl>
    <w:lvl w:ilvl="4" w:tplc="8B7EF81C">
      <w:numFmt w:val="decimal"/>
      <w:lvlText w:val=""/>
      <w:lvlJc w:val="left"/>
    </w:lvl>
    <w:lvl w:ilvl="5" w:tplc="01AEF044">
      <w:numFmt w:val="decimal"/>
      <w:lvlText w:val=""/>
      <w:lvlJc w:val="left"/>
    </w:lvl>
    <w:lvl w:ilvl="6" w:tplc="F1F629D4">
      <w:numFmt w:val="decimal"/>
      <w:lvlText w:val=""/>
      <w:lvlJc w:val="left"/>
    </w:lvl>
    <w:lvl w:ilvl="7" w:tplc="1BECA198">
      <w:numFmt w:val="decimal"/>
      <w:lvlText w:val=""/>
      <w:lvlJc w:val="left"/>
    </w:lvl>
    <w:lvl w:ilvl="8" w:tplc="D6E6F0BC">
      <w:numFmt w:val="decimal"/>
      <w:lvlText w:val=""/>
      <w:lvlJc w:val="left"/>
    </w:lvl>
  </w:abstractNum>
  <w:abstractNum w:abstractNumId="27" w15:restartNumberingAfterBreak="0">
    <w:nsid w:val="000063CB"/>
    <w:multiLevelType w:val="hybridMultilevel"/>
    <w:tmpl w:val="BCAE05F6"/>
    <w:lvl w:ilvl="0" w:tplc="1E46CE28">
      <w:start w:val="1"/>
      <w:numFmt w:val="bullet"/>
      <w:lvlText w:val="С"/>
      <w:lvlJc w:val="left"/>
    </w:lvl>
    <w:lvl w:ilvl="1" w:tplc="50CC2A48">
      <w:numFmt w:val="decimal"/>
      <w:lvlText w:val=""/>
      <w:lvlJc w:val="left"/>
    </w:lvl>
    <w:lvl w:ilvl="2" w:tplc="96D872C8">
      <w:numFmt w:val="decimal"/>
      <w:lvlText w:val=""/>
      <w:lvlJc w:val="left"/>
    </w:lvl>
    <w:lvl w:ilvl="3" w:tplc="001C90F8">
      <w:numFmt w:val="decimal"/>
      <w:lvlText w:val=""/>
      <w:lvlJc w:val="left"/>
    </w:lvl>
    <w:lvl w:ilvl="4" w:tplc="23ACFAF6">
      <w:numFmt w:val="decimal"/>
      <w:lvlText w:val=""/>
      <w:lvlJc w:val="left"/>
    </w:lvl>
    <w:lvl w:ilvl="5" w:tplc="7534E694">
      <w:numFmt w:val="decimal"/>
      <w:lvlText w:val=""/>
      <w:lvlJc w:val="left"/>
    </w:lvl>
    <w:lvl w:ilvl="6" w:tplc="50E24D4C">
      <w:numFmt w:val="decimal"/>
      <w:lvlText w:val=""/>
      <w:lvlJc w:val="left"/>
    </w:lvl>
    <w:lvl w:ilvl="7" w:tplc="E010532A">
      <w:numFmt w:val="decimal"/>
      <w:lvlText w:val=""/>
      <w:lvlJc w:val="left"/>
    </w:lvl>
    <w:lvl w:ilvl="8" w:tplc="04127A20">
      <w:numFmt w:val="decimal"/>
      <w:lvlText w:val=""/>
      <w:lvlJc w:val="left"/>
    </w:lvl>
  </w:abstractNum>
  <w:abstractNum w:abstractNumId="28" w15:restartNumberingAfterBreak="0">
    <w:nsid w:val="00006B36"/>
    <w:multiLevelType w:val="hybridMultilevel"/>
    <w:tmpl w:val="010C6932"/>
    <w:lvl w:ilvl="0" w:tplc="017AE47A">
      <w:start w:val="1"/>
      <w:numFmt w:val="bullet"/>
      <w:lvlText w:val=""/>
      <w:lvlJc w:val="left"/>
    </w:lvl>
    <w:lvl w:ilvl="1" w:tplc="BC602734">
      <w:numFmt w:val="decimal"/>
      <w:lvlText w:val=""/>
      <w:lvlJc w:val="left"/>
    </w:lvl>
    <w:lvl w:ilvl="2" w:tplc="5E6A758E">
      <w:numFmt w:val="decimal"/>
      <w:lvlText w:val=""/>
      <w:lvlJc w:val="left"/>
    </w:lvl>
    <w:lvl w:ilvl="3" w:tplc="45E23EFE">
      <w:numFmt w:val="decimal"/>
      <w:lvlText w:val=""/>
      <w:lvlJc w:val="left"/>
    </w:lvl>
    <w:lvl w:ilvl="4" w:tplc="125EFEBC">
      <w:numFmt w:val="decimal"/>
      <w:lvlText w:val=""/>
      <w:lvlJc w:val="left"/>
    </w:lvl>
    <w:lvl w:ilvl="5" w:tplc="FF783826">
      <w:numFmt w:val="decimal"/>
      <w:lvlText w:val=""/>
      <w:lvlJc w:val="left"/>
    </w:lvl>
    <w:lvl w:ilvl="6" w:tplc="68C60BB8">
      <w:numFmt w:val="decimal"/>
      <w:lvlText w:val=""/>
      <w:lvlJc w:val="left"/>
    </w:lvl>
    <w:lvl w:ilvl="7" w:tplc="003E8A4A">
      <w:numFmt w:val="decimal"/>
      <w:lvlText w:val=""/>
      <w:lvlJc w:val="left"/>
    </w:lvl>
    <w:lvl w:ilvl="8" w:tplc="9ECA232C">
      <w:numFmt w:val="decimal"/>
      <w:lvlText w:val=""/>
      <w:lvlJc w:val="left"/>
    </w:lvl>
  </w:abstractNum>
  <w:abstractNum w:abstractNumId="29" w15:restartNumberingAfterBreak="0">
    <w:nsid w:val="00006B89"/>
    <w:multiLevelType w:val="hybridMultilevel"/>
    <w:tmpl w:val="97960456"/>
    <w:lvl w:ilvl="0" w:tplc="D8249D14">
      <w:start w:val="1"/>
      <w:numFmt w:val="decimal"/>
      <w:lvlText w:val="%1."/>
      <w:lvlJc w:val="left"/>
    </w:lvl>
    <w:lvl w:ilvl="1" w:tplc="91561FF6">
      <w:numFmt w:val="decimal"/>
      <w:lvlText w:val=""/>
      <w:lvlJc w:val="left"/>
    </w:lvl>
    <w:lvl w:ilvl="2" w:tplc="A538DDD6">
      <w:numFmt w:val="decimal"/>
      <w:lvlText w:val=""/>
      <w:lvlJc w:val="left"/>
    </w:lvl>
    <w:lvl w:ilvl="3" w:tplc="DBC24746">
      <w:numFmt w:val="decimal"/>
      <w:lvlText w:val=""/>
      <w:lvlJc w:val="left"/>
    </w:lvl>
    <w:lvl w:ilvl="4" w:tplc="A74A75E2">
      <w:numFmt w:val="decimal"/>
      <w:lvlText w:val=""/>
      <w:lvlJc w:val="left"/>
    </w:lvl>
    <w:lvl w:ilvl="5" w:tplc="F618AAEA">
      <w:numFmt w:val="decimal"/>
      <w:lvlText w:val=""/>
      <w:lvlJc w:val="left"/>
    </w:lvl>
    <w:lvl w:ilvl="6" w:tplc="414A42F2">
      <w:numFmt w:val="decimal"/>
      <w:lvlText w:val=""/>
      <w:lvlJc w:val="left"/>
    </w:lvl>
    <w:lvl w:ilvl="7" w:tplc="98C8B3A0">
      <w:numFmt w:val="decimal"/>
      <w:lvlText w:val=""/>
      <w:lvlJc w:val="left"/>
    </w:lvl>
    <w:lvl w:ilvl="8" w:tplc="B1F0F996">
      <w:numFmt w:val="decimal"/>
      <w:lvlText w:val=""/>
      <w:lvlJc w:val="left"/>
    </w:lvl>
  </w:abstractNum>
  <w:abstractNum w:abstractNumId="30" w15:restartNumberingAfterBreak="0">
    <w:nsid w:val="00006BFC"/>
    <w:multiLevelType w:val="hybridMultilevel"/>
    <w:tmpl w:val="8C88D782"/>
    <w:lvl w:ilvl="0" w:tplc="51E6706C">
      <w:start w:val="1"/>
      <w:numFmt w:val="decimal"/>
      <w:lvlText w:val="%1."/>
      <w:lvlJc w:val="left"/>
    </w:lvl>
    <w:lvl w:ilvl="1" w:tplc="72AA430A">
      <w:numFmt w:val="decimal"/>
      <w:lvlText w:val=""/>
      <w:lvlJc w:val="left"/>
    </w:lvl>
    <w:lvl w:ilvl="2" w:tplc="3892A16A">
      <w:numFmt w:val="decimal"/>
      <w:lvlText w:val=""/>
      <w:lvlJc w:val="left"/>
    </w:lvl>
    <w:lvl w:ilvl="3" w:tplc="F91E7DF6">
      <w:numFmt w:val="decimal"/>
      <w:lvlText w:val=""/>
      <w:lvlJc w:val="left"/>
    </w:lvl>
    <w:lvl w:ilvl="4" w:tplc="BD6C650C">
      <w:numFmt w:val="decimal"/>
      <w:lvlText w:val=""/>
      <w:lvlJc w:val="left"/>
    </w:lvl>
    <w:lvl w:ilvl="5" w:tplc="D8D4D8C6">
      <w:numFmt w:val="decimal"/>
      <w:lvlText w:val=""/>
      <w:lvlJc w:val="left"/>
    </w:lvl>
    <w:lvl w:ilvl="6" w:tplc="C4B04B8A">
      <w:numFmt w:val="decimal"/>
      <w:lvlText w:val=""/>
      <w:lvlJc w:val="left"/>
    </w:lvl>
    <w:lvl w:ilvl="7" w:tplc="42D65922">
      <w:numFmt w:val="decimal"/>
      <w:lvlText w:val=""/>
      <w:lvlJc w:val="left"/>
    </w:lvl>
    <w:lvl w:ilvl="8" w:tplc="CEA0889C">
      <w:numFmt w:val="decimal"/>
      <w:lvlText w:val=""/>
      <w:lvlJc w:val="left"/>
    </w:lvl>
  </w:abstractNum>
  <w:abstractNum w:abstractNumId="31" w15:restartNumberingAfterBreak="0">
    <w:nsid w:val="00006E5D"/>
    <w:multiLevelType w:val="hybridMultilevel"/>
    <w:tmpl w:val="E8A23F18"/>
    <w:lvl w:ilvl="0" w:tplc="0E10FAFC">
      <w:start w:val="1"/>
      <w:numFmt w:val="decimal"/>
      <w:lvlText w:val="3.%1."/>
      <w:lvlJc w:val="left"/>
    </w:lvl>
    <w:lvl w:ilvl="1" w:tplc="49A48208">
      <w:numFmt w:val="decimal"/>
      <w:lvlText w:val=""/>
      <w:lvlJc w:val="left"/>
    </w:lvl>
    <w:lvl w:ilvl="2" w:tplc="CF9C3494">
      <w:numFmt w:val="decimal"/>
      <w:lvlText w:val=""/>
      <w:lvlJc w:val="left"/>
    </w:lvl>
    <w:lvl w:ilvl="3" w:tplc="8B364102">
      <w:numFmt w:val="decimal"/>
      <w:lvlText w:val=""/>
      <w:lvlJc w:val="left"/>
    </w:lvl>
    <w:lvl w:ilvl="4" w:tplc="6FC8B19E">
      <w:numFmt w:val="decimal"/>
      <w:lvlText w:val=""/>
      <w:lvlJc w:val="left"/>
    </w:lvl>
    <w:lvl w:ilvl="5" w:tplc="A954A0A6">
      <w:numFmt w:val="decimal"/>
      <w:lvlText w:val=""/>
      <w:lvlJc w:val="left"/>
    </w:lvl>
    <w:lvl w:ilvl="6" w:tplc="A936FA6C">
      <w:numFmt w:val="decimal"/>
      <w:lvlText w:val=""/>
      <w:lvlJc w:val="left"/>
    </w:lvl>
    <w:lvl w:ilvl="7" w:tplc="C71068EA">
      <w:numFmt w:val="decimal"/>
      <w:lvlText w:val=""/>
      <w:lvlJc w:val="left"/>
    </w:lvl>
    <w:lvl w:ilvl="8" w:tplc="4322E8FE">
      <w:numFmt w:val="decimal"/>
      <w:lvlText w:val=""/>
      <w:lvlJc w:val="left"/>
    </w:lvl>
  </w:abstractNum>
  <w:abstractNum w:abstractNumId="32" w15:restartNumberingAfterBreak="0">
    <w:nsid w:val="0000759A"/>
    <w:multiLevelType w:val="hybridMultilevel"/>
    <w:tmpl w:val="3746EDB2"/>
    <w:lvl w:ilvl="0" w:tplc="56D8FA36">
      <w:start w:val="1"/>
      <w:numFmt w:val="bullet"/>
      <w:lvlText w:val="и"/>
      <w:lvlJc w:val="left"/>
    </w:lvl>
    <w:lvl w:ilvl="1" w:tplc="AB2E8878">
      <w:numFmt w:val="decimal"/>
      <w:lvlText w:val=""/>
      <w:lvlJc w:val="left"/>
    </w:lvl>
    <w:lvl w:ilvl="2" w:tplc="E49019C2">
      <w:numFmt w:val="decimal"/>
      <w:lvlText w:val=""/>
      <w:lvlJc w:val="left"/>
    </w:lvl>
    <w:lvl w:ilvl="3" w:tplc="70C23EF8">
      <w:numFmt w:val="decimal"/>
      <w:lvlText w:val=""/>
      <w:lvlJc w:val="left"/>
    </w:lvl>
    <w:lvl w:ilvl="4" w:tplc="2FE83C52">
      <w:numFmt w:val="decimal"/>
      <w:lvlText w:val=""/>
      <w:lvlJc w:val="left"/>
    </w:lvl>
    <w:lvl w:ilvl="5" w:tplc="88941FB2">
      <w:numFmt w:val="decimal"/>
      <w:lvlText w:val=""/>
      <w:lvlJc w:val="left"/>
    </w:lvl>
    <w:lvl w:ilvl="6" w:tplc="6E4AB06C">
      <w:numFmt w:val="decimal"/>
      <w:lvlText w:val=""/>
      <w:lvlJc w:val="left"/>
    </w:lvl>
    <w:lvl w:ilvl="7" w:tplc="B4300DA6">
      <w:numFmt w:val="decimal"/>
      <w:lvlText w:val=""/>
      <w:lvlJc w:val="left"/>
    </w:lvl>
    <w:lvl w:ilvl="8" w:tplc="D4820218">
      <w:numFmt w:val="decimal"/>
      <w:lvlText w:val=""/>
      <w:lvlJc w:val="left"/>
    </w:lvl>
  </w:abstractNum>
  <w:abstractNum w:abstractNumId="33" w15:restartNumberingAfterBreak="0">
    <w:nsid w:val="0000797D"/>
    <w:multiLevelType w:val="hybridMultilevel"/>
    <w:tmpl w:val="318C4DFA"/>
    <w:lvl w:ilvl="0" w:tplc="D102B2EA">
      <w:start w:val="4"/>
      <w:numFmt w:val="decimal"/>
      <w:lvlText w:val="%1."/>
      <w:lvlJc w:val="left"/>
    </w:lvl>
    <w:lvl w:ilvl="1" w:tplc="50320F38">
      <w:numFmt w:val="decimal"/>
      <w:lvlText w:val=""/>
      <w:lvlJc w:val="left"/>
    </w:lvl>
    <w:lvl w:ilvl="2" w:tplc="3A88E4EC">
      <w:numFmt w:val="decimal"/>
      <w:lvlText w:val=""/>
      <w:lvlJc w:val="left"/>
    </w:lvl>
    <w:lvl w:ilvl="3" w:tplc="B8F08928">
      <w:numFmt w:val="decimal"/>
      <w:lvlText w:val=""/>
      <w:lvlJc w:val="left"/>
    </w:lvl>
    <w:lvl w:ilvl="4" w:tplc="6060C3E4">
      <w:numFmt w:val="decimal"/>
      <w:lvlText w:val=""/>
      <w:lvlJc w:val="left"/>
    </w:lvl>
    <w:lvl w:ilvl="5" w:tplc="BD448644">
      <w:numFmt w:val="decimal"/>
      <w:lvlText w:val=""/>
      <w:lvlJc w:val="left"/>
    </w:lvl>
    <w:lvl w:ilvl="6" w:tplc="88B6300C">
      <w:numFmt w:val="decimal"/>
      <w:lvlText w:val=""/>
      <w:lvlJc w:val="left"/>
    </w:lvl>
    <w:lvl w:ilvl="7" w:tplc="B8B0E2D4">
      <w:numFmt w:val="decimal"/>
      <w:lvlText w:val=""/>
      <w:lvlJc w:val="left"/>
    </w:lvl>
    <w:lvl w:ilvl="8" w:tplc="92D43584">
      <w:numFmt w:val="decimal"/>
      <w:lvlText w:val=""/>
      <w:lvlJc w:val="left"/>
    </w:lvl>
  </w:abstractNum>
  <w:abstractNum w:abstractNumId="34" w15:restartNumberingAfterBreak="0">
    <w:nsid w:val="00007F96"/>
    <w:multiLevelType w:val="hybridMultilevel"/>
    <w:tmpl w:val="34D63FDA"/>
    <w:lvl w:ilvl="0" w:tplc="095A20DE">
      <w:start w:val="1"/>
      <w:numFmt w:val="bullet"/>
      <w:lvlText w:val="-"/>
      <w:lvlJc w:val="left"/>
    </w:lvl>
    <w:lvl w:ilvl="1" w:tplc="66CC1704">
      <w:numFmt w:val="decimal"/>
      <w:lvlText w:val=""/>
      <w:lvlJc w:val="left"/>
    </w:lvl>
    <w:lvl w:ilvl="2" w:tplc="4C6E9872">
      <w:numFmt w:val="decimal"/>
      <w:lvlText w:val=""/>
      <w:lvlJc w:val="left"/>
    </w:lvl>
    <w:lvl w:ilvl="3" w:tplc="C8781BB2">
      <w:numFmt w:val="decimal"/>
      <w:lvlText w:val=""/>
      <w:lvlJc w:val="left"/>
    </w:lvl>
    <w:lvl w:ilvl="4" w:tplc="BADABC2C">
      <w:numFmt w:val="decimal"/>
      <w:lvlText w:val=""/>
      <w:lvlJc w:val="left"/>
    </w:lvl>
    <w:lvl w:ilvl="5" w:tplc="6804F964">
      <w:numFmt w:val="decimal"/>
      <w:lvlText w:val=""/>
      <w:lvlJc w:val="left"/>
    </w:lvl>
    <w:lvl w:ilvl="6" w:tplc="2C6EBFD2">
      <w:numFmt w:val="decimal"/>
      <w:lvlText w:val=""/>
      <w:lvlJc w:val="left"/>
    </w:lvl>
    <w:lvl w:ilvl="7" w:tplc="972E626C">
      <w:numFmt w:val="decimal"/>
      <w:lvlText w:val=""/>
      <w:lvlJc w:val="left"/>
    </w:lvl>
    <w:lvl w:ilvl="8" w:tplc="55A041EE">
      <w:numFmt w:val="decimal"/>
      <w:lvlText w:val=""/>
      <w:lvlJc w:val="left"/>
    </w:lvl>
  </w:abstractNum>
  <w:abstractNum w:abstractNumId="35" w15:restartNumberingAfterBreak="0">
    <w:nsid w:val="00007FF5"/>
    <w:multiLevelType w:val="hybridMultilevel"/>
    <w:tmpl w:val="9294AA1A"/>
    <w:lvl w:ilvl="0" w:tplc="4D32F466">
      <w:start w:val="1"/>
      <w:numFmt w:val="bullet"/>
      <w:lvlText w:val=""/>
      <w:lvlJc w:val="left"/>
    </w:lvl>
    <w:lvl w:ilvl="1" w:tplc="A4B09E00">
      <w:start w:val="1"/>
      <w:numFmt w:val="bullet"/>
      <w:lvlText w:val=""/>
      <w:lvlJc w:val="left"/>
    </w:lvl>
    <w:lvl w:ilvl="2" w:tplc="CC3CA2DE">
      <w:numFmt w:val="decimal"/>
      <w:lvlText w:val=""/>
      <w:lvlJc w:val="left"/>
    </w:lvl>
    <w:lvl w:ilvl="3" w:tplc="A28EA7A4">
      <w:numFmt w:val="decimal"/>
      <w:lvlText w:val=""/>
      <w:lvlJc w:val="left"/>
    </w:lvl>
    <w:lvl w:ilvl="4" w:tplc="E7E4A6D6">
      <w:numFmt w:val="decimal"/>
      <w:lvlText w:val=""/>
      <w:lvlJc w:val="left"/>
    </w:lvl>
    <w:lvl w:ilvl="5" w:tplc="DDF2144E">
      <w:numFmt w:val="decimal"/>
      <w:lvlText w:val=""/>
      <w:lvlJc w:val="left"/>
    </w:lvl>
    <w:lvl w:ilvl="6" w:tplc="699AC254">
      <w:numFmt w:val="decimal"/>
      <w:lvlText w:val=""/>
      <w:lvlJc w:val="left"/>
    </w:lvl>
    <w:lvl w:ilvl="7" w:tplc="987C65D0">
      <w:numFmt w:val="decimal"/>
      <w:lvlText w:val=""/>
      <w:lvlJc w:val="left"/>
    </w:lvl>
    <w:lvl w:ilvl="8" w:tplc="344CAE86">
      <w:numFmt w:val="decimal"/>
      <w:lvlText w:val=""/>
      <w:lvlJc w:val="left"/>
    </w:lvl>
  </w:abstractNum>
  <w:num w:numId="1">
    <w:abstractNumId w:val="4"/>
  </w:num>
  <w:num w:numId="2">
    <w:abstractNumId w:val="17"/>
  </w:num>
  <w:num w:numId="3">
    <w:abstractNumId w:val="9"/>
  </w:num>
  <w:num w:numId="4">
    <w:abstractNumId w:val="31"/>
  </w:num>
  <w:num w:numId="5">
    <w:abstractNumId w:val="7"/>
  </w:num>
  <w:num w:numId="6">
    <w:abstractNumId w:val="27"/>
  </w:num>
  <w:num w:numId="7">
    <w:abstractNumId w:val="30"/>
  </w:num>
  <w:num w:numId="8">
    <w:abstractNumId w:val="34"/>
  </w:num>
  <w:num w:numId="9">
    <w:abstractNumId w:val="35"/>
  </w:num>
  <w:num w:numId="10">
    <w:abstractNumId w:val="21"/>
  </w:num>
  <w:num w:numId="11">
    <w:abstractNumId w:val="15"/>
  </w:num>
  <w:num w:numId="12">
    <w:abstractNumId w:val="10"/>
  </w:num>
  <w:num w:numId="13">
    <w:abstractNumId w:val="13"/>
  </w:num>
  <w:num w:numId="14">
    <w:abstractNumId w:val="29"/>
  </w:num>
  <w:num w:numId="15">
    <w:abstractNumId w:val="1"/>
  </w:num>
  <w:num w:numId="16">
    <w:abstractNumId w:val="14"/>
  </w:num>
  <w:num w:numId="17">
    <w:abstractNumId w:val="3"/>
  </w:num>
  <w:num w:numId="18">
    <w:abstractNumId w:val="22"/>
  </w:num>
  <w:num w:numId="19">
    <w:abstractNumId w:val="2"/>
  </w:num>
  <w:num w:numId="20">
    <w:abstractNumId w:val="0"/>
  </w:num>
  <w:num w:numId="21">
    <w:abstractNumId w:val="32"/>
  </w:num>
  <w:num w:numId="22">
    <w:abstractNumId w:val="12"/>
  </w:num>
  <w:num w:numId="23">
    <w:abstractNumId w:val="11"/>
  </w:num>
  <w:num w:numId="24">
    <w:abstractNumId w:val="20"/>
  </w:num>
  <w:num w:numId="25">
    <w:abstractNumId w:val="23"/>
  </w:num>
  <w:num w:numId="26">
    <w:abstractNumId w:val="28"/>
  </w:num>
  <w:num w:numId="27">
    <w:abstractNumId w:val="24"/>
  </w:num>
  <w:num w:numId="28">
    <w:abstractNumId w:val="19"/>
  </w:num>
  <w:num w:numId="29">
    <w:abstractNumId w:val="6"/>
  </w:num>
  <w:num w:numId="30">
    <w:abstractNumId w:val="25"/>
  </w:num>
  <w:num w:numId="31">
    <w:abstractNumId w:val="18"/>
  </w:num>
  <w:num w:numId="32">
    <w:abstractNumId w:val="16"/>
  </w:num>
  <w:num w:numId="33">
    <w:abstractNumId w:val="33"/>
  </w:num>
  <w:num w:numId="34">
    <w:abstractNumId w:val="26"/>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CB"/>
    <w:rsid w:val="000426B1"/>
    <w:rsid w:val="000821D6"/>
    <w:rsid w:val="000B6C01"/>
    <w:rsid w:val="000D6432"/>
    <w:rsid w:val="000D6E6F"/>
    <w:rsid w:val="001228A8"/>
    <w:rsid w:val="002376F6"/>
    <w:rsid w:val="00237B03"/>
    <w:rsid w:val="00244FAD"/>
    <w:rsid w:val="002A6273"/>
    <w:rsid w:val="002B76C0"/>
    <w:rsid w:val="002C4EAD"/>
    <w:rsid w:val="00303E0B"/>
    <w:rsid w:val="003C754B"/>
    <w:rsid w:val="003E3E04"/>
    <w:rsid w:val="00424B74"/>
    <w:rsid w:val="004429F2"/>
    <w:rsid w:val="004A207B"/>
    <w:rsid w:val="004A33D7"/>
    <w:rsid w:val="004B3E2F"/>
    <w:rsid w:val="004F3AE5"/>
    <w:rsid w:val="00543119"/>
    <w:rsid w:val="00563113"/>
    <w:rsid w:val="00581A58"/>
    <w:rsid w:val="00584FB6"/>
    <w:rsid w:val="005E5914"/>
    <w:rsid w:val="00634358"/>
    <w:rsid w:val="00654D12"/>
    <w:rsid w:val="0067642A"/>
    <w:rsid w:val="0069221C"/>
    <w:rsid w:val="00693AC0"/>
    <w:rsid w:val="00696B75"/>
    <w:rsid w:val="006C4D4F"/>
    <w:rsid w:val="006F6A07"/>
    <w:rsid w:val="0072180E"/>
    <w:rsid w:val="00735225"/>
    <w:rsid w:val="00751426"/>
    <w:rsid w:val="007A0DFC"/>
    <w:rsid w:val="00821265"/>
    <w:rsid w:val="00823CEC"/>
    <w:rsid w:val="00840849"/>
    <w:rsid w:val="00860960"/>
    <w:rsid w:val="008764E6"/>
    <w:rsid w:val="009B4AA8"/>
    <w:rsid w:val="00A2350A"/>
    <w:rsid w:val="00A349FB"/>
    <w:rsid w:val="00A74DE1"/>
    <w:rsid w:val="00AD2F56"/>
    <w:rsid w:val="00B22FAD"/>
    <w:rsid w:val="00B51B76"/>
    <w:rsid w:val="00B74786"/>
    <w:rsid w:val="00B83F56"/>
    <w:rsid w:val="00B928D5"/>
    <w:rsid w:val="00BB283E"/>
    <w:rsid w:val="00BB5D24"/>
    <w:rsid w:val="00BF0EA3"/>
    <w:rsid w:val="00BF1BDE"/>
    <w:rsid w:val="00C05452"/>
    <w:rsid w:val="00CA5B07"/>
    <w:rsid w:val="00CA7F79"/>
    <w:rsid w:val="00CF5155"/>
    <w:rsid w:val="00DB4275"/>
    <w:rsid w:val="00DC6E0B"/>
    <w:rsid w:val="00DF2C1C"/>
    <w:rsid w:val="00E20E53"/>
    <w:rsid w:val="00E542C2"/>
    <w:rsid w:val="00E90A74"/>
    <w:rsid w:val="00EE15EB"/>
    <w:rsid w:val="00EF2CCB"/>
    <w:rsid w:val="00F47A83"/>
    <w:rsid w:val="00FD2288"/>
    <w:rsid w:val="00FF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5CEF4"/>
  <w15:docId w15:val="{36E0C96B-4B03-4F77-9F4E-1827792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C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CB"/>
    <w:pPr>
      <w:ind w:left="720"/>
      <w:contextualSpacing/>
    </w:pPr>
  </w:style>
  <w:style w:type="character" w:styleId="a4">
    <w:name w:val="line number"/>
    <w:basedOn w:val="a0"/>
    <w:uiPriority w:val="99"/>
    <w:semiHidden/>
    <w:unhideWhenUsed/>
    <w:rsid w:val="00696B75"/>
  </w:style>
  <w:style w:type="paragraph" w:styleId="a5">
    <w:name w:val="header"/>
    <w:basedOn w:val="a"/>
    <w:link w:val="a6"/>
    <w:uiPriority w:val="99"/>
    <w:unhideWhenUsed/>
    <w:rsid w:val="000D6E6F"/>
    <w:pPr>
      <w:tabs>
        <w:tab w:val="center" w:pos="4677"/>
        <w:tab w:val="right" w:pos="9355"/>
      </w:tabs>
    </w:pPr>
  </w:style>
  <w:style w:type="character" w:customStyle="1" w:styleId="a6">
    <w:name w:val="Верхний колонтитул Знак"/>
    <w:basedOn w:val="a0"/>
    <w:link w:val="a5"/>
    <w:uiPriority w:val="99"/>
    <w:rsid w:val="000D6E6F"/>
    <w:rPr>
      <w:rFonts w:ascii="Times New Roman" w:eastAsiaTheme="minorEastAsia" w:hAnsi="Times New Roman" w:cs="Times New Roman"/>
      <w:lang w:eastAsia="ru-RU"/>
    </w:rPr>
  </w:style>
  <w:style w:type="paragraph" w:styleId="a7">
    <w:name w:val="footer"/>
    <w:basedOn w:val="a"/>
    <w:link w:val="a8"/>
    <w:uiPriority w:val="99"/>
    <w:unhideWhenUsed/>
    <w:rsid w:val="000D6E6F"/>
    <w:pPr>
      <w:tabs>
        <w:tab w:val="center" w:pos="4677"/>
        <w:tab w:val="right" w:pos="9355"/>
      </w:tabs>
    </w:pPr>
  </w:style>
  <w:style w:type="character" w:customStyle="1" w:styleId="a8">
    <w:name w:val="Нижний колонтитул Знак"/>
    <w:basedOn w:val="a0"/>
    <w:link w:val="a7"/>
    <w:uiPriority w:val="99"/>
    <w:rsid w:val="000D6E6F"/>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654D12"/>
    <w:rPr>
      <w:rFonts w:ascii="Segoe UI" w:hAnsi="Segoe UI" w:cs="Segoe UI"/>
      <w:sz w:val="18"/>
      <w:szCs w:val="18"/>
    </w:rPr>
  </w:style>
  <w:style w:type="character" w:customStyle="1" w:styleId="aa">
    <w:name w:val="Текст выноски Знак"/>
    <w:basedOn w:val="a0"/>
    <w:link w:val="a9"/>
    <w:uiPriority w:val="99"/>
    <w:semiHidden/>
    <w:rsid w:val="00654D12"/>
    <w:rPr>
      <w:rFonts w:ascii="Segoe UI" w:eastAsiaTheme="minorEastAsia" w:hAnsi="Segoe UI" w:cs="Segoe UI"/>
      <w:sz w:val="18"/>
      <w:szCs w:val="18"/>
      <w:lang w:eastAsia="ru-RU"/>
    </w:rPr>
  </w:style>
  <w:style w:type="table" w:styleId="ab">
    <w:name w:val="Table Grid"/>
    <w:basedOn w:val="a1"/>
    <w:uiPriority w:val="59"/>
    <w:rsid w:val="0058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00F6-B81A-41B3-9088-58A9B987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комунг</dc:creator>
  <cp:lastModifiedBy>User</cp:lastModifiedBy>
  <cp:revision>34</cp:revision>
  <cp:lastPrinted>2023-10-27T06:48:00Z</cp:lastPrinted>
  <dcterms:created xsi:type="dcterms:W3CDTF">2021-08-16T19:30:00Z</dcterms:created>
  <dcterms:modified xsi:type="dcterms:W3CDTF">2023-10-27T06:51:00Z</dcterms:modified>
</cp:coreProperties>
</file>